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4C48" w:rsidRDefault="00094C48">
      <w:pPr>
        <w:pStyle w:val="a3"/>
        <w:jc w:val="left"/>
        <w:rPr>
          <w:sz w:val="20"/>
        </w:rPr>
      </w:pPr>
    </w:p>
    <w:p w:rsidR="00094C48" w:rsidRDefault="00094C48">
      <w:pPr>
        <w:pStyle w:val="a3"/>
        <w:jc w:val="left"/>
        <w:rPr>
          <w:sz w:val="20"/>
        </w:rPr>
      </w:pPr>
    </w:p>
    <w:p w:rsidR="00094C48" w:rsidRDefault="006871D6">
      <w:pPr>
        <w:pStyle w:val="a3"/>
        <w:spacing w:before="5"/>
        <w:jc w:val="left"/>
        <w:rPr>
          <w:sz w:val="22"/>
        </w:rPr>
      </w:pPr>
      <w:r>
        <w:rPr>
          <w:noProof/>
          <w:sz w:val="22"/>
          <w:lang w:eastAsia="ru-RU"/>
        </w:rPr>
        <w:drawing>
          <wp:inline distT="0" distB="0" distL="0" distR="0">
            <wp:extent cx="6369050" cy="8754520"/>
            <wp:effectExtent l="0" t="0" r="0" b="0"/>
            <wp:docPr id="1" name="Рисунок 1" descr="C:\Users\ПК-Admin\Desktop\Attachments_lilka_04@mail.ru_2022-08-23_09-10-38\ООО.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ПК-Admin\Desktop\Attachments_lilka_04@mail.ru_2022-08-23_09-10-38\ООО.jpe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369050" cy="8754520"/>
                    </a:xfrm>
                    <a:prstGeom prst="rect">
                      <a:avLst/>
                    </a:prstGeom>
                    <a:noFill/>
                    <a:ln>
                      <a:noFill/>
                    </a:ln>
                  </pic:spPr>
                </pic:pic>
              </a:graphicData>
            </a:graphic>
          </wp:inline>
        </w:drawing>
      </w:r>
    </w:p>
    <w:p w:rsidR="003976FC" w:rsidRPr="00A64ED2" w:rsidRDefault="003976FC" w:rsidP="003976FC">
      <w:pPr>
        <w:adjustRightInd w:val="0"/>
        <w:jc w:val="center"/>
        <w:rPr>
          <w:sz w:val="24"/>
          <w:szCs w:val="24"/>
        </w:rPr>
      </w:pPr>
    </w:p>
    <w:p w:rsidR="003976FC" w:rsidRPr="00A64ED2" w:rsidRDefault="003976FC" w:rsidP="003976FC">
      <w:pPr>
        <w:adjustRightInd w:val="0"/>
        <w:jc w:val="center"/>
        <w:rPr>
          <w:sz w:val="24"/>
          <w:szCs w:val="24"/>
        </w:rPr>
      </w:pPr>
    </w:p>
    <w:p w:rsidR="003976FC" w:rsidRPr="001A0372" w:rsidRDefault="003976FC" w:rsidP="003976FC">
      <w:pPr>
        <w:adjustRightInd w:val="0"/>
        <w:rPr>
          <w:sz w:val="28"/>
          <w:szCs w:val="28"/>
        </w:rPr>
      </w:pPr>
    </w:p>
    <w:p w:rsidR="003976FC" w:rsidRDefault="003976FC" w:rsidP="003976FC">
      <w:pPr>
        <w:adjustRightInd w:val="0"/>
        <w:rPr>
          <w:sz w:val="28"/>
          <w:szCs w:val="28"/>
        </w:rPr>
      </w:pPr>
    </w:p>
    <w:p w:rsidR="00094C48" w:rsidRDefault="006745E0">
      <w:pPr>
        <w:pStyle w:val="1"/>
        <w:spacing w:before="73"/>
      </w:pPr>
      <w:bookmarkStart w:id="0" w:name="_GoBack"/>
      <w:bookmarkEnd w:id="0"/>
      <w:r>
        <w:lastRenderedPageBreak/>
        <w:t>ПЛАН</w:t>
      </w:r>
      <w:r>
        <w:rPr>
          <w:spacing w:val="-3"/>
        </w:rPr>
        <w:t xml:space="preserve"> </w:t>
      </w:r>
      <w:r>
        <w:t>ВНЕУРОЧНОЙ</w:t>
      </w:r>
      <w:r>
        <w:rPr>
          <w:spacing w:val="-1"/>
        </w:rPr>
        <w:t xml:space="preserve"> </w:t>
      </w:r>
      <w:r>
        <w:t>ДЕЯТЕЛЬНОСТИ</w:t>
      </w:r>
      <w:r>
        <w:rPr>
          <w:spacing w:val="-1"/>
        </w:rPr>
        <w:t xml:space="preserve"> </w:t>
      </w:r>
      <w:r>
        <w:t>М</w:t>
      </w:r>
      <w:r w:rsidR="003976FC">
        <w:t>А</w:t>
      </w:r>
      <w:r>
        <w:t>ОУ</w:t>
      </w:r>
      <w:r>
        <w:rPr>
          <w:spacing w:val="-1"/>
        </w:rPr>
        <w:t xml:space="preserve"> </w:t>
      </w:r>
      <w:r>
        <w:t>СОШ</w:t>
      </w:r>
      <w:r>
        <w:rPr>
          <w:spacing w:val="-1"/>
        </w:rPr>
        <w:t xml:space="preserve"> </w:t>
      </w:r>
      <w:r>
        <w:t>№</w:t>
      </w:r>
      <w:r>
        <w:rPr>
          <w:spacing w:val="-3"/>
        </w:rPr>
        <w:t xml:space="preserve"> </w:t>
      </w:r>
      <w:r w:rsidR="003976FC">
        <w:rPr>
          <w:spacing w:val="-3"/>
        </w:rPr>
        <w:t>5</w:t>
      </w:r>
      <w:r>
        <w:rPr>
          <w:spacing w:val="-2"/>
        </w:rPr>
        <w:t xml:space="preserve"> </w:t>
      </w:r>
      <w:r>
        <w:t>на</w:t>
      </w:r>
      <w:r>
        <w:rPr>
          <w:spacing w:val="-1"/>
        </w:rPr>
        <w:t xml:space="preserve"> </w:t>
      </w:r>
      <w:r>
        <w:t>2022-2023</w:t>
      </w:r>
      <w:r>
        <w:rPr>
          <w:spacing w:val="-1"/>
        </w:rPr>
        <w:t xml:space="preserve"> </w:t>
      </w:r>
      <w:r>
        <w:rPr>
          <w:spacing w:val="-2"/>
        </w:rPr>
        <w:t>уч.год</w:t>
      </w:r>
    </w:p>
    <w:p w:rsidR="00094C48" w:rsidRDefault="006745E0">
      <w:pPr>
        <w:spacing w:before="65" w:line="283" w:lineRule="auto"/>
        <w:ind w:left="4122" w:right="2555" w:hanging="1433"/>
        <w:jc w:val="both"/>
        <w:rPr>
          <w:b/>
          <w:sz w:val="24"/>
        </w:rPr>
      </w:pPr>
      <w:r>
        <w:rPr>
          <w:b/>
          <w:sz w:val="24"/>
        </w:rPr>
        <w:t>(на</w:t>
      </w:r>
      <w:r>
        <w:rPr>
          <w:b/>
          <w:spacing w:val="-9"/>
          <w:sz w:val="24"/>
        </w:rPr>
        <w:t xml:space="preserve"> </w:t>
      </w:r>
      <w:r>
        <w:rPr>
          <w:b/>
          <w:sz w:val="24"/>
        </w:rPr>
        <w:t>уровень</w:t>
      </w:r>
      <w:r>
        <w:rPr>
          <w:b/>
          <w:spacing w:val="-9"/>
          <w:sz w:val="24"/>
        </w:rPr>
        <w:t xml:space="preserve"> </w:t>
      </w:r>
      <w:r>
        <w:rPr>
          <w:b/>
          <w:sz w:val="24"/>
        </w:rPr>
        <w:t>основного</w:t>
      </w:r>
      <w:r>
        <w:rPr>
          <w:b/>
          <w:spacing w:val="-9"/>
          <w:sz w:val="24"/>
        </w:rPr>
        <w:t xml:space="preserve"> </w:t>
      </w:r>
      <w:r>
        <w:rPr>
          <w:b/>
          <w:sz w:val="24"/>
        </w:rPr>
        <w:t>общего</w:t>
      </w:r>
      <w:r>
        <w:rPr>
          <w:b/>
          <w:spacing w:val="-9"/>
          <w:sz w:val="24"/>
        </w:rPr>
        <w:t xml:space="preserve"> </w:t>
      </w:r>
      <w:r>
        <w:rPr>
          <w:b/>
          <w:sz w:val="24"/>
        </w:rPr>
        <w:t>образования) Пояснительная записка</w:t>
      </w:r>
    </w:p>
    <w:p w:rsidR="00C073D4" w:rsidRDefault="00C073D4" w:rsidP="00C073D4">
      <w:pPr>
        <w:pStyle w:val="a3"/>
        <w:ind w:right="710" w:firstLine="566"/>
        <w:rPr>
          <w:b/>
          <w:i/>
        </w:rPr>
      </w:pPr>
      <w:r>
        <w:t>При</w:t>
      </w:r>
      <w:r>
        <w:rPr>
          <w:spacing w:val="1"/>
        </w:rPr>
        <w:t xml:space="preserve"> </w:t>
      </w:r>
      <w:r>
        <w:t>составлении</w:t>
      </w:r>
      <w:r>
        <w:rPr>
          <w:spacing w:val="60"/>
        </w:rPr>
        <w:t xml:space="preserve"> </w:t>
      </w:r>
      <w:r>
        <w:t>плана</w:t>
      </w:r>
      <w:r>
        <w:rPr>
          <w:spacing w:val="60"/>
        </w:rPr>
        <w:t xml:space="preserve"> </w:t>
      </w:r>
      <w:r>
        <w:t>внеурочной</w:t>
      </w:r>
      <w:r>
        <w:rPr>
          <w:spacing w:val="60"/>
        </w:rPr>
        <w:t xml:space="preserve"> </w:t>
      </w:r>
      <w:r>
        <w:t>деятельности</w:t>
      </w:r>
      <w:r>
        <w:rPr>
          <w:spacing w:val="60"/>
        </w:rPr>
        <w:t xml:space="preserve"> </w:t>
      </w:r>
      <w:r>
        <w:t>среднего</w:t>
      </w:r>
      <w:r>
        <w:rPr>
          <w:spacing w:val="60"/>
        </w:rPr>
        <w:t xml:space="preserve"> </w:t>
      </w:r>
      <w:r>
        <w:t>общего</w:t>
      </w:r>
      <w:r>
        <w:rPr>
          <w:spacing w:val="60"/>
        </w:rPr>
        <w:t xml:space="preserve"> </w:t>
      </w:r>
      <w:r>
        <w:t>образования</w:t>
      </w:r>
      <w:r>
        <w:rPr>
          <w:spacing w:val="1"/>
        </w:rPr>
        <w:t xml:space="preserve"> </w:t>
      </w:r>
      <w:r>
        <w:t>на</w:t>
      </w:r>
      <w:r>
        <w:rPr>
          <w:spacing w:val="1"/>
        </w:rPr>
        <w:t xml:space="preserve"> </w:t>
      </w:r>
      <w:r>
        <w:t>2022-2023</w:t>
      </w:r>
      <w:r>
        <w:rPr>
          <w:spacing w:val="1"/>
        </w:rPr>
        <w:t xml:space="preserve"> </w:t>
      </w:r>
      <w:r>
        <w:t>учебный</w:t>
      </w:r>
      <w:r>
        <w:rPr>
          <w:spacing w:val="1"/>
        </w:rPr>
        <w:t xml:space="preserve"> </w:t>
      </w:r>
      <w:r>
        <w:t>год</w:t>
      </w:r>
      <w:r>
        <w:rPr>
          <w:spacing w:val="1"/>
        </w:rPr>
        <w:t xml:space="preserve"> </w:t>
      </w:r>
      <w:r>
        <w:t>МАОУ</w:t>
      </w:r>
      <w:r>
        <w:rPr>
          <w:spacing w:val="1"/>
        </w:rPr>
        <w:t xml:space="preserve"> </w:t>
      </w:r>
      <w:r>
        <w:t>СОШ</w:t>
      </w:r>
      <w:r>
        <w:rPr>
          <w:spacing w:val="1"/>
        </w:rPr>
        <w:t xml:space="preserve"> </w:t>
      </w:r>
      <w:r>
        <w:t>№</w:t>
      </w:r>
      <w:r>
        <w:rPr>
          <w:spacing w:val="1"/>
        </w:rPr>
        <w:t xml:space="preserve"> </w:t>
      </w:r>
      <w:r>
        <w:t>5</w:t>
      </w:r>
      <w:r>
        <w:rPr>
          <w:spacing w:val="1"/>
        </w:rPr>
        <w:t xml:space="preserve"> </w:t>
      </w:r>
      <w:r>
        <w:t>руководствовалась</w:t>
      </w:r>
      <w:r>
        <w:rPr>
          <w:spacing w:val="1"/>
        </w:rPr>
        <w:t xml:space="preserve"> </w:t>
      </w:r>
      <w:r>
        <w:t>следующими</w:t>
      </w:r>
      <w:r>
        <w:rPr>
          <w:spacing w:val="1"/>
        </w:rPr>
        <w:t xml:space="preserve"> </w:t>
      </w:r>
      <w:r>
        <w:rPr>
          <w:b/>
          <w:i/>
        </w:rPr>
        <w:t>нормативными</w:t>
      </w:r>
      <w:r>
        <w:rPr>
          <w:b/>
          <w:i/>
          <w:spacing w:val="-1"/>
        </w:rPr>
        <w:t xml:space="preserve"> </w:t>
      </w:r>
      <w:r>
        <w:rPr>
          <w:b/>
          <w:i/>
        </w:rPr>
        <w:t>документами:</w:t>
      </w:r>
    </w:p>
    <w:p w:rsidR="00C073D4" w:rsidRDefault="00C073D4" w:rsidP="00C073D4">
      <w:pPr>
        <w:pStyle w:val="a4"/>
        <w:numPr>
          <w:ilvl w:val="0"/>
          <w:numId w:val="1"/>
        </w:numPr>
        <w:tabs>
          <w:tab w:val="left" w:pos="1466"/>
        </w:tabs>
        <w:ind w:right="708"/>
        <w:jc w:val="both"/>
        <w:rPr>
          <w:sz w:val="24"/>
        </w:rPr>
      </w:pPr>
      <w:r>
        <w:rPr>
          <w:sz w:val="24"/>
        </w:rPr>
        <w:t>Федеральный</w:t>
      </w:r>
      <w:r>
        <w:rPr>
          <w:spacing w:val="1"/>
          <w:sz w:val="24"/>
        </w:rPr>
        <w:t xml:space="preserve"> </w:t>
      </w:r>
      <w:r>
        <w:rPr>
          <w:sz w:val="24"/>
        </w:rPr>
        <w:t>закон</w:t>
      </w:r>
      <w:r>
        <w:rPr>
          <w:spacing w:val="1"/>
          <w:sz w:val="24"/>
        </w:rPr>
        <w:t xml:space="preserve"> </w:t>
      </w:r>
      <w:r>
        <w:rPr>
          <w:sz w:val="24"/>
        </w:rPr>
        <w:t>Российской</w:t>
      </w:r>
      <w:r>
        <w:rPr>
          <w:spacing w:val="1"/>
          <w:sz w:val="24"/>
        </w:rPr>
        <w:t xml:space="preserve"> </w:t>
      </w:r>
      <w:r>
        <w:rPr>
          <w:sz w:val="24"/>
        </w:rPr>
        <w:t>Федерации</w:t>
      </w:r>
      <w:r>
        <w:rPr>
          <w:spacing w:val="1"/>
          <w:sz w:val="24"/>
        </w:rPr>
        <w:t xml:space="preserve"> </w:t>
      </w:r>
      <w:r>
        <w:rPr>
          <w:sz w:val="24"/>
        </w:rPr>
        <w:t>от</w:t>
      </w:r>
      <w:r>
        <w:rPr>
          <w:spacing w:val="1"/>
          <w:sz w:val="24"/>
        </w:rPr>
        <w:t xml:space="preserve"> </w:t>
      </w:r>
      <w:r>
        <w:rPr>
          <w:sz w:val="24"/>
        </w:rPr>
        <w:t>29.12.2012г.</w:t>
      </w:r>
      <w:r>
        <w:rPr>
          <w:spacing w:val="1"/>
          <w:sz w:val="24"/>
        </w:rPr>
        <w:t xml:space="preserve"> </w:t>
      </w:r>
      <w:r>
        <w:rPr>
          <w:sz w:val="24"/>
        </w:rPr>
        <w:t>№</w:t>
      </w:r>
      <w:r>
        <w:rPr>
          <w:spacing w:val="1"/>
          <w:sz w:val="24"/>
        </w:rPr>
        <w:t xml:space="preserve"> </w:t>
      </w:r>
      <w:r>
        <w:rPr>
          <w:sz w:val="24"/>
        </w:rPr>
        <w:t>273-ФЗ</w:t>
      </w:r>
      <w:r>
        <w:rPr>
          <w:spacing w:val="1"/>
          <w:sz w:val="24"/>
        </w:rPr>
        <w:t xml:space="preserve"> </w:t>
      </w:r>
      <w:r>
        <w:rPr>
          <w:sz w:val="24"/>
        </w:rPr>
        <w:t>«Об</w:t>
      </w:r>
      <w:r>
        <w:rPr>
          <w:spacing w:val="1"/>
          <w:sz w:val="24"/>
        </w:rPr>
        <w:t xml:space="preserve"> </w:t>
      </w:r>
      <w:r>
        <w:rPr>
          <w:sz w:val="24"/>
        </w:rPr>
        <w:t>образовании</w:t>
      </w:r>
      <w:r>
        <w:rPr>
          <w:spacing w:val="-1"/>
          <w:sz w:val="24"/>
        </w:rPr>
        <w:t xml:space="preserve"> </w:t>
      </w:r>
      <w:r>
        <w:rPr>
          <w:sz w:val="24"/>
        </w:rPr>
        <w:t>в</w:t>
      </w:r>
      <w:r>
        <w:rPr>
          <w:spacing w:val="-1"/>
          <w:sz w:val="24"/>
        </w:rPr>
        <w:t xml:space="preserve"> </w:t>
      </w:r>
      <w:r>
        <w:rPr>
          <w:sz w:val="24"/>
        </w:rPr>
        <w:t>Российской Федерации».</w:t>
      </w:r>
    </w:p>
    <w:p w:rsidR="00C073D4" w:rsidRDefault="00C073D4" w:rsidP="00C073D4">
      <w:pPr>
        <w:pStyle w:val="a4"/>
        <w:numPr>
          <w:ilvl w:val="0"/>
          <w:numId w:val="1"/>
        </w:numPr>
        <w:tabs>
          <w:tab w:val="left" w:pos="1466"/>
        </w:tabs>
        <w:ind w:hanging="361"/>
        <w:jc w:val="both"/>
        <w:rPr>
          <w:sz w:val="24"/>
        </w:rPr>
      </w:pPr>
      <w:r>
        <w:rPr>
          <w:sz w:val="24"/>
        </w:rPr>
        <w:t>Приказ</w:t>
      </w:r>
      <w:r>
        <w:rPr>
          <w:spacing w:val="26"/>
          <w:sz w:val="24"/>
        </w:rPr>
        <w:t xml:space="preserve"> </w:t>
      </w:r>
      <w:r>
        <w:rPr>
          <w:sz w:val="24"/>
        </w:rPr>
        <w:t>Министерства</w:t>
      </w:r>
      <w:r>
        <w:rPr>
          <w:spacing w:val="24"/>
          <w:sz w:val="24"/>
        </w:rPr>
        <w:t xml:space="preserve"> </w:t>
      </w:r>
      <w:r>
        <w:rPr>
          <w:sz w:val="24"/>
        </w:rPr>
        <w:t>образования</w:t>
      </w:r>
      <w:r>
        <w:rPr>
          <w:spacing w:val="25"/>
          <w:sz w:val="24"/>
        </w:rPr>
        <w:t xml:space="preserve"> </w:t>
      </w:r>
      <w:r>
        <w:rPr>
          <w:sz w:val="24"/>
        </w:rPr>
        <w:t>и</w:t>
      </w:r>
      <w:r>
        <w:rPr>
          <w:spacing w:val="24"/>
          <w:sz w:val="24"/>
        </w:rPr>
        <w:t xml:space="preserve"> </w:t>
      </w:r>
      <w:r>
        <w:rPr>
          <w:sz w:val="24"/>
        </w:rPr>
        <w:t>науки</w:t>
      </w:r>
      <w:r>
        <w:rPr>
          <w:spacing w:val="26"/>
          <w:sz w:val="24"/>
        </w:rPr>
        <w:t xml:space="preserve"> </w:t>
      </w:r>
      <w:r>
        <w:rPr>
          <w:sz w:val="24"/>
        </w:rPr>
        <w:t>Российской</w:t>
      </w:r>
      <w:r>
        <w:rPr>
          <w:spacing w:val="26"/>
          <w:sz w:val="24"/>
        </w:rPr>
        <w:t xml:space="preserve"> </w:t>
      </w:r>
      <w:r>
        <w:rPr>
          <w:sz w:val="24"/>
        </w:rPr>
        <w:t>Федерации</w:t>
      </w:r>
      <w:r>
        <w:rPr>
          <w:spacing w:val="24"/>
          <w:sz w:val="24"/>
        </w:rPr>
        <w:t xml:space="preserve"> </w:t>
      </w:r>
      <w:r>
        <w:rPr>
          <w:sz w:val="24"/>
        </w:rPr>
        <w:t>от</w:t>
      </w:r>
      <w:r>
        <w:rPr>
          <w:spacing w:val="35"/>
          <w:sz w:val="24"/>
        </w:rPr>
        <w:t xml:space="preserve"> </w:t>
      </w:r>
      <w:r>
        <w:rPr>
          <w:sz w:val="24"/>
        </w:rPr>
        <w:t>17.05.2012г.</w:t>
      </w:r>
    </w:p>
    <w:p w:rsidR="00C073D4" w:rsidRDefault="00C073D4" w:rsidP="00C073D4">
      <w:pPr>
        <w:pStyle w:val="a3"/>
        <w:ind w:left="1465" w:right="711"/>
      </w:pPr>
      <w:r>
        <w:t>№ 1897 «Об утверждении и введении в действие федерального государственного</w:t>
      </w:r>
      <w:r>
        <w:rPr>
          <w:spacing w:val="1"/>
        </w:rPr>
        <w:t xml:space="preserve"> </w:t>
      </w:r>
      <w:r>
        <w:t>образовательного</w:t>
      </w:r>
      <w:r>
        <w:rPr>
          <w:spacing w:val="-1"/>
        </w:rPr>
        <w:t xml:space="preserve"> </w:t>
      </w:r>
      <w:r>
        <w:t>стандарта среднего</w:t>
      </w:r>
      <w:r>
        <w:rPr>
          <w:spacing w:val="58"/>
        </w:rPr>
        <w:t xml:space="preserve"> </w:t>
      </w:r>
      <w:r>
        <w:t>общего</w:t>
      </w:r>
      <w:r>
        <w:rPr>
          <w:spacing w:val="1"/>
        </w:rPr>
        <w:t xml:space="preserve"> </w:t>
      </w:r>
      <w:r>
        <w:t>образования»</w:t>
      </w:r>
      <w:r>
        <w:rPr>
          <w:spacing w:val="-6"/>
        </w:rPr>
        <w:t xml:space="preserve"> </w:t>
      </w:r>
      <w:r>
        <w:t>(с</w:t>
      </w:r>
      <w:r>
        <w:rPr>
          <w:spacing w:val="-3"/>
        </w:rPr>
        <w:t xml:space="preserve"> </w:t>
      </w:r>
      <w:r>
        <w:t>изменениями).</w:t>
      </w:r>
    </w:p>
    <w:p w:rsidR="00C073D4" w:rsidRDefault="00C073D4" w:rsidP="00C073D4">
      <w:pPr>
        <w:pStyle w:val="a4"/>
        <w:numPr>
          <w:ilvl w:val="0"/>
          <w:numId w:val="1"/>
        </w:numPr>
        <w:tabs>
          <w:tab w:val="left" w:pos="1466"/>
        </w:tabs>
        <w:ind w:right="725"/>
        <w:jc w:val="both"/>
        <w:rPr>
          <w:sz w:val="24"/>
        </w:rPr>
      </w:pPr>
      <w:r>
        <w:rPr>
          <w:sz w:val="24"/>
        </w:rPr>
        <w:t>Письмо Департамента общего образования Министерства образования и науки РФ</w:t>
      </w:r>
      <w:r>
        <w:rPr>
          <w:spacing w:val="1"/>
          <w:sz w:val="24"/>
        </w:rPr>
        <w:t xml:space="preserve"> </w:t>
      </w:r>
      <w:r>
        <w:rPr>
          <w:sz w:val="24"/>
        </w:rPr>
        <w:t>от 12.05.2011 г. № 03-296 «Об организации внеурочной деятельности при введении</w:t>
      </w:r>
      <w:r>
        <w:rPr>
          <w:spacing w:val="1"/>
          <w:sz w:val="24"/>
        </w:rPr>
        <w:t xml:space="preserve"> </w:t>
      </w:r>
      <w:r>
        <w:rPr>
          <w:sz w:val="24"/>
        </w:rPr>
        <w:t>федерального</w:t>
      </w:r>
      <w:r>
        <w:rPr>
          <w:spacing w:val="-2"/>
          <w:sz w:val="24"/>
        </w:rPr>
        <w:t xml:space="preserve"> </w:t>
      </w:r>
      <w:r>
        <w:rPr>
          <w:sz w:val="24"/>
        </w:rPr>
        <w:t>государственного</w:t>
      </w:r>
      <w:r>
        <w:rPr>
          <w:spacing w:val="-2"/>
          <w:sz w:val="24"/>
        </w:rPr>
        <w:t xml:space="preserve"> </w:t>
      </w:r>
      <w:r>
        <w:rPr>
          <w:sz w:val="24"/>
        </w:rPr>
        <w:t>образовательного</w:t>
      </w:r>
      <w:r>
        <w:rPr>
          <w:spacing w:val="-2"/>
          <w:sz w:val="24"/>
        </w:rPr>
        <w:t xml:space="preserve"> </w:t>
      </w:r>
      <w:r>
        <w:rPr>
          <w:sz w:val="24"/>
        </w:rPr>
        <w:t>стандарта</w:t>
      </w:r>
      <w:r>
        <w:rPr>
          <w:spacing w:val="-2"/>
          <w:sz w:val="24"/>
        </w:rPr>
        <w:t xml:space="preserve"> </w:t>
      </w:r>
      <w:r>
        <w:rPr>
          <w:sz w:val="24"/>
        </w:rPr>
        <w:t>общего</w:t>
      </w:r>
      <w:r>
        <w:rPr>
          <w:spacing w:val="-3"/>
          <w:sz w:val="24"/>
        </w:rPr>
        <w:t xml:space="preserve"> </w:t>
      </w:r>
      <w:r>
        <w:rPr>
          <w:sz w:val="24"/>
        </w:rPr>
        <w:t>образования»</w:t>
      </w:r>
    </w:p>
    <w:p w:rsidR="00C073D4" w:rsidRDefault="00C073D4" w:rsidP="00C073D4">
      <w:pPr>
        <w:pStyle w:val="a4"/>
        <w:numPr>
          <w:ilvl w:val="0"/>
          <w:numId w:val="1"/>
        </w:numPr>
        <w:tabs>
          <w:tab w:val="left" w:pos="1466"/>
        </w:tabs>
        <w:ind w:right="723"/>
        <w:jc w:val="both"/>
        <w:rPr>
          <w:sz w:val="24"/>
        </w:rPr>
      </w:pPr>
      <w:r>
        <w:rPr>
          <w:sz w:val="24"/>
        </w:rPr>
        <w:t>Письмо</w:t>
      </w:r>
      <w:r>
        <w:rPr>
          <w:spacing w:val="1"/>
          <w:sz w:val="24"/>
        </w:rPr>
        <w:t xml:space="preserve"> </w:t>
      </w:r>
      <w:r>
        <w:rPr>
          <w:sz w:val="24"/>
        </w:rPr>
        <w:t>Департамента</w:t>
      </w:r>
      <w:r>
        <w:rPr>
          <w:spacing w:val="1"/>
          <w:sz w:val="24"/>
        </w:rPr>
        <w:t xml:space="preserve"> </w:t>
      </w:r>
      <w:r>
        <w:rPr>
          <w:sz w:val="24"/>
        </w:rPr>
        <w:t>государственной</w:t>
      </w:r>
      <w:r>
        <w:rPr>
          <w:spacing w:val="1"/>
          <w:sz w:val="24"/>
        </w:rPr>
        <w:t xml:space="preserve"> </w:t>
      </w:r>
      <w:r>
        <w:rPr>
          <w:sz w:val="24"/>
        </w:rPr>
        <w:t>политики</w:t>
      </w:r>
      <w:r>
        <w:rPr>
          <w:spacing w:val="1"/>
          <w:sz w:val="24"/>
        </w:rPr>
        <w:t xml:space="preserve"> </w:t>
      </w:r>
      <w:r>
        <w:rPr>
          <w:sz w:val="24"/>
        </w:rPr>
        <w:t>в</w:t>
      </w:r>
      <w:r>
        <w:rPr>
          <w:spacing w:val="1"/>
          <w:sz w:val="24"/>
        </w:rPr>
        <w:t xml:space="preserve"> </w:t>
      </w:r>
      <w:r>
        <w:rPr>
          <w:sz w:val="24"/>
        </w:rPr>
        <w:t>сфере</w:t>
      </w:r>
      <w:r>
        <w:rPr>
          <w:spacing w:val="1"/>
          <w:sz w:val="24"/>
        </w:rPr>
        <w:t xml:space="preserve"> </w:t>
      </w:r>
      <w:r>
        <w:rPr>
          <w:sz w:val="24"/>
        </w:rPr>
        <w:t>воспитания</w:t>
      </w:r>
      <w:r>
        <w:rPr>
          <w:spacing w:val="1"/>
          <w:sz w:val="24"/>
        </w:rPr>
        <w:t xml:space="preserve"> </w:t>
      </w:r>
      <w:r>
        <w:rPr>
          <w:sz w:val="24"/>
        </w:rPr>
        <w:t>детей</w:t>
      </w:r>
      <w:r>
        <w:rPr>
          <w:spacing w:val="1"/>
          <w:sz w:val="24"/>
        </w:rPr>
        <w:t xml:space="preserve"> </w:t>
      </w:r>
      <w:r>
        <w:rPr>
          <w:sz w:val="24"/>
        </w:rPr>
        <w:t>и</w:t>
      </w:r>
      <w:r>
        <w:rPr>
          <w:spacing w:val="1"/>
          <w:sz w:val="24"/>
        </w:rPr>
        <w:t xml:space="preserve"> </w:t>
      </w:r>
      <w:r>
        <w:rPr>
          <w:sz w:val="24"/>
        </w:rPr>
        <w:t>молодежи Министерства образования и науки РФ от 18.08.2017 г. № 09-1672 «О</w:t>
      </w:r>
      <w:r>
        <w:rPr>
          <w:spacing w:val="1"/>
          <w:sz w:val="24"/>
        </w:rPr>
        <w:t xml:space="preserve"> </w:t>
      </w:r>
      <w:r>
        <w:rPr>
          <w:sz w:val="24"/>
        </w:rPr>
        <w:t>направлении</w:t>
      </w:r>
      <w:r>
        <w:rPr>
          <w:spacing w:val="-1"/>
          <w:sz w:val="24"/>
        </w:rPr>
        <w:t xml:space="preserve"> </w:t>
      </w:r>
      <w:r>
        <w:rPr>
          <w:sz w:val="24"/>
        </w:rPr>
        <w:t>методических</w:t>
      </w:r>
      <w:r>
        <w:rPr>
          <w:spacing w:val="2"/>
          <w:sz w:val="24"/>
        </w:rPr>
        <w:t xml:space="preserve"> </w:t>
      </w:r>
      <w:r>
        <w:rPr>
          <w:sz w:val="24"/>
        </w:rPr>
        <w:t>рекомендаций»</w:t>
      </w:r>
    </w:p>
    <w:p w:rsidR="00C073D4" w:rsidRDefault="00C073D4" w:rsidP="00C073D4">
      <w:pPr>
        <w:pStyle w:val="a4"/>
        <w:numPr>
          <w:ilvl w:val="0"/>
          <w:numId w:val="1"/>
        </w:numPr>
        <w:tabs>
          <w:tab w:val="left" w:pos="1466"/>
        </w:tabs>
        <w:ind w:right="711"/>
        <w:jc w:val="both"/>
        <w:rPr>
          <w:sz w:val="24"/>
        </w:rPr>
      </w:pPr>
      <w:r>
        <w:rPr>
          <w:sz w:val="24"/>
        </w:rPr>
        <w:t>Приказ Министерства просвещения РФ от 22.03.2021 года №115 «Об утверждении</w:t>
      </w:r>
      <w:r>
        <w:rPr>
          <w:spacing w:val="1"/>
          <w:sz w:val="24"/>
        </w:rPr>
        <w:t xml:space="preserve"> </w:t>
      </w:r>
      <w:r>
        <w:rPr>
          <w:sz w:val="24"/>
        </w:rPr>
        <w:t>Порядка организации и осуществления образовательной деятельности по основным</w:t>
      </w:r>
      <w:r>
        <w:rPr>
          <w:spacing w:val="1"/>
          <w:sz w:val="24"/>
        </w:rPr>
        <w:t xml:space="preserve"> </w:t>
      </w:r>
      <w:r>
        <w:rPr>
          <w:sz w:val="24"/>
        </w:rPr>
        <w:t>общеобразовательным</w:t>
      </w:r>
      <w:r>
        <w:rPr>
          <w:spacing w:val="1"/>
          <w:sz w:val="24"/>
        </w:rPr>
        <w:t xml:space="preserve"> </w:t>
      </w:r>
      <w:r>
        <w:rPr>
          <w:sz w:val="24"/>
        </w:rPr>
        <w:t>программам</w:t>
      </w:r>
      <w:r>
        <w:rPr>
          <w:spacing w:val="1"/>
          <w:sz w:val="24"/>
        </w:rPr>
        <w:t xml:space="preserve"> </w:t>
      </w:r>
      <w:r>
        <w:rPr>
          <w:sz w:val="24"/>
        </w:rPr>
        <w:t>–</w:t>
      </w:r>
      <w:r>
        <w:rPr>
          <w:spacing w:val="1"/>
          <w:sz w:val="24"/>
        </w:rPr>
        <w:t xml:space="preserve"> </w:t>
      </w:r>
      <w:r>
        <w:rPr>
          <w:sz w:val="24"/>
        </w:rPr>
        <w:t>образовательным</w:t>
      </w:r>
      <w:r>
        <w:rPr>
          <w:spacing w:val="1"/>
          <w:sz w:val="24"/>
        </w:rPr>
        <w:t xml:space="preserve"> </w:t>
      </w:r>
      <w:r>
        <w:rPr>
          <w:sz w:val="24"/>
        </w:rPr>
        <w:t>программам</w:t>
      </w:r>
      <w:r>
        <w:rPr>
          <w:spacing w:val="1"/>
          <w:sz w:val="24"/>
        </w:rPr>
        <w:t xml:space="preserve"> </w:t>
      </w:r>
      <w:r>
        <w:rPr>
          <w:sz w:val="24"/>
        </w:rPr>
        <w:t>начального</w:t>
      </w:r>
      <w:r>
        <w:rPr>
          <w:spacing w:val="1"/>
          <w:sz w:val="24"/>
        </w:rPr>
        <w:t xml:space="preserve"> </w:t>
      </w:r>
      <w:r>
        <w:rPr>
          <w:sz w:val="24"/>
        </w:rPr>
        <w:t>общего,</w:t>
      </w:r>
      <w:r>
        <w:rPr>
          <w:spacing w:val="-2"/>
          <w:sz w:val="24"/>
        </w:rPr>
        <w:t xml:space="preserve"> </w:t>
      </w:r>
      <w:r>
        <w:rPr>
          <w:sz w:val="24"/>
        </w:rPr>
        <w:t>основного общего</w:t>
      </w:r>
      <w:r>
        <w:rPr>
          <w:spacing w:val="-2"/>
          <w:sz w:val="24"/>
        </w:rPr>
        <w:t xml:space="preserve"> </w:t>
      </w:r>
      <w:r>
        <w:rPr>
          <w:sz w:val="24"/>
        </w:rPr>
        <w:t>и среднего</w:t>
      </w:r>
      <w:r>
        <w:rPr>
          <w:spacing w:val="-1"/>
          <w:sz w:val="24"/>
        </w:rPr>
        <w:t xml:space="preserve"> </w:t>
      </w:r>
      <w:r>
        <w:rPr>
          <w:sz w:val="24"/>
        </w:rPr>
        <w:t>общего образования».</w:t>
      </w:r>
    </w:p>
    <w:p w:rsidR="00C073D4" w:rsidRDefault="00C073D4" w:rsidP="00C073D4">
      <w:pPr>
        <w:pStyle w:val="a4"/>
        <w:numPr>
          <w:ilvl w:val="0"/>
          <w:numId w:val="1"/>
        </w:numPr>
        <w:tabs>
          <w:tab w:val="left" w:pos="1466"/>
        </w:tabs>
        <w:ind w:right="711"/>
        <w:jc w:val="both"/>
      </w:pPr>
      <w:r>
        <w:rPr>
          <w:rStyle w:val="markedcontent"/>
          <w:rFonts w:eastAsiaTheme="minorEastAsia"/>
          <w:sz w:val="24"/>
          <w:szCs w:val="24"/>
        </w:rPr>
        <w:t>Приказ</w:t>
      </w:r>
      <w:r>
        <w:rPr>
          <w:rStyle w:val="markedcontent"/>
          <w:rFonts w:eastAsiaTheme="minorEastAsia"/>
        </w:rPr>
        <w:t xml:space="preserve"> Минпросвещения России от 31.05.2021 No 287 «Об утверждении</w:t>
      </w:r>
      <w:r>
        <w:rPr>
          <w:sz w:val="24"/>
          <w:szCs w:val="24"/>
        </w:rPr>
        <w:br/>
      </w:r>
      <w:r>
        <w:rPr>
          <w:rStyle w:val="markedcontent"/>
          <w:rFonts w:eastAsiaTheme="minorEastAsia"/>
          <w:sz w:val="24"/>
          <w:szCs w:val="24"/>
        </w:rPr>
        <w:t>федерального государственного образовательного стандарта основного общего</w:t>
      </w:r>
      <w:r>
        <w:rPr>
          <w:sz w:val="24"/>
          <w:szCs w:val="24"/>
        </w:rPr>
        <w:br/>
      </w:r>
      <w:r>
        <w:rPr>
          <w:rStyle w:val="markedcontent"/>
          <w:rFonts w:eastAsiaTheme="minorEastAsia"/>
          <w:sz w:val="24"/>
          <w:szCs w:val="24"/>
        </w:rPr>
        <w:t>образования» (Зарегистрировано в Минюсте России 05.07.2021 No 64101) -</w:t>
      </w:r>
      <w:r>
        <w:br/>
      </w:r>
      <w:r>
        <w:rPr>
          <w:rStyle w:val="markedcontent"/>
          <w:rFonts w:eastAsiaTheme="minorEastAsia"/>
        </w:rPr>
        <w:t>http://www.consultant.ru/document/cons_doc_LAW_389560/</w:t>
      </w:r>
    </w:p>
    <w:p w:rsidR="00C073D4" w:rsidRDefault="00C073D4" w:rsidP="00C073D4">
      <w:pPr>
        <w:pStyle w:val="a4"/>
        <w:numPr>
          <w:ilvl w:val="0"/>
          <w:numId w:val="1"/>
        </w:numPr>
        <w:tabs>
          <w:tab w:val="left" w:pos="1466"/>
        </w:tabs>
        <w:ind w:right="708"/>
        <w:jc w:val="both"/>
        <w:rPr>
          <w:sz w:val="24"/>
        </w:rPr>
      </w:pPr>
      <w:r>
        <w:rPr>
          <w:sz w:val="24"/>
        </w:rPr>
        <w:t>Санитарных правил СП 2.4.3648-20 «Санитарно-эпидемиологические требования к</w:t>
      </w:r>
      <w:r>
        <w:rPr>
          <w:spacing w:val="1"/>
          <w:sz w:val="24"/>
        </w:rPr>
        <w:t xml:space="preserve"> </w:t>
      </w:r>
      <w:r>
        <w:rPr>
          <w:sz w:val="24"/>
        </w:rPr>
        <w:t>организациям</w:t>
      </w:r>
      <w:r>
        <w:rPr>
          <w:spacing w:val="1"/>
          <w:sz w:val="24"/>
        </w:rPr>
        <w:t xml:space="preserve"> </w:t>
      </w:r>
      <w:r>
        <w:rPr>
          <w:sz w:val="24"/>
        </w:rPr>
        <w:t>воспитания и обучения, отдыха и оздоровления детей и молодежи»,</w:t>
      </w:r>
      <w:r>
        <w:rPr>
          <w:spacing w:val="1"/>
          <w:sz w:val="24"/>
        </w:rPr>
        <w:t xml:space="preserve"> </w:t>
      </w:r>
      <w:r>
        <w:rPr>
          <w:sz w:val="24"/>
        </w:rPr>
        <w:t>утверждённых</w:t>
      </w:r>
      <w:r>
        <w:rPr>
          <w:spacing w:val="1"/>
          <w:sz w:val="24"/>
        </w:rPr>
        <w:t xml:space="preserve"> </w:t>
      </w:r>
      <w:r>
        <w:rPr>
          <w:sz w:val="24"/>
        </w:rPr>
        <w:t>постановлением</w:t>
      </w:r>
      <w:r>
        <w:rPr>
          <w:spacing w:val="1"/>
          <w:sz w:val="24"/>
        </w:rPr>
        <w:t xml:space="preserve"> </w:t>
      </w:r>
      <w:r>
        <w:rPr>
          <w:sz w:val="24"/>
        </w:rPr>
        <w:t>Главного</w:t>
      </w:r>
      <w:r>
        <w:rPr>
          <w:spacing w:val="1"/>
          <w:sz w:val="24"/>
        </w:rPr>
        <w:t xml:space="preserve"> </w:t>
      </w:r>
      <w:r>
        <w:rPr>
          <w:sz w:val="24"/>
        </w:rPr>
        <w:t>государственного</w:t>
      </w:r>
      <w:r>
        <w:rPr>
          <w:spacing w:val="1"/>
          <w:sz w:val="24"/>
        </w:rPr>
        <w:t xml:space="preserve"> </w:t>
      </w:r>
      <w:r>
        <w:rPr>
          <w:sz w:val="24"/>
        </w:rPr>
        <w:t>санитарного</w:t>
      </w:r>
      <w:r>
        <w:rPr>
          <w:spacing w:val="1"/>
          <w:sz w:val="24"/>
        </w:rPr>
        <w:t xml:space="preserve"> </w:t>
      </w:r>
      <w:r>
        <w:rPr>
          <w:sz w:val="24"/>
        </w:rPr>
        <w:t>врача</w:t>
      </w:r>
      <w:r>
        <w:rPr>
          <w:spacing w:val="-57"/>
          <w:sz w:val="24"/>
        </w:rPr>
        <w:t xml:space="preserve"> </w:t>
      </w:r>
      <w:r>
        <w:rPr>
          <w:sz w:val="24"/>
        </w:rPr>
        <w:t>Российской</w:t>
      </w:r>
      <w:r>
        <w:rPr>
          <w:spacing w:val="-1"/>
          <w:sz w:val="24"/>
        </w:rPr>
        <w:t xml:space="preserve"> </w:t>
      </w:r>
      <w:r>
        <w:rPr>
          <w:sz w:val="24"/>
        </w:rPr>
        <w:t>Федерации</w:t>
      </w:r>
      <w:r>
        <w:rPr>
          <w:spacing w:val="-2"/>
          <w:sz w:val="24"/>
        </w:rPr>
        <w:t xml:space="preserve"> </w:t>
      </w:r>
      <w:r>
        <w:rPr>
          <w:sz w:val="24"/>
        </w:rPr>
        <w:t>от 28.09.2020 №28;</w:t>
      </w:r>
    </w:p>
    <w:p w:rsidR="00C073D4" w:rsidRDefault="00C073D4" w:rsidP="00C073D4">
      <w:pPr>
        <w:pStyle w:val="a4"/>
        <w:numPr>
          <w:ilvl w:val="0"/>
          <w:numId w:val="1"/>
        </w:numPr>
        <w:tabs>
          <w:tab w:val="left" w:pos="1466"/>
        </w:tabs>
        <w:ind w:right="708"/>
        <w:jc w:val="both"/>
        <w:rPr>
          <w:sz w:val="24"/>
        </w:rPr>
      </w:pPr>
      <w:r>
        <w:rPr>
          <w:sz w:val="24"/>
        </w:rPr>
        <w:t>Санитарных</w:t>
      </w:r>
      <w:r>
        <w:rPr>
          <w:spacing w:val="1"/>
          <w:sz w:val="24"/>
        </w:rPr>
        <w:t xml:space="preserve"> </w:t>
      </w:r>
      <w:r>
        <w:rPr>
          <w:sz w:val="24"/>
        </w:rPr>
        <w:t>правил</w:t>
      </w:r>
      <w:r>
        <w:rPr>
          <w:spacing w:val="1"/>
          <w:sz w:val="24"/>
        </w:rPr>
        <w:t xml:space="preserve"> </w:t>
      </w:r>
      <w:r>
        <w:rPr>
          <w:sz w:val="24"/>
        </w:rPr>
        <w:t>и</w:t>
      </w:r>
      <w:r>
        <w:rPr>
          <w:spacing w:val="1"/>
          <w:sz w:val="24"/>
        </w:rPr>
        <w:t xml:space="preserve"> </w:t>
      </w:r>
      <w:r>
        <w:rPr>
          <w:sz w:val="24"/>
        </w:rPr>
        <w:t>норм</w:t>
      </w:r>
      <w:r>
        <w:rPr>
          <w:spacing w:val="1"/>
          <w:sz w:val="24"/>
        </w:rPr>
        <w:t xml:space="preserve"> </w:t>
      </w:r>
      <w:r>
        <w:rPr>
          <w:sz w:val="24"/>
        </w:rPr>
        <w:t>СанПин</w:t>
      </w:r>
      <w:r>
        <w:rPr>
          <w:spacing w:val="1"/>
          <w:sz w:val="24"/>
        </w:rPr>
        <w:t xml:space="preserve"> </w:t>
      </w:r>
      <w:r>
        <w:rPr>
          <w:sz w:val="24"/>
        </w:rPr>
        <w:t>1.2.3685-21</w:t>
      </w:r>
      <w:r>
        <w:rPr>
          <w:spacing w:val="1"/>
          <w:sz w:val="24"/>
        </w:rPr>
        <w:t xml:space="preserve"> </w:t>
      </w:r>
      <w:r>
        <w:rPr>
          <w:sz w:val="24"/>
        </w:rPr>
        <w:t>«Гигиенические</w:t>
      </w:r>
      <w:r>
        <w:rPr>
          <w:spacing w:val="1"/>
          <w:sz w:val="24"/>
        </w:rPr>
        <w:t xml:space="preserve"> </w:t>
      </w:r>
      <w:r>
        <w:rPr>
          <w:sz w:val="24"/>
        </w:rPr>
        <w:t>нормативы</w:t>
      </w:r>
      <w:r>
        <w:rPr>
          <w:spacing w:val="1"/>
          <w:sz w:val="24"/>
        </w:rPr>
        <w:t xml:space="preserve"> </w:t>
      </w:r>
      <w:r>
        <w:rPr>
          <w:sz w:val="24"/>
        </w:rPr>
        <w:t>и</w:t>
      </w:r>
      <w:r>
        <w:rPr>
          <w:spacing w:val="1"/>
          <w:sz w:val="24"/>
        </w:rPr>
        <w:t xml:space="preserve"> </w:t>
      </w:r>
      <w:r>
        <w:rPr>
          <w:sz w:val="24"/>
        </w:rPr>
        <w:t>требования</w:t>
      </w:r>
      <w:r>
        <w:rPr>
          <w:spacing w:val="1"/>
          <w:sz w:val="24"/>
        </w:rPr>
        <w:t xml:space="preserve"> </w:t>
      </w:r>
      <w:r>
        <w:rPr>
          <w:sz w:val="24"/>
        </w:rPr>
        <w:t>к</w:t>
      </w:r>
      <w:r>
        <w:rPr>
          <w:spacing w:val="1"/>
          <w:sz w:val="24"/>
        </w:rPr>
        <w:t xml:space="preserve"> </w:t>
      </w:r>
      <w:r>
        <w:rPr>
          <w:sz w:val="24"/>
        </w:rPr>
        <w:t>обеспечению</w:t>
      </w:r>
      <w:r>
        <w:rPr>
          <w:spacing w:val="1"/>
          <w:sz w:val="24"/>
        </w:rPr>
        <w:t xml:space="preserve"> </w:t>
      </w:r>
      <w:r>
        <w:rPr>
          <w:sz w:val="24"/>
        </w:rPr>
        <w:t>безопасности</w:t>
      </w:r>
      <w:r>
        <w:rPr>
          <w:spacing w:val="1"/>
          <w:sz w:val="24"/>
        </w:rPr>
        <w:t xml:space="preserve"> </w:t>
      </w:r>
      <w:r>
        <w:rPr>
          <w:sz w:val="24"/>
        </w:rPr>
        <w:t>и</w:t>
      </w:r>
      <w:r>
        <w:rPr>
          <w:spacing w:val="1"/>
          <w:sz w:val="24"/>
        </w:rPr>
        <w:t xml:space="preserve"> </w:t>
      </w:r>
      <w:r>
        <w:rPr>
          <w:sz w:val="24"/>
        </w:rPr>
        <w:t>(или)</w:t>
      </w:r>
      <w:r>
        <w:rPr>
          <w:spacing w:val="1"/>
          <w:sz w:val="24"/>
        </w:rPr>
        <w:t xml:space="preserve"> </w:t>
      </w:r>
      <w:r>
        <w:rPr>
          <w:sz w:val="24"/>
        </w:rPr>
        <w:t>безвредности</w:t>
      </w:r>
      <w:r>
        <w:rPr>
          <w:spacing w:val="1"/>
          <w:sz w:val="24"/>
        </w:rPr>
        <w:t xml:space="preserve"> </w:t>
      </w:r>
      <w:r>
        <w:rPr>
          <w:sz w:val="24"/>
        </w:rPr>
        <w:t>для</w:t>
      </w:r>
      <w:r>
        <w:rPr>
          <w:spacing w:val="1"/>
          <w:sz w:val="24"/>
        </w:rPr>
        <w:t xml:space="preserve"> </w:t>
      </w:r>
      <w:r>
        <w:rPr>
          <w:sz w:val="24"/>
        </w:rPr>
        <w:t>человека</w:t>
      </w:r>
      <w:r>
        <w:rPr>
          <w:spacing w:val="1"/>
          <w:sz w:val="24"/>
        </w:rPr>
        <w:t xml:space="preserve"> </w:t>
      </w:r>
      <w:r>
        <w:rPr>
          <w:sz w:val="24"/>
        </w:rPr>
        <w:t>факторов</w:t>
      </w:r>
      <w:r>
        <w:rPr>
          <w:spacing w:val="1"/>
          <w:sz w:val="24"/>
        </w:rPr>
        <w:t xml:space="preserve"> </w:t>
      </w:r>
      <w:r>
        <w:rPr>
          <w:sz w:val="24"/>
        </w:rPr>
        <w:t>среды</w:t>
      </w:r>
      <w:r>
        <w:rPr>
          <w:spacing w:val="1"/>
          <w:sz w:val="24"/>
        </w:rPr>
        <w:t xml:space="preserve"> </w:t>
      </w:r>
      <w:r>
        <w:rPr>
          <w:sz w:val="24"/>
        </w:rPr>
        <w:t>обитания»,</w:t>
      </w:r>
      <w:r>
        <w:rPr>
          <w:spacing w:val="1"/>
          <w:sz w:val="24"/>
        </w:rPr>
        <w:t xml:space="preserve"> </w:t>
      </w:r>
      <w:r>
        <w:rPr>
          <w:sz w:val="24"/>
        </w:rPr>
        <w:t>утверждённых</w:t>
      </w:r>
      <w:r>
        <w:rPr>
          <w:spacing w:val="1"/>
          <w:sz w:val="24"/>
        </w:rPr>
        <w:t xml:space="preserve"> </w:t>
      </w:r>
      <w:r>
        <w:rPr>
          <w:sz w:val="24"/>
        </w:rPr>
        <w:t>постановлением</w:t>
      </w:r>
      <w:r>
        <w:rPr>
          <w:spacing w:val="1"/>
          <w:sz w:val="24"/>
        </w:rPr>
        <w:t xml:space="preserve"> </w:t>
      </w:r>
      <w:r>
        <w:rPr>
          <w:sz w:val="24"/>
        </w:rPr>
        <w:t>Главного</w:t>
      </w:r>
      <w:r>
        <w:rPr>
          <w:spacing w:val="1"/>
          <w:sz w:val="24"/>
        </w:rPr>
        <w:t xml:space="preserve"> </w:t>
      </w:r>
      <w:r>
        <w:rPr>
          <w:sz w:val="24"/>
        </w:rPr>
        <w:t>государственного</w:t>
      </w:r>
      <w:r>
        <w:rPr>
          <w:spacing w:val="-2"/>
          <w:sz w:val="24"/>
        </w:rPr>
        <w:t xml:space="preserve"> </w:t>
      </w:r>
      <w:r>
        <w:rPr>
          <w:sz w:val="24"/>
        </w:rPr>
        <w:t>санитарного</w:t>
      </w:r>
      <w:r>
        <w:rPr>
          <w:spacing w:val="-1"/>
          <w:sz w:val="24"/>
        </w:rPr>
        <w:t xml:space="preserve"> </w:t>
      </w:r>
      <w:r>
        <w:rPr>
          <w:sz w:val="24"/>
        </w:rPr>
        <w:t>врача</w:t>
      </w:r>
      <w:r>
        <w:rPr>
          <w:spacing w:val="-2"/>
          <w:sz w:val="24"/>
        </w:rPr>
        <w:t xml:space="preserve"> </w:t>
      </w:r>
      <w:r>
        <w:rPr>
          <w:sz w:val="24"/>
        </w:rPr>
        <w:t>Российской</w:t>
      </w:r>
      <w:r>
        <w:rPr>
          <w:spacing w:val="-1"/>
          <w:sz w:val="24"/>
        </w:rPr>
        <w:t xml:space="preserve"> </w:t>
      </w:r>
      <w:r>
        <w:rPr>
          <w:sz w:val="24"/>
        </w:rPr>
        <w:t>Федерации</w:t>
      </w:r>
      <w:r>
        <w:rPr>
          <w:spacing w:val="-1"/>
          <w:sz w:val="24"/>
        </w:rPr>
        <w:t xml:space="preserve"> </w:t>
      </w:r>
      <w:r>
        <w:rPr>
          <w:sz w:val="24"/>
        </w:rPr>
        <w:t>от</w:t>
      </w:r>
      <w:r>
        <w:rPr>
          <w:spacing w:val="-1"/>
          <w:sz w:val="24"/>
        </w:rPr>
        <w:t xml:space="preserve"> </w:t>
      </w:r>
      <w:r>
        <w:rPr>
          <w:sz w:val="24"/>
        </w:rPr>
        <w:t>28.01.2021</w:t>
      </w:r>
      <w:r>
        <w:rPr>
          <w:spacing w:val="-1"/>
          <w:sz w:val="24"/>
        </w:rPr>
        <w:t xml:space="preserve"> </w:t>
      </w:r>
      <w:r>
        <w:rPr>
          <w:sz w:val="24"/>
        </w:rPr>
        <w:t>№28;</w:t>
      </w:r>
    </w:p>
    <w:p w:rsidR="00C073D4" w:rsidRDefault="00C073D4" w:rsidP="00C073D4">
      <w:pPr>
        <w:pStyle w:val="a4"/>
        <w:numPr>
          <w:ilvl w:val="0"/>
          <w:numId w:val="1"/>
        </w:numPr>
        <w:tabs>
          <w:tab w:val="left" w:pos="1466"/>
        </w:tabs>
        <w:ind w:right="713"/>
        <w:jc w:val="both"/>
        <w:rPr>
          <w:sz w:val="24"/>
        </w:rPr>
      </w:pPr>
      <w:r>
        <w:rPr>
          <w:sz w:val="24"/>
        </w:rPr>
        <w:t>Письмо Минпросвещения России от 07 мая 2020 г. № ВБ 976/04 «О реализации</w:t>
      </w:r>
      <w:r>
        <w:rPr>
          <w:spacing w:val="1"/>
          <w:sz w:val="24"/>
        </w:rPr>
        <w:t xml:space="preserve"> </w:t>
      </w:r>
      <w:r>
        <w:rPr>
          <w:sz w:val="24"/>
        </w:rPr>
        <w:t>курсов</w:t>
      </w:r>
      <w:r>
        <w:rPr>
          <w:spacing w:val="1"/>
          <w:sz w:val="24"/>
        </w:rPr>
        <w:t xml:space="preserve"> </w:t>
      </w:r>
      <w:r>
        <w:rPr>
          <w:sz w:val="24"/>
        </w:rPr>
        <w:t>внеурочной</w:t>
      </w:r>
      <w:r>
        <w:rPr>
          <w:spacing w:val="1"/>
          <w:sz w:val="24"/>
        </w:rPr>
        <w:t xml:space="preserve"> </w:t>
      </w:r>
      <w:r>
        <w:rPr>
          <w:sz w:val="24"/>
        </w:rPr>
        <w:t>деятельности,</w:t>
      </w:r>
      <w:r>
        <w:rPr>
          <w:spacing w:val="1"/>
          <w:sz w:val="24"/>
        </w:rPr>
        <w:t xml:space="preserve"> </w:t>
      </w:r>
      <w:r>
        <w:rPr>
          <w:sz w:val="24"/>
        </w:rPr>
        <w:t>программ</w:t>
      </w:r>
      <w:r>
        <w:rPr>
          <w:spacing w:val="1"/>
          <w:sz w:val="24"/>
        </w:rPr>
        <w:t xml:space="preserve"> </w:t>
      </w:r>
      <w:r>
        <w:rPr>
          <w:sz w:val="24"/>
        </w:rPr>
        <w:t>воспитания</w:t>
      </w:r>
      <w:r>
        <w:rPr>
          <w:spacing w:val="1"/>
          <w:sz w:val="24"/>
        </w:rPr>
        <w:t xml:space="preserve"> </w:t>
      </w:r>
      <w:r>
        <w:rPr>
          <w:sz w:val="24"/>
        </w:rPr>
        <w:t>и</w:t>
      </w:r>
      <w:r>
        <w:rPr>
          <w:spacing w:val="1"/>
          <w:sz w:val="24"/>
        </w:rPr>
        <w:t xml:space="preserve"> </w:t>
      </w:r>
      <w:r>
        <w:rPr>
          <w:sz w:val="24"/>
        </w:rPr>
        <w:t>социализации,</w:t>
      </w:r>
      <w:r>
        <w:rPr>
          <w:spacing w:val="1"/>
          <w:sz w:val="24"/>
        </w:rPr>
        <w:t xml:space="preserve"> </w:t>
      </w:r>
      <w:r>
        <w:rPr>
          <w:sz w:val="24"/>
        </w:rPr>
        <w:t>дополнительных общеразвивающих программ с использованием</w:t>
      </w:r>
      <w:r>
        <w:rPr>
          <w:spacing w:val="1"/>
          <w:sz w:val="24"/>
        </w:rPr>
        <w:t xml:space="preserve"> </w:t>
      </w:r>
      <w:r>
        <w:rPr>
          <w:sz w:val="24"/>
        </w:rPr>
        <w:t>дистанционных</w:t>
      </w:r>
      <w:r>
        <w:rPr>
          <w:spacing w:val="1"/>
          <w:sz w:val="24"/>
        </w:rPr>
        <w:t xml:space="preserve"> </w:t>
      </w:r>
      <w:r>
        <w:rPr>
          <w:sz w:val="24"/>
        </w:rPr>
        <w:t>образовательных</w:t>
      </w:r>
      <w:r>
        <w:rPr>
          <w:spacing w:val="-2"/>
          <w:sz w:val="24"/>
        </w:rPr>
        <w:t xml:space="preserve"> </w:t>
      </w:r>
      <w:r>
        <w:rPr>
          <w:sz w:val="24"/>
        </w:rPr>
        <w:t>технологий»</w:t>
      </w:r>
    </w:p>
    <w:p w:rsidR="00C073D4" w:rsidRDefault="00C073D4" w:rsidP="00C073D4">
      <w:pPr>
        <w:pStyle w:val="a4"/>
        <w:numPr>
          <w:ilvl w:val="0"/>
          <w:numId w:val="1"/>
        </w:numPr>
        <w:tabs>
          <w:tab w:val="left" w:pos="1466"/>
        </w:tabs>
        <w:ind w:right="713"/>
        <w:jc w:val="both"/>
        <w:rPr>
          <w:sz w:val="24"/>
          <w:szCs w:val="24"/>
        </w:rPr>
      </w:pPr>
      <w:r>
        <w:rPr>
          <w:rStyle w:val="markedcontent"/>
          <w:rFonts w:eastAsiaTheme="minorEastAsia"/>
          <w:sz w:val="24"/>
          <w:szCs w:val="24"/>
        </w:rPr>
        <w:t>Методические</w:t>
      </w:r>
      <w:r>
        <w:rPr>
          <w:rStyle w:val="markedcontent"/>
          <w:rFonts w:eastAsiaTheme="minorEastAsia"/>
        </w:rPr>
        <w:t xml:space="preserve"> рекомендации по формированию функциональной грамотности</w:t>
      </w:r>
      <w:r>
        <w:rPr>
          <w:sz w:val="24"/>
          <w:szCs w:val="24"/>
        </w:rPr>
        <w:br/>
      </w:r>
      <w:r>
        <w:rPr>
          <w:rStyle w:val="markedcontent"/>
          <w:rFonts w:eastAsiaTheme="minorEastAsia"/>
          <w:sz w:val="24"/>
          <w:szCs w:val="24"/>
        </w:rPr>
        <w:t>учащихся –</w:t>
      </w:r>
      <w:r>
        <w:rPr>
          <w:sz w:val="24"/>
          <w:szCs w:val="24"/>
        </w:rPr>
        <w:t xml:space="preserve"> </w:t>
      </w:r>
      <w:hyperlink r:id="rId7" w:history="1">
        <w:r>
          <w:rPr>
            <w:rStyle w:val="a7"/>
            <w:sz w:val="24"/>
            <w:szCs w:val="24"/>
          </w:rPr>
          <w:t>http://skiv.instrao.ru/bank-zadaniy/</w:t>
        </w:r>
      </w:hyperlink>
      <w:r>
        <w:rPr>
          <w:sz w:val="24"/>
          <w:szCs w:val="24"/>
        </w:rPr>
        <w:t>;</w:t>
      </w:r>
    </w:p>
    <w:p w:rsidR="00C073D4" w:rsidRPr="00C073D4" w:rsidRDefault="00C073D4" w:rsidP="00C073D4">
      <w:pPr>
        <w:pStyle w:val="a4"/>
        <w:numPr>
          <w:ilvl w:val="0"/>
          <w:numId w:val="1"/>
        </w:numPr>
        <w:tabs>
          <w:tab w:val="left" w:pos="1466"/>
        </w:tabs>
        <w:ind w:right="713"/>
        <w:jc w:val="both"/>
      </w:pPr>
      <w:r>
        <w:rPr>
          <w:rStyle w:val="markedcontent"/>
          <w:rFonts w:eastAsiaTheme="minorEastAsia"/>
        </w:rPr>
        <w:t>Письмо Минпросвещения России от 17.06.2022 г. No 03</w:t>
      </w:r>
      <w:r>
        <w:t>-871 «Об организации занятий «Разговоры о важном»;</w:t>
      </w:r>
    </w:p>
    <w:p w:rsidR="00094C48" w:rsidRDefault="006745E0">
      <w:pPr>
        <w:pStyle w:val="a3"/>
        <w:spacing w:line="222" w:lineRule="exact"/>
        <w:ind w:left="786"/>
      </w:pPr>
      <w:r>
        <w:t>Под</w:t>
      </w:r>
      <w:r>
        <w:rPr>
          <w:spacing w:val="64"/>
        </w:rPr>
        <w:t xml:space="preserve"> </w:t>
      </w:r>
      <w:r>
        <w:t>внеурочной</w:t>
      </w:r>
      <w:r>
        <w:rPr>
          <w:spacing w:val="67"/>
        </w:rPr>
        <w:t xml:space="preserve"> </w:t>
      </w:r>
      <w:r>
        <w:t>деятельностью</w:t>
      </w:r>
      <w:r>
        <w:rPr>
          <w:spacing w:val="67"/>
        </w:rPr>
        <w:t xml:space="preserve"> </w:t>
      </w:r>
      <w:r>
        <w:t>следует</w:t>
      </w:r>
      <w:r>
        <w:rPr>
          <w:spacing w:val="69"/>
        </w:rPr>
        <w:t xml:space="preserve"> </w:t>
      </w:r>
      <w:r>
        <w:t>понимать</w:t>
      </w:r>
      <w:r>
        <w:rPr>
          <w:spacing w:val="67"/>
        </w:rPr>
        <w:t xml:space="preserve"> </w:t>
      </w:r>
      <w:r>
        <w:t>образовательную</w:t>
      </w:r>
      <w:r>
        <w:rPr>
          <w:spacing w:val="67"/>
        </w:rPr>
        <w:t xml:space="preserve"> </w:t>
      </w:r>
      <w:r>
        <w:rPr>
          <w:spacing w:val="-2"/>
        </w:rPr>
        <w:t>деятельность</w:t>
      </w:r>
    </w:p>
    <w:p w:rsidR="00094C48" w:rsidRDefault="006745E0">
      <w:pPr>
        <w:pStyle w:val="a3"/>
        <w:ind w:left="260" w:right="423"/>
      </w:pPr>
      <w:r>
        <w:t xml:space="preserve">Муниципального </w:t>
      </w:r>
      <w:r w:rsidR="003976FC">
        <w:t xml:space="preserve">автономного </w:t>
      </w:r>
      <w:r>
        <w:t xml:space="preserve">общеобразовательного учреждения средней общеобразовательной школы № </w:t>
      </w:r>
      <w:r w:rsidR="003976FC">
        <w:t>5</w:t>
      </w:r>
      <w:r>
        <w:t xml:space="preserve"> Б</w:t>
      </w:r>
      <w:r w:rsidR="003976FC">
        <w:t>авли</w:t>
      </w:r>
      <w:r>
        <w:t>нского муниципального района Республики Татарстан (далее-</w:t>
      </w:r>
      <w:r w:rsidR="003976FC">
        <w:t>МАОУ СОШ</w:t>
      </w:r>
      <w:r>
        <w:t xml:space="preserve"> № </w:t>
      </w:r>
      <w:r w:rsidR="003976FC">
        <w:t>5</w:t>
      </w:r>
      <w:r>
        <w:t>), направленную на достижение планируемых результатов освоения основной образовательной программы (личностных, метапредметных и предметных), осуществляемую в формах, отличных от урочной.</w:t>
      </w:r>
    </w:p>
    <w:p w:rsidR="00094C48" w:rsidRDefault="006745E0">
      <w:pPr>
        <w:pStyle w:val="a3"/>
        <w:spacing w:before="1"/>
        <w:ind w:left="260" w:right="423" w:firstLine="525"/>
      </w:pPr>
      <w:r>
        <w:t xml:space="preserve">Внеурочная деятельность является неотъемлемой и обязательной частью основной общеобразовательной программы основного общего образования </w:t>
      </w:r>
      <w:r w:rsidR="003976FC">
        <w:t>МАОУ СОШ № 5</w:t>
      </w:r>
      <w:r>
        <w:t>.</w:t>
      </w:r>
    </w:p>
    <w:p w:rsidR="00094C48" w:rsidRDefault="006745E0">
      <w:pPr>
        <w:pStyle w:val="1"/>
        <w:ind w:left="3342"/>
      </w:pPr>
      <w:r>
        <w:lastRenderedPageBreak/>
        <w:t>Модель</w:t>
      </w:r>
      <w:r>
        <w:rPr>
          <w:spacing w:val="-4"/>
        </w:rPr>
        <w:t xml:space="preserve"> </w:t>
      </w:r>
      <w:r>
        <w:t>внеурочной</w:t>
      </w:r>
      <w:r>
        <w:rPr>
          <w:spacing w:val="-2"/>
        </w:rPr>
        <w:t xml:space="preserve"> деятельности</w:t>
      </w:r>
    </w:p>
    <w:p w:rsidR="00094C48" w:rsidRDefault="006745E0">
      <w:pPr>
        <w:pStyle w:val="a3"/>
        <w:spacing w:before="34"/>
        <w:ind w:left="260" w:right="418" w:firstLine="297"/>
      </w:pPr>
      <w:r>
        <w:t xml:space="preserve">План внеурочной деятельности представляет собой описание целостной системы функционирования </w:t>
      </w:r>
      <w:r w:rsidR="003976FC">
        <w:t xml:space="preserve">МАОУ СОШ № 5 </w:t>
      </w:r>
      <w:r>
        <w:t xml:space="preserve">в сфере внеурочной деятельности и включает в </w:t>
      </w:r>
      <w:r>
        <w:rPr>
          <w:spacing w:val="-2"/>
        </w:rPr>
        <w:t>себя:</w:t>
      </w:r>
    </w:p>
    <w:p w:rsidR="00094C48" w:rsidRDefault="006745E0">
      <w:pPr>
        <w:pStyle w:val="a3"/>
        <w:ind w:left="260" w:right="419" w:firstLine="225"/>
      </w:pPr>
      <w:r>
        <w:t>-внеурочную деятельность по учебным предметам образовательной программы (учебные курсы, учебные модули по выбору обучающихся, родителей (законных представителей) несовершеннолетних обучающихся, в том числе предусматривающие углубленное изучение учебных предметов, с целью удовлетворения различных интересов обучающихся, потребностей в физическом развитии и совершенствовании, а также учитывающие этнокультурные интересы, особые образовательные потребности обучающихся с ОВЗ;</w:t>
      </w:r>
    </w:p>
    <w:p w:rsidR="00094C48" w:rsidRDefault="006745E0">
      <w:pPr>
        <w:pStyle w:val="a3"/>
        <w:ind w:left="260" w:right="421" w:firstLine="225"/>
      </w:pPr>
      <w:r>
        <w:t>-внеурочную деятельность по формированию функциональной грамотности (читательской, математической, естественнонаучной, финансовой) обучающихся (интегрированные курсы, метапредметные кружки, факультативы, научные сообщества, в том числе направленные на реализацию проектной и исследовательской деятельности);</w:t>
      </w:r>
    </w:p>
    <w:p w:rsidR="00094C48" w:rsidRDefault="006745E0">
      <w:pPr>
        <w:pStyle w:val="a3"/>
        <w:spacing w:before="1"/>
        <w:ind w:left="260" w:right="416" w:firstLine="225"/>
      </w:pPr>
      <w:r>
        <w:t>-внеурочную деятельность по развитию личности, ее способностей, удовлетворения образовательных потребностей и интересов, самореализации обучающихся, в том числе одаренных, через организацию социальных практик (в том числе волонтѐрство), включая общественно полезную деятельность, профессиональные пробы, развитие глобальных компетенций, формирование предпринимательских навыков, практическую подготовку, использование возможностей организаций дополнительного образования, профессиональ- ных образовательных организаций и социальных партнеров в профессионально- производственном окружении;</w:t>
      </w:r>
    </w:p>
    <w:p w:rsidR="00094C48" w:rsidRDefault="006745E0">
      <w:pPr>
        <w:pStyle w:val="a3"/>
        <w:ind w:left="260" w:right="418" w:firstLine="225"/>
      </w:pPr>
      <w:r>
        <w:t xml:space="preserve">-внеурочную деятельность, направленную на реализацию комплекса воспитательных мероприятий на уровне </w:t>
      </w:r>
      <w:r w:rsidR="003976FC">
        <w:t>МАОУ СОШ № 5</w:t>
      </w:r>
      <w:r>
        <w:t>, класса, занятия, в том числе в творческих объединениях по интересам, культурные и социальные практики с учетом историко- культурной и этнической специфики региона, потребностей обучающихся, родителей (законных представителей) несовершеннолетних обучающихся;</w:t>
      </w:r>
    </w:p>
    <w:p w:rsidR="00094C48" w:rsidRDefault="006745E0">
      <w:pPr>
        <w:pStyle w:val="a3"/>
        <w:spacing w:before="1"/>
        <w:ind w:left="260" w:right="422" w:firstLine="225"/>
      </w:pPr>
      <w:r>
        <w:t>-внеурочную деятельность по организации деятельности ученических сообществ (подростковых коллективов), в том числе ученических классов, разновозрастных объединений по интересам, клубов; детских, подростковых и юношеских общественных объединений, организаций и т. д.;</w:t>
      </w:r>
    </w:p>
    <w:p w:rsidR="00094C48" w:rsidRDefault="006745E0">
      <w:pPr>
        <w:pStyle w:val="a3"/>
        <w:ind w:left="260" w:right="422" w:firstLine="225"/>
      </w:pPr>
      <w:r>
        <w:t>-внеурочную деятельность, направленную на организационное обеспечение учебной деятельности (организационные собрания, взаимодействие с родителями по обеспечению успешной реализации образовательной программы и т. д.);</w:t>
      </w:r>
    </w:p>
    <w:p w:rsidR="00094C48" w:rsidRDefault="006745E0">
      <w:pPr>
        <w:pStyle w:val="a3"/>
        <w:ind w:left="260" w:right="422" w:firstLine="225"/>
      </w:pPr>
      <w:r>
        <w:t>-внеурочную деятельность, направленную на организацию педагогической поддержки обучающихся (проектирование индивидуальных образовательных маршрутов, работа тьюторов, педагога-психолога);</w:t>
      </w:r>
    </w:p>
    <w:p w:rsidR="00094C48" w:rsidRDefault="006745E0">
      <w:pPr>
        <w:pStyle w:val="a3"/>
        <w:ind w:left="260" w:right="419" w:firstLine="225"/>
      </w:pPr>
      <w:r>
        <w:t>-внеурочную</w:t>
      </w:r>
      <w:r>
        <w:rPr>
          <w:spacing w:val="-3"/>
        </w:rPr>
        <w:t xml:space="preserve"> </w:t>
      </w:r>
      <w:r>
        <w:t>деятельность,</w:t>
      </w:r>
      <w:r>
        <w:rPr>
          <w:spacing w:val="-4"/>
        </w:rPr>
        <w:t xml:space="preserve"> </w:t>
      </w:r>
      <w:r>
        <w:t>направленную</w:t>
      </w:r>
      <w:r>
        <w:rPr>
          <w:spacing w:val="-4"/>
        </w:rPr>
        <w:t xml:space="preserve"> </w:t>
      </w:r>
      <w:r>
        <w:t>на</w:t>
      </w:r>
      <w:r>
        <w:rPr>
          <w:spacing w:val="-5"/>
        </w:rPr>
        <w:t xml:space="preserve"> </w:t>
      </w:r>
      <w:r>
        <w:t>обеспечение</w:t>
      </w:r>
      <w:r>
        <w:rPr>
          <w:spacing w:val="-5"/>
        </w:rPr>
        <w:t xml:space="preserve"> </w:t>
      </w:r>
      <w:r>
        <w:t>благополучия</w:t>
      </w:r>
      <w:r>
        <w:rPr>
          <w:spacing w:val="-4"/>
        </w:rPr>
        <w:t xml:space="preserve"> </w:t>
      </w:r>
      <w:r>
        <w:t>обучающихся</w:t>
      </w:r>
      <w:r>
        <w:rPr>
          <w:spacing w:val="-4"/>
        </w:rPr>
        <w:t xml:space="preserve"> </w:t>
      </w:r>
      <w:r>
        <w:t>в пространстве</w:t>
      </w:r>
      <w:r>
        <w:rPr>
          <w:spacing w:val="73"/>
          <w:w w:val="150"/>
        </w:rPr>
        <w:t xml:space="preserve"> </w:t>
      </w:r>
      <w:r w:rsidR="003976FC">
        <w:t>МАОУ СОШ № 5</w:t>
      </w:r>
      <w:r>
        <w:rPr>
          <w:spacing w:val="76"/>
          <w:w w:val="150"/>
        </w:rPr>
        <w:t xml:space="preserve"> </w:t>
      </w:r>
      <w:r>
        <w:t>(безопасности</w:t>
      </w:r>
      <w:r>
        <w:rPr>
          <w:spacing w:val="76"/>
          <w:w w:val="150"/>
        </w:rPr>
        <w:t xml:space="preserve"> </w:t>
      </w:r>
      <w:r>
        <w:t>жизни</w:t>
      </w:r>
      <w:r>
        <w:rPr>
          <w:spacing w:val="77"/>
          <w:w w:val="150"/>
        </w:rPr>
        <w:t xml:space="preserve"> </w:t>
      </w:r>
      <w:r>
        <w:t>и</w:t>
      </w:r>
      <w:r>
        <w:rPr>
          <w:spacing w:val="75"/>
          <w:w w:val="150"/>
        </w:rPr>
        <w:t xml:space="preserve"> </w:t>
      </w:r>
      <w:r>
        <w:t>здоровья</w:t>
      </w:r>
      <w:r>
        <w:rPr>
          <w:spacing w:val="76"/>
          <w:w w:val="150"/>
        </w:rPr>
        <w:t xml:space="preserve"> </w:t>
      </w:r>
      <w:r>
        <w:rPr>
          <w:spacing w:val="-2"/>
        </w:rPr>
        <w:t>школьников,</w:t>
      </w:r>
    </w:p>
    <w:p w:rsidR="00094C48" w:rsidRDefault="00094C48">
      <w:pPr>
        <w:sectPr w:rsidR="00094C48">
          <w:pgSz w:w="11910" w:h="16840"/>
          <w:pgMar w:top="1040" w:right="580" w:bottom="280" w:left="1300" w:header="720" w:footer="720" w:gutter="0"/>
          <w:cols w:space="720"/>
        </w:sectPr>
      </w:pPr>
    </w:p>
    <w:p w:rsidR="00094C48" w:rsidRDefault="006745E0">
      <w:pPr>
        <w:pStyle w:val="a3"/>
        <w:spacing w:before="66"/>
        <w:ind w:left="260" w:right="423"/>
      </w:pPr>
      <w:r>
        <w:lastRenderedPageBreak/>
        <w:t>безопасных межличностных отношений в учебных группах, профилактики неуспеваемости, профилактики различных рисков, возникающих в процессе взаимодействия школьника с окружающей средой, социальной защиты учащихся).</w:t>
      </w:r>
    </w:p>
    <w:p w:rsidR="00094C48" w:rsidRDefault="006745E0">
      <w:pPr>
        <w:pStyle w:val="a3"/>
        <w:spacing w:before="1"/>
        <w:ind w:left="260" w:right="422" w:firstLine="367"/>
      </w:pPr>
      <w:r>
        <w:t>Для достижения целей и задач внеурочной деятельности используется все многообразие доступных объектов отечественной культуры, в том числе наследие отечественного кинематографа.</w:t>
      </w:r>
    </w:p>
    <w:p w:rsidR="00094C48" w:rsidRDefault="006745E0">
      <w:pPr>
        <w:pStyle w:val="a3"/>
        <w:ind w:left="260" w:right="418" w:firstLine="345"/>
      </w:pPr>
      <w:r>
        <w:t>При реализации плана внеурочной деятельности</w:t>
      </w:r>
      <w:r>
        <w:rPr>
          <w:spacing w:val="40"/>
        </w:rPr>
        <w:t xml:space="preserve"> </w:t>
      </w:r>
      <w:r>
        <w:t xml:space="preserve">предусмотрена вариативность содержания внеурочной деятельности с учетом образовательных потребностей и </w:t>
      </w:r>
      <w:r w:rsidR="003976FC">
        <w:t xml:space="preserve">интересов </w:t>
      </w:r>
      <w:r>
        <w:t>обучающихся.</w:t>
      </w:r>
    </w:p>
    <w:p w:rsidR="00094C48" w:rsidRDefault="006745E0">
      <w:pPr>
        <w:pStyle w:val="a3"/>
        <w:ind w:left="260" w:right="420" w:firstLine="141"/>
      </w:pPr>
      <w:r>
        <w:t xml:space="preserve">Внеурочная деятельность в </w:t>
      </w:r>
      <w:r w:rsidR="003976FC">
        <w:t>МАОУ СОШ № 5</w:t>
      </w:r>
      <w:r>
        <w:rPr>
          <w:spacing w:val="40"/>
        </w:rPr>
        <w:t xml:space="preserve"> </w:t>
      </w:r>
      <w:r>
        <w:t>осуществляется на основе оптимизационной модели (с учетом интересов и запросов</w:t>
      </w:r>
      <w:r>
        <w:rPr>
          <w:spacing w:val="-1"/>
        </w:rPr>
        <w:t xml:space="preserve"> </w:t>
      </w:r>
      <w:r>
        <w:t>детей</w:t>
      </w:r>
      <w:r>
        <w:rPr>
          <w:spacing w:val="-2"/>
        </w:rPr>
        <w:t xml:space="preserve"> </w:t>
      </w:r>
      <w:r>
        <w:t>и родителей) организации внеурочной деятельности</w:t>
      </w:r>
      <w:r>
        <w:rPr>
          <w:spacing w:val="40"/>
        </w:rPr>
        <w:t xml:space="preserve"> </w:t>
      </w:r>
      <w:r>
        <w:t>и</w:t>
      </w:r>
      <w:r>
        <w:rPr>
          <w:spacing w:val="-1"/>
        </w:rPr>
        <w:t xml:space="preserve"> </w:t>
      </w:r>
      <w:r>
        <w:t xml:space="preserve">объединяет модель плана с преобладанием учебно- познавательной деятельности, когда наибольшее внимание уделяется внеурочной деятельности по учебным предметам и организационному обеспечению учебной деятельности; модель плана с преобладанием педагогической поддержки обучающихся и работы по обеспечению их благополучия в пространстве общеобразовательной школы, модель плана с преобладанием деятельности ученических сообществ и воспитательных </w:t>
      </w:r>
      <w:r>
        <w:rPr>
          <w:spacing w:val="-2"/>
        </w:rPr>
        <w:t>мероприятий.</w:t>
      </w:r>
    </w:p>
    <w:p w:rsidR="00094C48" w:rsidRDefault="006745E0">
      <w:pPr>
        <w:pStyle w:val="a3"/>
        <w:ind w:left="260" w:right="269" w:firstLine="60"/>
      </w:pPr>
      <w:r>
        <w:t xml:space="preserve">Организация жизни ученических сообществ является важной составляющей внеурочной деятельности </w:t>
      </w:r>
      <w:r w:rsidR="001365FB">
        <w:t>МАОУ СОШ № 5</w:t>
      </w:r>
      <w:r>
        <w:t>, направлена на формирование у</w:t>
      </w:r>
      <w:r>
        <w:rPr>
          <w:spacing w:val="-1"/>
        </w:rPr>
        <w:t xml:space="preserve"> </w:t>
      </w:r>
      <w:r>
        <w:t>школьников российской гражданской идентичности и таких компетенций, как:</w:t>
      </w:r>
    </w:p>
    <w:p w:rsidR="00094C48" w:rsidRDefault="006745E0">
      <w:pPr>
        <w:pStyle w:val="a3"/>
        <w:spacing w:before="1"/>
        <w:ind w:left="260" w:right="274"/>
      </w:pPr>
      <w:r>
        <w:t>-компетенции конструктивного, успешного и ответственного поведения в обществе с учетом правовых норм, установленных российским законодательством;</w:t>
      </w:r>
    </w:p>
    <w:p w:rsidR="00094C48" w:rsidRDefault="006745E0">
      <w:pPr>
        <w:pStyle w:val="a3"/>
        <w:ind w:left="260" w:right="264"/>
      </w:pPr>
      <w:r>
        <w:t>-социальная самоидентификация обучающихся посредством личностно значимой и общественно приемлемой деятельности, приобретение знаний о социальных ролях</w:t>
      </w:r>
      <w:r>
        <w:rPr>
          <w:spacing w:val="40"/>
        </w:rPr>
        <w:t xml:space="preserve"> </w:t>
      </w:r>
      <w:r>
        <w:rPr>
          <w:spacing w:val="-2"/>
        </w:rPr>
        <w:t>человека;</w:t>
      </w:r>
    </w:p>
    <w:p w:rsidR="00094C48" w:rsidRDefault="006745E0">
      <w:pPr>
        <w:pStyle w:val="a3"/>
        <w:ind w:left="260" w:right="267"/>
      </w:pPr>
      <w:r>
        <w:t>-компетенции в сфере общественной самоорганизации, участия в общественно значимой совместной деятельности.</w:t>
      </w:r>
    </w:p>
    <w:p w:rsidR="00094C48" w:rsidRDefault="006745E0">
      <w:pPr>
        <w:pStyle w:val="a3"/>
        <w:ind w:left="1110"/>
      </w:pPr>
      <w:r>
        <w:t>Организация</w:t>
      </w:r>
      <w:r>
        <w:rPr>
          <w:spacing w:val="-7"/>
        </w:rPr>
        <w:t xml:space="preserve"> </w:t>
      </w:r>
      <w:r>
        <w:t>жизни</w:t>
      </w:r>
      <w:r>
        <w:rPr>
          <w:spacing w:val="-3"/>
        </w:rPr>
        <w:t xml:space="preserve"> </w:t>
      </w:r>
      <w:r>
        <w:t>ученических</w:t>
      </w:r>
      <w:r>
        <w:rPr>
          <w:spacing w:val="-3"/>
        </w:rPr>
        <w:t xml:space="preserve"> </w:t>
      </w:r>
      <w:r>
        <w:t>сообществ</w:t>
      </w:r>
      <w:r>
        <w:rPr>
          <w:spacing w:val="50"/>
        </w:rPr>
        <w:t xml:space="preserve"> </w:t>
      </w:r>
      <w:r>
        <w:rPr>
          <w:spacing w:val="-2"/>
        </w:rPr>
        <w:t>происходит:</w:t>
      </w:r>
    </w:p>
    <w:p w:rsidR="00094C48" w:rsidRDefault="006745E0">
      <w:pPr>
        <w:pStyle w:val="a3"/>
        <w:ind w:left="260" w:right="264"/>
      </w:pPr>
      <w:r>
        <w:t xml:space="preserve">-в рамках внеурочной деятельности в ученическом классе, общешкольной внеурочной деятельности, в сфере школьного ученического самоуправления, участия в детско- юношеских общественных объединениях, созданных в </w:t>
      </w:r>
      <w:r w:rsidR="001365FB">
        <w:t>МАОУ СОШ № 5</w:t>
      </w:r>
      <w:r>
        <w:rPr>
          <w:spacing w:val="40"/>
        </w:rPr>
        <w:t xml:space="preserve"> </w:t>
      </w:r>
      <w:r>
        <w:t xml:space="preserve">и за ее </w:t>
      </w:r>
      <w:r w:rsidR="001365FB">
        <w:t>пре</w:t>
      </w:r>
      <w:r>
        <w:rPr>
          <w:spacing w:val="-2"/>
        </w:rPr>
        <w:t>делами;</w:t>
      </w:r>
    </w:p>
    <w:p w:rsidR="00094C48" w:rsidRDefault="006745E0">
      <w:pPr>
        <w:pStyle w:val="a3"/>
        <w:ind w:left="260" w:right="262"/>
      </w:pPr>
      <w:r>
        <w:t xml:space="preserve">-через приобщение обучающихся к общественной деятельности и школьным традициям, участие обучающихся в деятельности производственных, творческих объединений, </w:t>
      </w:r>
      <w:r w:rsidR="001365FB">
        <w:t>бла</w:t>
      </w:r>
      <w:r>
        <w:t>готворительных организаций;</w:t>
      </w:r>
    </w:p>
    <w:p w:rsidR="00094C48" w:rsidRDefault="006745E0">
      <w:pPr>
        <w:pStyle w:val="a3"/>
        <w:ind w:left="260" w:right="262"/>
      </w:pPr>
      <w:r>
        <w:t>-через участие в экологическом просвещении сверстников, родителей, населения, в благоустройстве школы, класса, города, в ходе партнерства с общественными организациями и объединениями.</w:t>
      </w:r>
    </w:p>
    <w:p w:rsidR="001365FB" w:rsidRDefault="006745E0" w:rsidP="001365FB">
      <w:pPr>
        <w:pStyle w:val="a3"/>
        <w:spacing w:before="1"/>
        <w:ind w:left="260" w:right="262" w:firstLine="604"/>
      </w:pPr>
      <w:r>
        <w:t>Модель внеурочной деятельности на основе оптимизации всех внутренних ресурсов школы предполагает, что в ее реализации принимают участие педагогические работники школы (учителя, педагоги-организаторы,</w:t>
      </w:r>
      <w:r>
        <w:rPr>
          <w:spacing w:val="40"/>
        </w:rPr>
        <w:t xml:space="preserve"> </w:t>
      </w:r>
      <w:r>
        <w:t xml:space="preserve">педагог-психолог, классные руководители и педагоги-предметники, </w:t>
      </w:r>
      <w:r w:rsidR="001365FB">
        <w:t>школьный библ</w:t>
      </w:r>
      <w:r>
        <w:t>иотекарь</w:t>
      </w:r>
      <w:r w:rsidR="001365FB">
        <w:t>, педагоги</w:t>
      </w:r>
      <w:r>
        <w:t xml:space="preserve"> дополнительного образования). Координирующую роль в организации внеурочной деятельности</w:t>
      </w:r>
      <w:r>
        <w:rPr>
          <w:spacing w:val="40"/>
        </w:rPr>
        <w:t xml:space="preserve"> </w:t>
      </w:r>
      <w:r>
        <w:t xml:space="preserve">в </w:t>
      </w:r>
      <w:r w:rsidR="001365FB">
        <w:t xml:space="preserve">МАОУ СОШ № 5 </w:t>
      </w:r>
      <w:r>
        <w:t>выполняет основной учитель, ведущий класс начальной школы, заместитель директора по учебной работе, заместитель директора по воспитательной работе.</w:t>
      </w:r>
    </w:p>
    <w:p w:rsidR="00094C48" w:rsidRDefault="006745E0" w:rsidP="001365FB">
      <w:pPr>
        <w:pStyle w:val="a3"/>
        <w:spacing w:before="1"/>
        <w:ind w:left="260" w:right="262" w:firstLine="604"/>
      </w:pPr>
      <w:r>
        <w:t>Координирующую</w:t>
      </w:r>
      <w:r>
        <w:rPr>
          <w:spacing w:val="21"/>
        </w:rPr>
        <w:t xml:space="preserve"> </w:t>
      </w:r>
      <w:r>
        <w:t>роль</w:t>
      </w:r>
      <w:r>
        <w:rPr>
          <w:spacing w:val="23"/>
        </w:rPr>
        <w:t xml:space="preserve"> </w:t>
      </w:r>
      <w:r>
        <w:t>в</w:t>
      </w:r>
      <w:r>
        <w:rPr>
          <w:spacing w:val="23"/>
        </w:rPr>
        <w:t xml:space="preserve"> </w:t>
      </w:r>
      <w:r>
        <w:t>организации</w:t>
      </w:r>
      <w:r>
        <w:rPr>
          <w:spacing w:val="24"/>
        </w:rPr>
        <w:t xml:space="preserve"> </w:t>
      </w:r>
      <w:r>
        <w:t>внеурочной</w:t>
      </w:r>
      <w:r>
        <w:rPr>
          <w:spacing w:val="25"/>
        </w:rPr>
        <w:t xml:space="preserve"> </w:t>
      </w:r>
      <w:r>
        <w:t>деятельности</w:t>
      </w:r>
      <w:r>
        <w:rPr>
          <w:spacing w:val="78"/>
          <w:w w:val="150"/>
        </w:rPr>
        <w:t xml:space="preserve"> </w:t>
      </w:r>
      <w:r>
        <w:t>в</w:t>
      </w:r>
      <w:r>
        <w:rPr>
          <w:spacing w:val="22"/>
        </w:rPr>
        <w:t xml:space="preserve"> </w:t>
      </w:r>
      <w:r w:rsidR="001365FB">
        <w:t>МАОУ СОШ № 5</w:t>
      </w:r>
      <w:r>
        <w:t xml:space="preserve"> выполняет классный руководитель, заместитель директора по учебной работе, заместитель директора по воспитательной работе.</w:t>
      </w:r>
    </w:p>
    <w:p w:rsidR="00094C48" w:rsidRDefault="006745E0">
      <w:pPr>
        <w:pStyle w:val="a3"/>
        <w:spacing w:before="1"/>
        <w:ind w:left="402" w:right="265" w:firstLine="156"/>
      </w:pPr>
      <w:r>
        <w:t xml:space="preserve">Формы реализации внеурочной деятельности </w:t>
      </w:r>
      <w:r w:rsidR="001365FB">
        <w:t>МАОУ СОШ № 5</w:t>
      </w:r>
      <w:r>
        <w:t xml:space="preserve"> определяет самостоятельно, при этом формы внеурочной деятельности</w:t>
      </w:r>
      <w:r>
        <w:rPr>
          <w:spacing w:val="40"/>
        </w:rPr>
        <w:t xml:space="preserve"> </w:t>
      </w:r>
      <w:r>
        <w:t>предусматривают активность и</w:t>
      </w:r>
      <w:r>
        <w:rPr>
          <w:spacing w:val="59"/>
          <w:w w:val="150"/>
        </w:rPr>
        <w:t xml:space="preserve"> </w:t>
      </w:r>
      <w:r>
        <w:t>самостоятельность</w:t>
      </w:r>
      <w:r>
        <w:rPr>
          <w:spacing w:val="59"/>
          <w:w w:val="150"/>
        </w:rPr>
        <w:t xml:space="preserve"> </w:t>
      </w:r>
      <w:r>
        <w:t>обучающихся,</w:t>
      </w:r>
      <w:r>
        <w:rPr>
          <w:spacing w:val="61"/>
          <w:w w:val="150"/>
        </w:rPr>
        <w:t xml:space="preserve"> </w:t>
      </w:r>
      <w:r>
        <w:t>сочетают</w:t>
      </w:r>
      <w:r>
        <w:rPr>
          <w:spacing w:val="65"/>
          <w:w w:val="150"/>
        </w:rPr>
        <w:t xml:space="preserve"> </w:t>
      </w:r>
      <w:r>
        <w:t>индивидуальную</w:t>
      </w:r>
      <w:r>
        <w:rPr>
          <w:spacing w:val="63"/>
          <w:w w:val="150"/>
        </w:rPr>
        <w:t xml:space="preserve"> </w:t>
      </w:r>
      <w:r>
        <w:t>и</w:t>
      </w:r>
      <w:r>
        <w:rPr>
          <w:spacing w:val="61"/>
          <w:w w:val="150"/>
        </w:rPr>
        <w:t xml:space="preserve"> </w:t>
      </w:r>
      <w:r>
        <w:t>групповую</w:t>
      </w:r>
      <w:r>
        <w:rPr>
          <w:spacing w:val="62"/>
          <w:w w:val="150"/>
        </w:rPr>
        <w:t xml:space="preserve"> </w:t>
      </w:r>
      <w:r>
        <w:rPr>
          <w:spacing w:val="-2"/>
        </w:rPr>
        <w:t>работу;</w:t>
      </w:r>
    </w:p>
    <w:p w:rsidR="00094C48" w:rsidRDefault="00094C48">
      <w:pPr>
        <w:sectPr w:rsidR="00094C48">
          <w:pgSz w:w="11910" w:h="16840"/>
          <w:pgMar w:top="1040" w:right="580" w:bottom="280" w:left="1300" w:header="720" w:footer="720" w:gutter="0"/>
          <w:cols w:space="720"/>
        </w:sectPr>
      </w:pPr>
    </w:p>
    <w:p w:rsidR="00094C48" w:rsidRDefault="006745E0">
      <w:pPr>
        <w:pStyle w:val="a3"/>
        <w:spacing w:before="66"/>
        <w:ind w:left="402" w:right="264"/>
      </w:pPr>
      <w:r>
        <w:lastRenderedPageBreak/>
        <w:t>обеспечивают гибкий режим занятий (продолжительность, последовательность), переменный состав обучающихся, проектную и исследовательскую деятельность (в том числе практики), экскурсии (в музеи, парки, на предприятия и др.), походы,</w:t>
      </w:r>
      <w:r>
        <w:rPr>
          <w:spacing w:val="80"/>
        </w:rPr>
        <w:t xml:space="preserve"> </w:t>
      </w:r>
      <w:r>
        <w:t>деловые игры и пр.</w:t>
      </w:r>
    </w:p>
    <w:p w:rsidR="00094C48" w:rsidRDefault="006745E0">
      <w:pPr>
        <w:pStyle w:val="a3"/>
        <w:spacing w:before="1"/>
        <w:ind w:left="402" w:right="420" w:firstLine="225"/>
      </w:pPr>
      <w:r>
        <w:t>Формами</w:t>
      </w:r>
      <w:r>
        <w:rPr>
          <w:spacing w:val="40"/>
        </w:rPr>
        <w:t xml:space="preserve"> </w:t>
      </w:r>
      <w:r>
        <w:t>организации</w:t>
      </w:r>
      <w:r>
        <w:rPr>
          <w:spacing w:val="40"/>
        </w:rPr>
        <w:t xml:space="preserve"> </w:t>
      </w:r>
      <w:r>
        <w:t>внеурочной</w:t>
      </w:r>
      <w:r>
        <w:rPr>
          <w:spacing w:val="40"/>
        </w:rPr>
        <w:t xml:space="preserve"> </w:t>
      </w:r>
      <w:r>
        <w:t>деятельности</w:t>
      </w:r>
      <w:r>
        <w:rPr>
          <w:spacing w:val="80"/>
          <w:w w:val="150"/>
        </w:rPr>
        <w:t xml:space="preserve"> </w:t>
      </w:r>
      <w:r>
        <w:t>в</w:t>
      </w:r>
      <w:r>
        <w:rPr>
          <w:spacing w:val="40"/>
        </w:rPr>
        <w:t xml:space="preserve"> </w:t>
      </w:r>
      <w:r w:rsidR="00D1539B">
        <w:t>МАОУ СОШ № 5</w:t>
      </w:r>
      <w:r>
        <w:rPr>
          <w:spacing w:val="40"/>
        </w:rPr>
        <w:t xml:space="preserve"> </w:t>
      </w:r>
      <w:r>
        <w:rPr>
          <w:spacing w:val="12"/>
        </w:rPr>
        <w:t xml:space="preserve">на </w:t>
      </w:r>
      <w:r>
        <w:rPr>
          <w:spacing w:val="20"/>
        </w:rPr>
        <w:t xml:space="preserve">уровне </w:t>
      </w:r>
      <w:r>
        <w:rPr>
          <w:spacing w:val="16"/>
        </w:rPr>
        <w:t xml:space="preserve">ООО </w:t>
      </w:r>
      <w:r>
        <w:t xml:space="preserve">являются следующие: курсы </w:t>
      </w:r>
      <w:r>
        <w:rPr>
          <w:spacing w:val="21"/>
        </w:rPr>
        <w:t xml:space="preserve">внеурочной </w:t>
      </w:r>
      <w:r>
        <w:rPr>
          <w:spacing w:val="22"/>
        </w:rPr>
        <w:t>деятельности</w:t>
      </w:r>
      <w:r>
        <w:rPr>
          <w:spacing w:val="-15"/>
        </w:rPr>
        <w:t xml:space="preserve"> </w:t>
      </w:r>
      <w:r w:rsidR="00931F2B">
        <w:t>(</w:t>
      </w:r>
      <w:r>
        <w:t xml:space="preserve">факультативы); художественные, хореографические, театральные и спортивные студии; клубы по интересам, соревновательные мероприятия, дискуссионные клубы, секции, экскурсии, мини-исследования; общественно полезные </w:t>
      </w:r>
      <w:r>
        <w:rPr>
          <w:spacing w:val="-2"/>
        </w:rPr>
        <w:t>практики.</w:t>
      </w:r>
    </w:p>
    <w:p w:rsidR="00094C48" w:rsidRDefault="006745E0">
      <w:pPr>
        <w:pStyle w:val="a3"/>
        <w:ind w:left="402" w:right="420" w:firstLine="707"/>
      </w:pPr>
      <w:r>
        <w:t xml:space="preserve">При организации внеурочной деятельности в </w:t>
      </w:r>
      <w:r w:rsidR="00D1539B">
        <w:t>МАОУ СОШ № 5</w:t>
      </w:r>
      <w:r>
        <w:t xml:space="preserve"> допускается формирование учебных групп из обучающихся разных классов в пределах одного уровня образования в зависимости от конкретных условий реализации основной общеобразовательной программы, числа обучающихся и их возрастных особенностей</w:t>
      </w:r>
    </w:p>
    <w:p w:rsidR="00094C48" w:rsidRDefault="006745E0" w:rsidP="00D1539B">
      <w:pPr>
        <w:pStyle w:val="a3"/>
        <w:ind w:left="402" w:right="418" w:firstLine="707"/>
      </w:pPr>
      <w:r>
        <w:t>В целях реализации плана внеурочной деятельности</w:t>
      </w:r>
      <w:r>
        <w:rPr>
          <w:spacing w:val="80"/>
        </w:rPr>
        <w:t xml:space="preserve"> </w:t>
      </w:r>
      <w:r>
        <w:t>предусмотрено использование ресурсов других организаций (в том числе в сетевой форме), включая организации дополнительного образования, профессиональные образовательные организации, образовательные организации высшего образования, научные организации, организации культуры, физкультурно-спортивные и иные организации, обладающие необходимыми ресурсами. К участию во внеурочной деятельности</w:t>
      </w:r>
      <w:r>
        <w:rPr>
          <w:spacing w:val="40"/>
        </w:rPr>
        <w:t xml:space="preserve"> </w:t>
      </w:r>
      <w:r>
        <w:t>привлекаются</w:t>
      </w:r>
      <w:r>
        <w:rPr>
          <w:spacing w:val="40"/>
        </w:rPr>
        <w:t xml:space="preserve"> </w:t>
      </w:r>
      <w:r>
        <w:t>организации и учреждения дополнительного образования,</w:t>
      </w:r>
      <w:r>
        <w:rPr>
          <w:spacing w:val="-15"/>
        </w:rPr>
        <w:t xml:space="preserve"> </w:t>
      </w:r>
      <w:r>
        <w:t>культуры и спорта (СК «</w:t>
      </w:r>
      <w:r w:rsidR="00D1539B">
        <w:t>Ледовый Дворец</w:t>
      </w:r>
      <w:r>
        <w:t>», «Д</w:t>
      </w:r>
      <w:r w:rsidR="00D1539B">
        <w:t>ом</w:t>
      </w:r>
      <w:r>
        <w:t xml:space="preserve"> школьников», «</w:t>
      </w:r>
      <w:r w:rsidR="00D1539B">
        <w:t>Универсальный зал</w:t>
      </w:r>
      <w:r>
        <w:t>», «</w:t>
      </w:r>
      <w:r w:rsidR="00D1539B">
        <w:t>Школа искусств</w:t>
      </w:r>
      <w:r>
        <w:t xml:space="preserve">», МБУ «Спортивная школа № </w:t>
      </w:r>
      <w:r w:rsidR="00D1539B">
        <w:t>1,</w:t>
      </w:r>
      <w:r>
        <w:t>2</w:t>
      </w:r>
      <w:r w:rsidR="00D1539B">
        <w:t>,3</w:t>
      </w:r>
      <w:r>
        <w:t xml:space="preserve">», </w:t>
      </w:r>
      <w:r w:rsidR="00D1539B">
        <w:t xml:space="preserve">«Центральная и Детская </w:t>
      </w:r>
      <w:r>
        <w:t xml:space="preserve">библиотека», </w:t>
      </w:r>
      <w:r w:rsidR="00D1539B">
        <w:t xml:space="preserve">«Библиотека семейного чтения», Городской Краеведческий </w:t>
      </w:r>
      <w:r>
        <w:t xml:space="preserve">музей, </w:t>
      </w:r>
      <w:r w:rsidR="00D1539B">
        <w:t>ДК им.М.Джалиля</w:t>
      </w:r>
      <w:r>
        <w:t xml:space="preserve">, </w:t>
      </w:r>
      <w:r w:rsidR="00D1539B">
        <w:t xml:space="preserve">Молодежный центр </w:t>
      </w:r>
      <w:r>
        <w:t>«</w:t>
      </w:r>
      <w:r w:rsidR="00D1539B">
        <w:t>Яшляр доньясе»)</w:t>
      </w:r>
      <w:r>
        <w:t xml:space="preserve"> деятельность тесно связана с дополнительным образованием детей в части создания условий для развития творческих интересов детей, включения их в художественную, техническую, спортивную и другую деятельность. Объединение усилий внеурочной деятельности и дополнительного образования строится на использовании единых форм организации.</w:t>
      </w:r>
    </w:p>
    <w:p w:rsidR="00094C48" w:rsidRDefault="006745E0">
      <w:pPr>
        <w:pStyle w:val="a3"/>
        <w:ind w:left="402" w:right="271" w:firstLine="479"/>
      </w:pPr>
      <w:r>
        <w:t>При разработке курсов внеурочной деятельности</w:t>
      </w:r>
      <w:r>
        <w:rPr>
          <w:spacing w:val="40"/>
        </w:rPr>
        <w:t xml:space="preserve"> </w:t>
      </w:r>
      <w:r>
        <w:t>используются методические рекомендации Института стратегии развития образования РАО.</w:t>
      </w:r>
    </w:p>
    <w:p w:rsidR="00094C48" w:rsidRDefault="006745E0">
      <w:pPr>
        <w:pStyle w:val="1"/>
        <w:ind w:left="1563" w:right="1436"/>
        <w:jc w:val="center"/>
      </w:pPr>
      <w:r>
        <w:t>Распределение</w:t>
      </w:r>
      <w:r>
        <w:rPr>
          <w:spacing w:val="-2"/>
        </w:rPr>
        <w:t xml:space="preserve"> </w:t>
      </w:r>
      <w:r>
        <w:t>часов</w:t>
      </w:r>
      <w:r>
        <w:rPr>
          <w:spacing w:val="1"/>
        </w:rPr>
        <w:t xml:space="preserve"> </w:t>
      </w:r>
      <w:r>
        <w:t>на</w:t>
      </w:r>
      <w:r>
        <w:rPr>
          <w:spacing w:val="-2"/>
        </w:rPr>
        <w:t xml:space="preserve"> </w:t>
      </w:r>
      <w:r>
        <w:t>внеурочную</w:t>
      </w:r>
      <w:r>
        <w:rPr>
          <w:spacing w:val="-2"/>
        </w:rPr>
        <w:t xml:space="preserve"> деятельность.</w:t>
      </w:r>
    </w:p>
    <w:p w:rsidR="00094C48" w:rsidRDefault="006745E0">
      <w:pPr>
        <w:spacing w:before="41"/>
        <w:ind w:left="1564" w:right="1431"/>
        <w:jc w:val="center"/>
        <w:rPr>
          <w:b/>
          <w:sz w:val="24"/>
        </w:rPr>
      </w:pPr>
      <w:r>
        <w:rPr>
          <w:b/>
          <w:sz w:val="24"/>
        </w:rPr>
        <w:t>Циклограмма</w:t>
      </w:r>
      <w:r>
        <w:rPr>
          <w:b/>
          <w:spacing w:val="-2"/>
          <w:sz w:val="24"/>
        </w:rPr>
        <w:t xml:space="preserve"> </w:t>
      </w:r>
      <w:r>
        <w:rPr>
          <w:b/>
          <w:sz w:val="24"/>
        </w:rPr>
        <w:t>внеурочной</w:t>
      </w:r>
      <w:r>
        <w:rPr>
          <w:b/>
          <w:spacing w:val="-2"/>
          <w:sz w:val="24"/>
        </w:rPr>
        <w:t xml:space="preserve"> деятельности.</w:t>
      </w:r>
    </w:p>
    <w:p w:rsidR="00094C48" w:rsidRDefault="006745E0">
      <w:pPr>
        <w:pStyle w:val="a3"/>
        <w:spacing w:before="36" w:after="9"/>
        <w:ind w:left="402" w:right="420" w:firstLine="707"/>
      </w:pPr>
      <w:r>
        <w:t>Количество часов, выделяемых на внеурочную деятельность на уровне основного общего образования, составляет за 5 лет обучения на этапе основной школы не более 1750 часов, в год — не более 350 часов. Величина недельной образовательной нагрузки (количество занятий), реализуемой через внеурочную деятельность, определяется за пределами</w:t>
      </w:r>
      <w:r>
        <w:rPr>
          <w:spacing w:val="-4"/>
        </w:rPr>
        <w:t xml:space="preserve"> </w:t>
      </w:r>
      <w:r>
        <w:t>количества</w:t>
      </w:r>
      <w:r>
        <w:rPr>
          <w:spacing w:val="-2"/>
        </w:rPr>
        <w:t xml:space="preserve"> </w:t>
      </w:r>
      <w:r>
        <w:t>часов,</w:t>
      </w:r>
      <w:r>
        <w:rPr>
          <w:spacing w:val="-3"/>
        </w:rPr>
        <w:t xml:space="preserve"> </w:t>
      </w:r>
      <w:r>
        <w:t>отведенных</w:t>
      </w:r>
      <w:r>
        <w:rPr>
          <w:spacing w:val="-3"/>
        </w:rPr>
        <w:t xml:space="preserve"> </w:t>
      </w:r>
      <w:r>
        <w:t>на</w:t>
      </w:r>
      <w:r>
        <w:rPr>
          <w:spacing w:val="-5"/>
        </w:rPr>
        <w:t xml:space="preserve"> </w:t>
      </w:r>
      <w:r>
        <w:t>освоение</w:t>
      </w:r>
      <w:r>
        <w:rPr>
          <w:spacing w:val="-5"/>
        </w:rPr>
        <w:t xml:space="preserve"> </w:t>
      </w:r>
      <w:r>
        <w:t>обучающимися учебного</w:t>
      </w:r>
      <w:r>
        <w:rPr>
          <w:spacing w:val="-4"/>
        </w:rPr>
        <w:t xml:space="preserve"> </w:t>
      </w:r>
      <w:r>
        <w:t>плана,</w:t>
      </w:r>
      <w:r>
        <w:rPr>
          <w:spacing w:val="-4"/>
        </w:rPr>
        <w:t xml:space="preserve"> </w:t>
      </w:r>
      <w:r>
        <w:t>но не более 10 часов.</w:t>
      </w:r>
    </w:p>
    <w:tbl>
      <w:tblPr>
        <w:tblStyle w:val="TableNormal"/>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02"/>
        <w:gridCol w:w="1873"/>
        <w:gridCol w:w="1662"/>
        <w:gridCol w:w="1570"/>
        <w:gridCol w:w="1419"/>
        <w:gridCol w:w="1560"/>
      </w:tblGrid>
      <w:tr w:rsidR="00094C48">
        <w:trPr>
          <w:trHeight w:val="316"/>
        </w:trPr>
        <w:tc>
          <w:tcPr>
            <w:tcW w:w="1702" w:type="dxa"/>
          </w:tcPr>
          <w:p w:rsidR="00094C48" w:rsidRDefault="006745E0">
            <w:pPr>
              <w:pStyle w:val="TableParagraph"/>
              <w:spacing w:line="270" w:lineRule="exact"/>
              <w:ind w:left="105"/>
              <w:rPr>
                <w:sz w:val="24"/>
              </w:rPr>
            </w:pPr>
            <w:r>
              <w:rPr>
                <w:spacing w:val="-2"/>
                <w:sz w:val="24"/>
              </w:rPr>
              <w:t>классы</w:t>
            </w:r>
          </w:p>
        </w:tc>
        <w:tc>
          <w:tcPr>
            <w:tcW w:w="1873" w:type="dxa"/>
          </w:tcPr>
          <w:p w:rsidR="00094C48" w:rsidRDefault="006745E0">
            <w:pPr>
              <w:pStyle w:val="TableParagraph"/>
              <w:spacing w:line="270" w:lineRule="exact"/>
              <w:ind w:left="107"/>
              <w:rPr>
                <w:sz w:val="24"/>
              </w:rPr>
            </w:pPr>
            <w:r>
              <w:rPr>
                <w:sz w:val="24"/>
              </w:rPr>
              <w:t>5-е</w:t>
            </w:r>
            <w:r>
              <w:rPr>
                <w:spacing w:val="-2"/>
                <w:sz w:val="24"/>
              </w:rPr>
              <w:t xml:space="preserve"> классы</w:t>
            </w:r>
          </w:p>
        </w:tc>
        <w:tc>
          <w:tcPr>
            <w:tcW w:w="1662" w:type="dxa"/>
          </w:tcPr>
          <w:p w:rsidR="00094C48" w:rsidRDefault="006745E0">
            <w:pPr>
              <w:pStyle w:val="TableParagraph"/>
              <w:spacing w:line="270" w:lineRule="exact"/>
              <w:ind w:left="106"/>
              <w:rPr>
                <w:sz w:val="24"/>
              </w:rPr>
            </w:pPr>
            <w:r>
              <w:rPr>
                <w:sz w:val="24"/>
              </w:rPr>
              <w:t>6-е</w:t>
            </w:r>
            <w:r>
              <w:rPr>
                <w:spacing w:val="-2"/>
                <w:sz w:val="24"/>
              </w:rPr>
              <w:t xml:space="preserve"> классы</w:t>
            </w:r>
          </w:p>
        </w:tc>
        <w:tc>
          <w:tcPr>
            <w:tcW w:w="1570" w:type="dxa"/>
          </w:tcPr>
          <w:p w:rsidR="00094C48" w:rsidRDefault="006745E0">
            <w:pPr>
              <w:pStyle w:val="TableParagraph"/>
              <w:spacing w:line="270" w:lineRule="exact"/>
              <w:ind w:left="106"/>
              <w:rPr>
                <w:sz w:val="24"/>
              </w:rPr>
            </w:pPr>
            <w:r>
              <w:rPr>
                <w:sz w:val="24"/>
              </w:rPr>
              <w:t>7-е</w:t>
            </w:r>
            <w:r>
              <w:rPr>
                <w:spacing w:val="-2"/>
                <w:sz w:val="24"/>
              </w:rPr>
              <w:t xml:space="preserve"> классы</w:t>
            </w:r>
          </w:p>
        </w:tc>
        <w:tc>
          <w:tcPr>
            <w:tcW w:w="1419" w:type="dxa"/>
          </w:tcPr>
          <w:p w:rsidR="00094C48" w:rsidRDefault="006745E0">
            <w:pPr>
              <w:pStyle w:val="TableParagraph"/>
              <w:spacing w:line="270" w:lineRule="exact"/>
              <w:ind w:left="105"/>
              <w:rPr>
                <w:sz w:val="24"/>
              </w:rPr>
            </w:pPr>
            <w:r>
              <w:rPr>
                <w:sz w:val="24"/>
              </w:rPr>
              <w:t>8-е</w:t>
            </w:r>
            <w:r>
              <w:rPr>
                <w:spacing w:val="-2"/>
                <w:sz w:val="24"/>
              </w:rPr>
              <w:t xml:space="preserve"> классы</w:t>
            </w:r>
          </w:p>
        </w:tc>
        <w:tc>
          <w:tcPr>
            <w:tcW w:w="1560" w:type="dxa"/>
          </w:tcPr>
          <w:p w:rsidR="00094C48" w:rsidRDefault="006745E0">
            <w:pPr>
              <w:pStyle w:val="TableParagraph"/>
              <w:spacing w:line="270" w:lineRule="exact"/>
              <w:ind w:left="103"/>
              <w:rPr>
                <w:sz w:val="24"/>
              </w:rPr>
            </w:pPr>
            <w:r>
              <w:rPr>
                <w:sz w:val="24"/>
              </w:rPr>
              <w:t>9-е</w:t>
            </w:r>
            <w:r>
              <w:rPr>
                <w:spacing w:val="-2"/>
                <w:sz w:val="24"/>
              </w:rPr>
              <w:t xml:space="preserve"> классы</w:t>
            </w:r>
          </w:p>
        </w:tc>
      </w:tr>
      <w:tr w:rsidR="00094C48">
        <w:trPr>
          <w:trHeight w:val="952"/>
        </w:trPr>
        <w:tc>
          <w:tcPr>
            <w:tcW w:w="1702" w:type="dxa"/>
          </w:tcPr>
          <w:p w:rsidR="00094C48" w:rsidRDefault="006745E0">
            <w:pPr>
              <w:pStyle w:val="TableParagraph"/>
              <w:tabs>
                <w:tab w:val="left" w:pos="990"/>
              </w:tabs>
              <w:spacing w:line="276" w:lineRule="auto"/>
              <w:ind w:left="105" w:right="207"/>
              <w:rPr>
                <w:sz w:val="24"/>
              </w:rPr>
            </w:pPr>
            <w:r>
              <w:rPr>
                <w:spacing w:val="-2"/>
                <w:sz w:val="24"/>
              </w:rPr>
              <w:t xml:space="preserve">Количество </w:t>
            </w:r>
            <w:r>
              <w:rPr>
                <w:spacing w:val="-4"/>
                <w:sz w:val="24"/>
              </w:rPr>
              <w:t>часов</w:t>
            </w:r>
            <w:r>
              <w:rPr>
                <w:sz w:val="24"/>
              </w:rPr>
              <w:tab/>
            </w:r>
            <w:r>
              <w:rPr>
                <w:spacing w:val="-4"/>
                <w:sz w:val="24"/>
              </w:rPr>
              <w:t>ВУД</w:t>
            </w:r>
          </w:p>
          <w:p w:rsidR="00094C48" w:rsidRDefault="006745E0">
            <w:pPr>
              <w:pStyle w:val="TableParagraph"/>
              <w:ind w:left="105"/>
              <w:rPr>
                <w:sz w:val="24"/>
              </w:rPr>
            </w:pPr>
            <w:r>
              <w:rPr>
                <w:spacing w:val="-2"/>
                <w:sz w:val="24"/>
              </w:rPr>
              <w:t>неделю/год</w:t>
            </w:r>
          </w:p>
        </w:tc>
        <w:tc>
          <w:tcPr>
            <w:tcW w:w="1873" w:type="dxa"/>
          </w:tcPr>
          <w:p w:rsidR="00094C48" w:rsidRDefault="006745E0">
            <w:pPr>
              <w:pStyle w:val="TableParagraph"/>
              <w:spacing w:line="270" w:lineRule="exact"/>
              <w:ind w:left="107"/>
              <w:rPr>
                <w:sz w:val="24"/>
              </w:rPr>
            </w:pPr>
            <w:r>
              <w:rPr>
                <w:sz w:val="24"/>
              </w:rPr>
              <w:t>10</w:t>
            </w:r>
            <w:r>
              <w:rPr>
                <w:spacing w:val="-2"/>
                <w:sz w:val="24"/>
              </w:rPr>
              <w:t xml:space="preserve"> часов/</w:t>
            </w:r>
          </w:p>
          <w:p w:rsidR="00094C48" w:rsidRDefault="006745E0">
            <w:pPr>
              <w:pStyle w:val="TableParagraph"/>
              <w:spacing w:before="41"/>
              <w:ind w:left="107"/>
              <w:rPr>
                <w:sz w:val="24"/>
              </w:rPr>
            </w:pPr>
            <w:r>
              <w:rPr>
                <w:sz w:val="24"/>
              </w:rPr>
              <w:t xml:space="preserve">350 </w:t>
            </w:r>
            <w:r>
              <w:rPr>
                <w:spacing w:val="-2"/>
                <w:sz w:val="24"/>
              </w:rPr>
              <w:t>часов</w:t>
            </w:r>
          </w:p>
        </w:tc>
        <w:tc>
          <w:tcPr>
            <w:tcW w:w="1662" w:type="dxa"/>
          </w:tcPr>
          <w:p w:rsidR="00094C48" w:rsidRDefault="006745E0">
            <w:pPr>
              <w:pStyle w:val="TableParagraph"/>
              <w:spacing w:line="270" w:lineRule="exact"/>
              <w:ind w:left="106"/>
              <w:rPr>
                <w:sz w:val="24"/>
              </w:rPr>
            </w:pPr>
            <w:r>
              <w:rPr>
                <w:sz w:val="24"/>
              </w:rPr>
              <w:t>10</w:t>
            </w:r>
            <w:r>
              <w:rPr>
                <w:spacing w:val="-2"/>
                <w:sz w:val="24"/>
              </w:rPr>
              <w:t xml:space="preserve"> часов/</w:t>
            </w:r>
          </w:p>
          <w:p w:rsidR="00094C48" w:rsidRDefault="006745E0">
            <w:pPr>
              <w:pStyle w:val="TableParagraph"/>
              <w:spacing w:before="41"/>
              <w:ind w:left="106"/>
              <w:rPr>
                <w:sz w:val="24"/>
              </w:rPr>
            </w:pPr>
            <w:r>
              <w:rPr>
                <w:sz w:val="24"/>
              </w:rPr>
              <w:t xml:space="preserve">350 </w:t>
            </w:r>
            <w:r>
              <w:rPr>
                <w:spacing w:val="-2"/>
                <w:sz w:val="24"/>
              </w:rPr>
              <w:t>часов</w:t>
            </w:r>
          </w:p>
        </w:tc>
        <w:tc>
          <w:tcPr>
            <w:tcW w:w="1570" w:type="dxa"/>
          </w:tcPr>
          <w:p w:rsidR="00094C48" w:rsidRDefault="006745E0">
            <w:pPr>
              <w:pStyle w:val="TableParagraph"/>
              <w:spacing w:line="270" w:lineRule="exact"/>
              <w:ind w:left="106"/>
              <w:rPr>
                <w:sz w:val="24"/>
              </w:rPr>
            </w:pPr>
            <w:r>
              <w:rPr>
                <w:sz w:val="24"/>
              </w:rPr>
              <w:t>10</w:t>
            </w:r>
            <w:r>
              <w:rPr>
                <w:spacing w:val="-2"/>
                <w:sz w:val="24"/>
              </w:rPr>
              <w:t xml:space="preserve"> часов/</w:t>
            </w:r>
          </w:p>
          <w:p w:rsidR="00094C48" w:rsidRDefault="006745E0">
            <w:pPr>
              <w:pStyle w:val="TableParagraph"/>
              <w:spacing w:before="41"/>
              <w:ind w:left="106"/>
              <w:rPr>
                <w:sz w:val="24"/>
              </w:rPr>
            </w:pPr>
            <w:r>
              <w:rPr>
                <w:sz w:val="24"/>
              </w:rPr>
              <w:t xml:space="preserve">350 </w:t>
            </w:r>
            <w:r>
              <w:rPr>
                <w:spacing w:val="-2"/>
                <w:sz w:val="24"/>
              </w:rPr>
              <w:t>часов</w:t>
            </w:r>
          </w:p>
        </w:tc>
        <w:tc>
          <w:tcPr>
            <w:tcW w:w="1419" w:type="dxa"/>
          </w:tcPr>
          <w:p w:rsidR="00094C48" w:rsidRDefault="006745E0">
            <w:pPr>
              <w:pStyle w:val="TableParagraph"/>
              <w:spacing w:line="270" w:lineRule="exact"/>
              <w:ind w:left="105"/>
              <w:rPr>
                <w:sz w:val="24"/>
              </w:rPr>
            </w:pPr>
            <w:r>
              <w:rPr>
                <w:sz w:val="24"/>
              </w:rPr>
              <w:t>10</w:t>
            </w:r>
            <w:r>
              <w:rPr>
                <w:spacing w:val="-2"/>
                <w:sz w:val="24"/>
              </w:rPr>
              <w:t xml:space="preserve"> часов/</w:t>
            </w:r>
          </w:p>
          <w:p w:rsidR="00094C48" w:rsidRDefault="006745E0">
            <w:pPr>
              <w:pStyle w:val="TableParagraph"/>
              <w:spacing w:before="41"/>
              <w:ind w:left="105"/>
              <w:rPr>
                <w:sz w:val="24"/>
              </w:rPr>
            </w:pPr>
            <w:r>
              <w:rPr>
                <w:sz w:val="24"/>
              </w:rPr>
              <w:t xml:space="preserve">350 </w:t>
            </w:r>
            <w:r>
              <w:rPr>
                <w:spacing w:val="-2"/>
                <w:sz w:val="24"/>
              </w:rPr>
              <w:t>часов</w:t>
            </w:r>
          </w:p>
        </w:tc>
        <w:tc>
          <w:tcPr>
            <w:tcW w:w="1560" w:type="dxa"/>
          </w:tcPr>
          <w:p w:rsidR="00094C48" w:rsidRDefault="006745E0">
            <w:pPr>
              <w:pStyle w:val="TableParagraph"/>
              <w:spacing w:line="270" w:lineRule="exact"/>
              <w:ind w:left="103"/>
              <w:rPr>
                <w:sz w:val="24"/>
              </w:rPr>
            </w:pPr>
            <w:r>
              <w:rPr>
                <w:sz w:val="24"/>
              </w:rPr>
              <w:t>10</w:t>
            </w:r>
            <w:r>
              <w:rPr>
                <w:spacing w:val="-2"/>
                <w:sz w:val="24"/>
              </w:rPr>
              <w:t xml:space="preserve"> часов/</w:t>
            </w:r>
          </w:p>
          <w:p w:rsidR="00094C48" w:rsidRDefault="006745E0">
            <w:pPr>
              <w:pStyle w:val="TableParagraph"/>
              <w:spacing w:before="41"/>
              <w:ind w:left="103"/>
              <w:rPr>
                <w:sz w:val="24"/>
              </w:rPr>
            </w:pPr>
            <w:r>
              <w:rPr>
                <w:sz w:val="24"/>
              </w:rPr>
              <w:t xml:space="preserve">340 </w:t>
            </w:r>
            <w:r>
              <w:rPr>
                <w:spacing w:val="-2"/>
                <w:sz w:val="24"/>
              </w:rPr>
              <w:t>часов</w:t>
            </w:r>
          </w:p>
        </w:tc>
      </w:tr>
      <w:tr w:rsidR="00094C48">
        <w:trPr>
          <w:trHeight w:val="316"/>
        </w:trPr>
        <w:tc>
          <w:tcPr>
            <w:tcW w:w="8226" w:type="dxa"/>
            <w:gridSpan w:val="5"/>
          </w:tcPr>
          <w:p w:rsidR="00094C48" w:rsidRDefault="006745E0">
            <w:pPr>
              <w:pStyle w:val="TableParagraph"/>
              <w:spacing w:line="270" w:lineRule="exact"/>
              <w:ind w:left="105"/>
              <w:rPr>
                <w:sz w:val="24"/>
              </w:rPr>
            </w:pPr>
            <w:r>
              <w:rPr>
                <w:sz w:val="24"/>
              </w:rPr>
              <w:t>Итого</w:t>
            </w:r>
            <w:r>
              <w:rPr>
                <w:spacing w:val="-3"/>
                <w:sz w:val="24"/>
              </w:rPr>
              <w:t xml:space="preserve"> </w:t>
            </w:r>
            <w:r>
              <w:rPr>
                <w:sz w:val="24"/>
              </w:rPr>
              <w:t>на</w:t>
            </w:r>
            <w:r>
              <w:rPr>
                <w:spacing w:val="-1"/>
                <w:sz w:val="24"/>
              </w:rPr>
              <w:t xml:space="preserve"> </w:t>
            </w:r>
            <w:r>
              <w:rPr>
                <w:sz w:val="24"/>
              </w:rPr>
              <w:t>уровень</w:t>
            </w:r>
            <w:r>
              <w:rPr>
                <w:spacing w:val="-2"/>
                <w:sz w:val="24"/>
              </w:rPr>
              <w:t xml:space="preserve"> </w:t>
            </w:r>
            <w:r>
              <w:rPr>
                <w:sz w:val="24"/>
              </w:rPr>
              <w:t>основного</w:t>
            </w:r>
            <w:r>
              <w:rPr>
                <w:spacing w:val="-2"/>
                <w:sz w:val="24"/>
              </w:rPr>
              <w:t xml:space="preserve"> </w:t>
            </w:r>
            <w:r>
              <w:rPr>
                <w:sz w:val="24"/>
              </w:rPr>
              <w:t>общего</w:t>
            </w:r>
            <w:r>
              <w:rPr>
                <w:spacing w:val="-2"/>
                <w:sz w:val="24"/>
              </w:rPr>
              <w:t xml:space="preserve"> образования</w:t>
            </w:r>
          </w:p>
        </w:tc>
        <w:tc>
          <w:tcPr>
            <w:tcW w:w="1560" w:type="dxa"/>
          </w:tcPr>
          <w:p w:rsidR="00094C48" w:rsidRDefault="006745E0">
            <w:pPr>
              <w:pStyle w:val="TableParagraph"/>
              <w:spacing w:line="270" w:lineRule="exact"/>
              <w:ind w:left="103"/>
              <w:rPr>
                <w:sz w:val="24"/>
              </w:rPr>
            </w:pPr>
            <w:r>
              <w:rPr>
                <w:sz w:val="24"/>
              </w:rPr>
              <w:t xml:space="preserve">1740 </w:t>
            </w:r>
            <w:r>
              <w:rPr>
                <w:spacing w:val="-2"/>
                <w:sz w:val="24"/>
              </w:rPr>
              <w:t>часов</w:t>
            </w:r>
          </w:p>
        </w:tc>
      </w:tr>
    </w:tbl>
    <w:p w:rsidR="00094C48" w:rsidRDefault="006745E0">
      <w:pPr>
        <w:pStyle w:val="a3"/>
        <w:ind w:left="402" w:right="420" w:firstLine="383"/>
      </w:pPr>
      <w:r>
        <w:t>Для недопущения перегрузки обучающихся допускается перенос образовательной нагрузки,</w:t>
      </w:r>
      <w:r>
        <w:rPr>
          <w:spacing w:val="-1"/>
        </w:rPr>
        <w:t xml:space="preserve"> </w:t>
      </w:r>
      <w:r>
        <w:t>реализуемой через внеурочную</w:t>
      </w:r>
      <w:r>
        <w:rPr>
          <w:spacing w:val="-1"/>
        </w:rPr>
        <w:t xml:space="preserve"> </w:t>
      </w:r>
      <w:r>
        <w:t>деятельность,</w:t>
      </w:r>
      <w:r>
        <w:rPr>
          <w:spacing w:val="-1"/>
        </w:rPr>
        <w:t xml:space="preserve"> </w:t>
      </w:r>
      <w:r>
        <w:t>на</w:t>
      </w:r>
      <w:r>
        <w:rPr>
          <w:spacing w:val="-2"/>
        </w:rPr>
        <w:t xml:space="preserve"> </w:t>
      </w:r>
      <w:r>
        <w:t>периоды</w:t>
      </w:r>
      <w:r>
        <w:rPr>
          <w:spacing w:val="-2"/>
        </w:rPr>
        <w:t xml:space="preserve"> </w:t>
      </w:r>
      <w:r>
        <w:t>каникул,</w:t>
      </w:r>
      <w:r>
        <w:rPr>
          <w:spacing w:val="-1"/>
        </w:rPr>
        <w:t xml:space="preserve"> </w:t>
      </w:r>
      <w:r>
        <w:t>но</w:t>
      </w:r>
      <w:r>
        <w:rPr>
          <w:spacing w:val="-1"/>
        </w:rPr>
        <w:t xml:space="preserve"> </w:t>
      </w:r>
      <w:r>
        <w:t>не более 1/2 количества часов. Внеурочная деятельность в каникулярное время</w:t>
      </w:r>
      <w:r>
        <w:rPr>
          <w:spacing w:val="40"/>
        </w:rPr>
        <w:t xml:space="preserve"> </w:t>
      </w:r>
      <w:r>
        <w:t>реализуется в рамках</w:t>
      </w:r>
      <w:r>
        <w:rPr>
          <w:spacing w:val="34"/>
        </w:rPr>
        <w:t xml:space="preserve"> </w:t>
      </w:r>
      <w:r>
        <w:t>тематических</w:t>
      </w:r>
      <w:r>
        <w:rPr>
          <w:spacing w:val="35"/>
        </w:rPr>
        <w:t xml:space="preserve"> </w:t>
      </w:r>
      <w:r>
        <w:t>программ,</w:t>
      </w:r>
      <w:r>
        <w:rPr>
          <w:spacing w:val="32"/>
        </w:rPr>
        <w:t xml:space="preserve"> </w:t>
      </w:r>
      <w:r>
        <w:t>профильных</w:t>
      </w:r>
      <w:r>
        <w:rPr>
          <w:spacing w:val="33"/>
        </w:rPr>
        <w:t xml:space="preserve"> </w:t>
      </w:r>
      <w:r>
        <w:t>смен</w:t>
      </w:r>
      <w:r>
        <w:rPr>
          <w:spacing w:val="37"/>
        </w:rPr>
        <w:t xml:space="preserve"> </w:t>
      </w:r>
      <w:r>
        <w:t>(лагерь</w:t>
      </w:r>
      <w:r>
        <w:rPr>
          <w:spacing w:val="33"/>
        </w:rPr>
        <w:t xml:space="preserve"> </w:t>
      </w:r>
      <w:r>
        <w:t>с</w:t>
      </w:r>
      <w:r>
        <w:rPr>
          <w:spacing w:val="32"/>
        </w:rPr>
        <w:t xml:space="preserve"> </w:t>
      </w:r>
      <w:r>
        <w:t>дневным</w:t>
      </w:r>
      <w:r>
        <w:rPr>
          <w:spacing w:val="33"/>
        </w:rPr>
        <w:t xml:space="preserve"> </w:t>
      </w:r>
      <w:r>
        <w:t>пребыванием</w:t>
      </w:r>
      <w:r>
        <w:rPr>
          <w:spacing w:val="33"/>
        </w:rPr>
        <w:t xml:space="preserve"> </w:t>
      </w:r>
      <w:r>
        <w:rPr>
          <w:spacing w:val="-5"/>
        </w:rPr>
        <w:t>на</w:t>
      </w:r>
    </w:p>
    <w:p w:rsidR="00094C48" w:rsidRDefault="00094C48">
      <w:pPr>
        <w:sectPr w:rsidR="00094C48">
          <w:pgSz w:w="11910" w:h="16840"/>
          <w:pgMar w:top="1040" w:right="580" w:bottom="280" w:left="1300" w:header="720" w:footer="720" w:gutter="0"/>
          <w:cols w:space="720"/>
        </w:sectPr>
      </w:pPr>
    </w:p>
    <w:p w:rsidR="00094C48" w:rsidRDefault="006745E0">
      <w:pPr>
        <w:pStyle w:val="a3"/>
        <w:spacing w:before="66"/>
        <w:ind w:left="402" w:right="419"/>
      </w:pPr>
      <w:r>
        <w:lastRenderedPageBreak/>
        <w:t xml:space="preserve">базе </w:t>
      </w:r>
      <w:r w:rsidR="00D1539B">
        <w:t>МАОУ СОШ № 5</w:t>
      </w:r>
      <w:r>
        <w:t xml:space="preserve"> или в походах, поездках), занятий в творческих</w:t>
      </w:r>
      <w:r>
        <w:rPr>
          <w:spacing w:val="40"/>
        </w:rPr>
        <w:t xml:space="preserve"> </w:t>
      </w:r>
      <w:r>
        <w:t>и спортивных объединениях.</w:t>
      </w:r>
    </w:p>
    <w:p w:rsidR="00094C48" w:rsidRDefault="006745E0">
      <w:pPr>
        <w:pStyle w:val="a3"/>
        <w:ind w:left="402" w:right="421" w:firstLine="707"/>
      </w:pPr>
      <w:r>
        <w:t>Расходы времени на отдельные направления плана внеурочной деятельности являются следующими:</w:t>
      </w:r>
    </w:p>
    <w:p w:rsidR="00094C48" w:rsidRDefault="006745E0">
      <w:pPr>
        <w:pStyle w:val="a3"/>
        <w:spacing w:before="1"/>
        <w:ind w:left="402" w:right="423" w:firstLine="225"/>
      </w:pPr>
      <w:r>
        <w:t>-на внеурочную деятельность по учебным предметам (включая занятия физической культурой и углубленное изучение предметов) еженедельно —</w:t>
      </w:r>
      <w:r>
        <w:rPr>
          <w:spacing w:val="40"/>
        </w:rPr>
        <w:t xml:space="preserve"> </w:t>
      </w:r>
      <w:r>
        <w:t>3 часа,</w:t>
      </w:r>
    </w:p>
    <w:p w:rsidR="00094C48" w:rsidRDefault="006745E0">
      <w:pPr>
        <w:pStyle w:val="a3"/>
        <w:ind w:left="402" w:right="421" w:firstLine="225"/>
      </w:pPr>
      <w:r>
        <w:t>-на внеурочную деятельность по формированию функциональной грамотности —</w:t>
      </w:r>
      <w:r>
        <w:rPr>
          <w:spacing w:val="40"/>
        </w:rPr>
        <w:t xml:space="preserve"> </w:t>
      </w:r>
      <w:r>
        <w:t xml:space="preserve">1 </w:t>
      </w:r>
      <w:r>
        <w:rPr>
          <w:spacing w:val="-4"/>
        </w:rPr>
        <w:t>час;</w:t>
      </w:r>
    </w:p>
    <w:p w:rsidR="00094C48" w:rsidRDefault="006745E0">
      <w:pPr>
        <w:pStyle w:val="a3"/>
        <w:ind w:left="402" w:right="421" w:firstLine="225"/>
      </w:pPr>
      <w:r>
        <w:t>-на</w:t>
      </w:r>
      <w:r>
        <w:rPr>
          <w:spacing w:val="-2"/>
        </w:rPr>
        <w:t xml:space="preserve"> </w:t>
      </w:r>
      <w:r>
        <w:t>внеурочную деятельность</w:t>
      </w:r>
      <w:r>
        <w:rPr>
          <w:spacing w:val="-2"/>
        </w:rPr>
        <w:t xml:space="preserve"> </w:t>
      </w:r>
      <w:r>
        <w:t>по</w:t>
      </w:r>
      <w:r>
        <w:rPr>
          <w:spacing w:val="-2"/>
        </w:rPr>
        <w:t xml:space="preserve"> </w:t>
      </w:r>
      <w:r>
        <w:t>развитию</w:t>
      </w:r>
      <w:r>
        <w:rPr>
          <w:spacing w:val="-2"/>
        </w:rPr>
        <w:t xml:space="preserve"> </w:t>
      </w:r>
      <w:r>
        <w:t>личности,</w:t>
      </w:r>
      <w:r>
        <w:rPr>
          <w:spacing w:val="-2"/>
        </w:rPr>
        <w:t xml:space="preserve"> </w:t>
      </w:r>
      <w:r>
        <w:t>ее</w:t>
      </w:r>
      <w:r>
        <w:rPr>
          <w:spacing w:val="-2"/>
        </w:rPr>
        <w:t xml:space="preserve"> </w:t>
      </w:r>
      <w:r>
        <w:t>способностей, удовлетворения образовательных</w:t>
      </w:r>
      <w:r>
        <w:rPr>
          <w:spacing w:val="-5"/>
        </w:rPr>
        <w:t xml:space="preserve"> </w:t>
      </w:r>
      <w:r>
        <w:t>потребностей</w:t>
      </w:r>
      <w:r>
        <w:rPr>
          <w:spacing w:val="-3"/>
        </w:rPr>
        <w:t xml:space="preserve"> </w:t>
      </w:r>
      <w:r>
        <w:t>и</w:t>
      </w:r>
      <w:r>
        <w:rPr>
          <w:spacing w:val="-4"/>
        </w:rPr>
        <w:t xml:space="preserve"> </w:t>
      </w:r>
      <w:r>
        <w:t>интересов,</w:t>
      </w:r>
      <w:r>
        <w:rPr>
          <w:spacing w:val="-4"/>
        </w:rPr>
        <w:t xml:space="preserve"> </w:t>
      </w:r>
      <w:r>
        <w:t>самореализации</w:t>
      </w:r>
      <w:r>
        <w:rPr>
          <w:spacing w:val="2"/>
        </w:rPr>
        <w:t xml:space="preserve"> </w:t>
      </w:r>
      <w:r>
        <w:t>обучающихся</w:t>
      </w:r>
      <w:r>
        <w:rPr>
          <w:spacing w:val="-5"/>
        </w:rPr>
        <w:t xml:space="preserve"> </w:t>
      </w:r>
      <w:r>
        <w:rPr>
          <w:spacing w:val="-2"/>
        </w:rPr>
        <w:t>еженедельно</w:t>
      </w:r>
    </w:p>
    <w:p w:rsidR="00094C48" w:rsidRDefault="006745E0">
      <w:pPr>
        <w:pStyle w:val="a3"/>
        <w:ind w:left="402"/>
      </w:pPr>
      <w:r>
        <w:t>-</w:t>
      </w:r>
      <w:r>
        <w:rPr>
          <w:spacing w:val="-3"/>
        </w:rPr>
        <w:t xml:space="preserve"> </w:t>
      </w:r>
      <w:r>
        <w:t>2</w:t>
      </w:r>
      <w:r>
        <w:rPr>
          <w:spacing w:val="-2"/>
        </w:rPr>
        <w:t xml:space="preserve"> часа;</w:t>
      </w:r>
    </w:p>
    <w:p w:rsidR="00094C48" w:rsidRDefault="006745E0">
      <w:pPr>
        <w:pStyle w:val="a3"/>
        <w:ind w:left="402" w:right="420" w:firstLine="225"/>
      </w:pPr>
      <w:r>
        <w:t>-на деятельность ученических сообществ и воспитательные мероприятия целесообразно еженедельно предусмотреть -</w:t>
      </w:r>
      <w:r w:rsidR="00D1539B">
        <w:t xml:space="preserve"> </w:t>
      </w:r>
      <w:r>
        <w:t>2 часа, при этом при подготовке и проведении коллективных дел масштаба ученического коллектива или общешкольных мероприятий за 1-2 недели может быть использовано до 20 часов (бюджет времени, отведенного на реализацию плана внеурочной деятельности);</w:t>
      </w:r>
    </w:p>
    <w:p w:rsidR="00094C48" w:rsidRDefault="006745E0">
      <w:pPr>
        <w:pStyle w:val="a3"/>
        <w:ind w:left="402" w:right="422" w:firstLine="225"/>
      </w:pPr>
      <w:r>
        <w:t>-на организационное обеспечение учебной деятельности, осуществление педагогической поддержки социализации обучающихся и обеспечение их благополучия еженедельно — 1 час.</w:t>
      </w:r>
    </w:p>
    <w:p w:rsidR="00094C48" w:rsidRDefault="006745E0">
      <w:pPr>
        <w:pStyle w:val="a3"/>
        <w:spacing w:before="3" w:line="276" w:lineRule="auto"/>
        <w:ind w:left="558" w:right="420" w:firstLine="227"/>
      </w:pPr>
      <w:r>
        <w:t xml:space="preserve">При распределении часов на внеурочную деятельность </w:t>
      </w:r>
      <w:r w:rsidR="00D1539B">
        <w:t>МАОУ СОШ № 5</w:t>
      </w:r>
      <w:r>
        <w:rPr>
          <w:spacing w:val="40"/>
        </w:rPr>
        <w:t xml:space="preserve"> </w:t>
      </w:r>
      <w:r>
        <w:t>опирается на методические рекомендации Института стратегии развития образования РАО, который предлагает следующий подход к эффективному использованию часов, отведенных на внеурочную деятельность (https://edsoo.ru/Vneurochnay_deyatelnost.htm).</w:t>
      </w:r>
    </w:p>
    <w:p w:rsidR="00094C48" w:rsidRDefault="006745E0">
      <w:pPr>
        <w:pStyle w:val="a3"/>
        <w:spacing w:before="10" w:line="276" w:lineRule="auto"/>
        <w:ind w:left="402" w:right="264" w:firstLine="707"/>
      </w:pPr>
      <w:r>
        <w:t xml:space="preserve">В </w:t>
      </w:r>
      <w:r w:rsidR="00D1539B">
        <w:t>МАОУ СОШ № 5</w:t>
      </w:r>
      <w:r>
        <w:t xml:space="preserve"> предусмотрена часть</w:t>
      </w:r>
      <w:r>
        <w:rPr>
          <w:spacing w:val="40"/>
        </w:rPr>
        <w:t xml:space="preserve"> </w:t>
      </w:r>
      <w:r>
        <w:t>внеурочной деятельности, которую рекомендуют для всех обучающихся (3 часа): 1 час в неделю на информационно- просветительские занятия патриотической, нравственной и экологической</w:t>
      </w:r>
      <w:r>
        <w:rPr>
          <w:spacing w:val="80"/>
        </w:rPr>
        <w:t xml:space="preserve"> </w:t>
      </w:r>
      <w:r>
        <w:t>направленности</w:t>
      </w:r>
      <w:r>
        <w:rPr>
          <w:spacing w:val="40"/>
        </w:rPr>
        <w:t xml:space="preserve"> </w:t>
      </w:r>
      <w:r>
        <w:t>«Разговор о важном»,</w:t>
      </w:r>
      <w:r>
        <w:rPr>
          <w:spacing w:val="40"/>
        </w:rPr>
        <w:t xml:space="preserve"> </w:t>
      </w:r>
      <w:r>
        <w:t>1 час в неделю на занятия, направленные на удовлетворение</w:t>
      </w:r>
      <w:r>
        <w:rPr>
          <w:spacing w:val="40"/>
        </w:rPr>
        <w:t xml:space="preserve"> </w:t>
      </w:r>
      <w:r>
        <w:t>профориентационных интересов и потребностей обучающихся</w:t>
      </w:r>
      <w:r>
        <w:rPr>
          <w:spacing w:val="40"/>
        </w:rPr>
        <w:t xml:space="preserve"> </w:t>
      </w:r>
      <w:r>
        <w:t>(в том числе основы предпринимательства) и 1 час в неделю на занятия по формированию функциональной</w:t>
      </w:r>
      <w:r>
        <w:rPr>
          <w:spacing w:val="40"/>
        </w:rPr>
        <w:t xml:space="preserve"> </w:t>
      </w:r>
      <w:r>
        <w:t>грамотности обучающихся ( в том числе финансовой), и вариативная часть ( 7 часов)</w:t>
      </w:r>
    </w:p>
    <w:p w:rsidR="00094C48" w:rsidRDefault="00094C48">
      <w:pPr>
        <w:spacing w:line="276" w:lineRule="auto"/>
        <w:sectPr w:rsidR="00094C48">
          <w:pgSz w:w="11910" w:h="16840"/>
          <w:pgMar w:top="1040" w:right="580" w:bottom="280" w:left="1300" w:header="720" w:footer="720" w:gutter="0"/>
          <w:cols w:space="720"/>
        </w:sectPr>
      </w:pPr>
    </w:p>
    <w:p w:rsidR="00094C48" w:rsidRDefault="00094C48">
      <w:pPr>
        <w:pStyle w:val="a3"/>
        <w:jc w:val="left"/>
        <w:rPr>
          <w:sz w:val="20"/>
        </w:rPr>
      </w:pPr>
    </w:p>
    <w:p w:rsidR="00094C48" w:rsidRDefault="00094C48">
      <w:pPr>
        <w:pStyle w:val="a3"/>
        <w:jc w:val="left"/>
        <w:rPr>
          <w:sz w:val="20"/>
        </w:rPr>
      </w:pPr>
    </w:p>
    <w:p w:rsidR="00094C48" w:rsidRDefault="00094C48">
      <w:pPr>
        <w:pStyle w:val="a3"/>
        <w:spacing w:before="9"/>
        <w:jc w:val="left"/>
        <w:rPr>
          <w:sz w:val="11"/>
        </w:rPr>
      </w:pPr>
    </w:p>
    <w:tbl>
      <w:tblPr>
        <w:tblStyle w:val="TableNormal"/>
        <w:tblW w:w="0" w:type="auto"/>
        <w:tblInd w:w="10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60"/>
        <w:gridCol w:w="979"/>
        <w:gridCol w:w="1703"/>
        <w:gridCol w:w="4121"/>
        <w:gridCol w:w="1088"/>
        <w:gridCol w:w="1886"/>
        <w:gridCol w:w="2408"/>
        <w:gridCol w:w="1842"/>
      </w:tblGrid>
      <w:tr w:rsidR="00094C48">
        <w:trPr>
          <w:trHeight w:val="316"/>
        </w:trPr>
        <w:tc>
          <w:tcPr>
            <w:tcW w:w="14987" w:type="dxa"/>
            <w:gridSpan w:val="8"/>
          </w:tcPr>
          <w:p w:rsidR="00094C48" w:rsidRDefault="006745E0">
            <w:pPr>
              <w:pStyle w:val="TableParagraph"/>
              <w:spacing w:line="275" w:lineRule="exact"/>
              <w:ind w:left="2921" w:right="3057"/>
              <w:jc w:val="center"/>
              <w:rPr>
                <w:b/>
                <w:sz w:val="24"/>
              </w:rPr>
            </w:pPr>
            <w:r>
              <w:rPr>
                <w:b/>
                <w:sz w:val="24"/>
              </w:rPr>
              <w:t>Циклограмма</w:t>
            </w:r>
            <w:r>
              <w:rPr>
                <w:b/>
                <w:spacing w:val="-5"/>
                <w:sz w:val="24"/>
              </w:rPr>
              <w:t xml:space="preserve"> </w:t>
            </w:r>
            <w:r>
              <w:rPr>
                <w:b/>
                <w:sz w:val="24"/>
              </w:rPr>
              <w:t>внеурочной</w:t>
            </w:r>
            <w:r>
              <w:rPr>
                <w:b/>
                <w:spacing w:val="-2"/>
                <w:sz w:val="24"/>
              </w:rPr>
              <w:t xml:space="preserve"> </w:t>
            </w:r>
            <w:r>
              <w:rPr>
                <w:b/>
                <w:sz w:val="24"/>
              </w:rPr>
              <w:t>деятельности</w:t>
            </w:r>
            <w:r>
              <w:rPr>
                <w:b/>
                <w:spacing w:val="-2"/>
                <w:sz w:val="24"/>
              </w:rPr>
              <w:t xml:space="preserve"> </w:t>
            </w:r>
            <w:r>
              <w:rPr>
                <w:b/>
                <w:sz w:val="24"/>
              </w:rPr>
              <w:t>на</w:t>
            </w:r>
            <w:r>
              <w:rPr>
                <w:b/>
                <w:spacing w:val="-5"/>
                <w:sz w:val="24"/>
              </w:rPr>
              <w:t xml:space="preserve"> </w:t>
            </w:r>
            <w:r>
              <w:rPr>
                <w:b/>
                <w:sz w:val="24"/>
              </w:rPr>
              <w:t>уровне</w:t>
            </w:r>
            <w:r>
              <w:rPr>
                <w:b/>
                <w:spacing w:val="-3"/>
                <w:sz w:val="24"/>
              </w:rPr>
              <w:t xml:space="preserve"> </w:t>
            </w:r>
            <w:r>
              <w:rPr>
                <w:b/>
                <w:sz w:val="24"/>
              </w:rPr>
              <w:t>основного</w:t>
            </w:r>
            <w:r>
              <w:rPr>
                <w:b/>
                <w:spacing w:val="-2"/>
                <w:sz w:val="24"/>
              </w:rPr>
              <w:t xml:space="preserve"> </w:t>
            </w:r>
            <w:r>
              <w:rPr>
                <w:b/>
                <w:sz w:val="24"/>
              </w:rPr>
              <w:t>общего</w:t>
            </w:r>
            <w:r>
              <w:rPr>
                <w:b/>
                <w:spacing w:val="-2"/>
                <w:sz w:val="24"/>
              </w:rPr>
              <w:t xml:space="preserve"> образования.</w:t>
            </w:r>
          </w:p>
        </w:tc>
      </w:tr>
      <w:tr w:rsidR="00094C48">
        <w:trPr>
          <w:trHeight w:val="1163"/>
        </w:trPr>
        <w:tc>
          <w:tcPr>
            <w:tcW w:w="960" w:type="dxa"/>
          </w:tcPr>
          <w:p w:rsidR="00094C48" w:rsidRDefault="006745E0">
            <w:pPr>
              <w:pStyle w:val="TableParagraph"/>
              <w:ind w:left="129" w:right="118" w:firstLine="24"/>
              <w:jc w:val="both"/>
            </w:pPr>
            <w:r>
              <w:rPr>
                <w:spacing w:val="-2"/>
              </w:rPr>
              <w:t xml:space="preserve">Кол-во </w:t>
            </w:r>
            <w:r>
              <w:t>часов</w:t>
            </w:r>
            <w:r>
              <w:rPr>
                <w:spacing w:val="-14"/>
              </w:rPr>
              <w:t xml:space="preserve"> </w:t>
            </w:r>
            <w:r>
              <w:t xml:space="preserve">в </w:t>
            </w:r>
            <w:r>
              <w:rPr>
                <w:spacing w:val="-2"/>
              </w:rPr>
              <w:t>неделю</w:t>
            </w:r>
          </w:p>
        </w:tc>
        <w:tc>
          <w:tcPr>
            <w:tcW w:w="2682" w:type="dxa"/>
            <w:gridSpan w:val="2"/>
          </w:tcPr>
          <w:p w:rsidR="00094C48" w:rsidRDefault="006745E0">
            <w:pPr>
              <w:pStyle w:val="TableParagraph"/>
              <w:spacing w:line="278" w:lineRule="auto"/>
              <w:ind w:left="897" w:hanging="596"/>
            </w:pPr>
            <w:r>
              <w:t>Тематические</w:t>
            </w:r>
            <w:r>
              <w:rPr>
                <w:spacing w:val="-14"/>
              </w:rPr>
              <w:t xml:space="preserve"> </w:t>
            </w:r>
            <w:r>
              <w:t xml:space="preserve">блоки </w:t>
            </w:r>
            <w:r>
              <w:rPr>
                <w:spacing w:val="-2"/>
              </w:rPr>
              <w:t>занятий</w:t>
            </w:r>
          </w:p>
        </w:tc>
        <w:tc>
          <w:tcPr>
            <w:tcW w:w="4121" w:type="dxa"/>
          </w:tcPr>
          <w:p w:rsidR="00094C48" w:rsidRDefault="006745E0">
            <w:pPr>
              <w:pStyle w:val="TableParagraph"/>
              <w:spacing w:line="247" w:lineRule="exact"/>
              <w:ind w:left="278"/>
            </w:pPr>
            <w:r>
              <w:t>Цель,</w:t>
            </w:r>
            <w:r>
              <w:rPr>
                <w:spacing w:val="-3"/>
              </w:rPr>
              <w:t xml:space="preserve"> </w:t>
            </w:r>
            <w:r>
              <w:t>содержание</w:t>
            </w:r>
            <w:r>
              <w:rPr>
                <w:spacing w:val="51"/>
              </w:rPr>
              <w:t xml:space="preserve"> </w:t>
            </w:r>
            <w:r>
              <w:t>и</w:t>
            </w:r>
            <w:r>
              <w:rPr>
                <w:spacing w:val="-5"/>
              </w:rPr>
              <w:t xml:space="preserve"> </w:t>
            </w:r>
            <w:r>
              <w:t>формы</w:t>
            </w:r>
            <w:r>
              <w:rPr>
                <w:spacing w:val="-2"/>
              </w:rPr>
              <w:t xml:space="preserve"> занятий</w:t>
            </w:r>
          </w:p>
        </w:tc>
        <w:tc>
          <w:tcPr>
            <w:tcW w:w="2974" w:type="dxa"/>
            <w:gridSpan w:val="2"/>
          </w:tcPr>
          <w:p w:rsidR="00094C48" w:rsidRDefault="006745E0">
            <w:pPr>
              <w:pStyle w:val="TableParagraph"/>
              <w:spacing w:line="242" w:lineRule="auto"/>
              <w:ind w:left="554" w:hanging="368"/>
            </w:pPr>
            <w:r>
              <w:t>Название</w:t>
            </w:r>
            <w:r>
              <w:rPr>
                <w:spacing w:val="-12"/>
              </w:rPr>
              <w:t xml:space="preserve"> </w:t>
            </w:r>
            <w:r>
              <w:t>курсов</w:t>
            </w:r>
            <w:r>
              <w:rPr>
                <w:spacing w:val="-12"/>
              </w:rPr>
              <w:t xml:space="preserve"> </w:t>
            </w:r>
            <w:r>
              <w:t>и</w:t>
            </w:r>
            <w:r>
              <w:rPr>
                <w:spacing w:val="-13"/>
              </w:rPr>
              <w:t xml:space="preserve"> </w:t>
            </w:r>
            <w:r>
              <w:t>других форм</w:t>
            </w:r>
            <w:r>
              <w:rPr>
                <w:spacing w:val="40"/>
              </w:rPr>
              <w:t xml:space="preserve"> </w:t>
            </w:r>
            <w:r>
              <w:t>внеурочной</w:t>
            </w:r>
          </w:p>
          <w:p w:rsidR="00094C48" w:rsidRDefault="006745E0">
            <w:pPr>
              <w:pStyle w:val="TableParagraph"/>
              <w:spacing w:line="242" w:lineRule="auto"/>
              <w:ind w:left="249" w:right="383" w:firstLine="508"/>
            </w:pPr>
            <w:r>
              <w:rPr>
                <w:spacing w:val="-2"/>
              </w:rPr>
              <w:t xml:space="preserve">деятельности, </w:t>
            </w:r>
            <w:r>
              <w:t>предлагаемых</w:t>
            </w:r>
            <w:r>
              <w:rPr>
                <w:spacing w:val="-14"/>
              </w:rPr>
              <w:t xml:space="preserve"> </w:t>
            </w:r>
            <w:r>
              <w:t>учащимся</w:t>
            </w:r>
          </w:p>
        </w:tc>
        <w:tc>
          <w:tcPr>
            <w:tcW w:w="2408" w:type="dxa"/>
          </w:tcPr>
          <w:p w:rsidR="00094C48" w:rsidRDefault="006745E0">
            <w:pPr>
              <w:pStyle w:val="TableParagraph"/>
              <w:spacing w:line="278" w:lineRule="auto"/>
              <w:ind w:left="564" w:firstLine="244"/>
            </w:pPr>
            <w:r>
              <w:rPr>
                <w:spacing w:val="-2"/>
              </w:rPr>
              <w:t>Сроки, частотность</w:t>
            </w:r>
          </w:p>
          <w:p w:rsidR="00094C48" w:rsidRDefault="006745E0">
            <w:pPr>
              <w:pStyle w:val="TableParagraph"/>
              <w:spacing w:line="249" w:lineRule="exact"/>
              <w:ind w:left="434" w:right="569"/>
              <w:jc w:val="center"/>
            </w:pPr>
            <w:r>
              <w:t xml:space="preserve">и </w:t>
            </w:r>
            <w:r>
              <w:rPr>
                <w:spacing w:val="-2"/>
              </w:rPr>
              <w:t>цикличность</w:t>
            </w:r>
          </w:p>
          <w:p w:rsidR="00094C48" w:rsidRDefault="006745E0">
            <w:pPr>
              <w:pStyle w:val="TableParagraph"/>
              <w:spacing w:before="31"/>
              <w:ind w:left="434" w:right="566"/>
              <w:jc w:val="center"/>
            </w:pPr>
            <w:r>
              <w:rPr>
                <w:spacing w:val="-2"/>
              </w:rPr>
              <w:t>реализации</w:t>
            </w:r>
          </w:p>
        </w:tc>
        <w:tc>
          <w:tcPr>
            <w:tcW w:w="1842" w:type="dxa"/>
          </w:tcPr>
          <w:p w:rsidR="00094C48" w:rsidRDefault="006745E0">
            <w:pPr>
              <w:pStyle w:val="TableParagraph"/>
              <w:spacing w:line="247" w:lineRule="exact"/>
              <w:ind w:left="136"/>
            </w:pPr>
            <w:r>
              <w:rPr>
                <w:spacing w:val="-2"/>
              </w:rPr>
              <w:t>Ответственные</w:t>
            </w:r>
          </w:p>
        </w:tc>
      </w:tr>
      <w:tr w:rsidR="00094C48">
        <w:trPr>
          <w:trHeight w:val="270"/>
        </w:trPr>
        <w:tc>
          <w:tcPr>
            <w:tcW w:w="960" w:type="dxa"/>
            <w:tcBorders>
              <w:bottom w:val="nil"/>
            </w:tcBorders>
          </w:tcPr>
          <w:p w:rsidR="00094C48" w:rsidRDefault="006745E0">
            <w:pPr>
              <w:pStyle w:val="TableParagraph"/>
              <w:spacing w:line="247" w:lineRule="exact"/>
              <w:ind w:left="107"/>
            </w:pPr>
            <w:r>
              <w:t xml:space="preserve">1 </w:t>
            </w:r>
            <w:r>
              <w:rPr>
                <w:spacing w:val="-5"/>
              </w:rPr>
              <w:t>час</w:t>
            </w:r>
          </w:p>
        </w:tc>
        <w:tc>
          <w:tcPr>
            <w:tcW w:w="979" w:type="dxa"/>
            <w:tcBorders>
              <w:bottom w:val="nil"/>
              <w:right w:val="nil"/>
            </w:tcBorders>
          </w:tcPr>
          <w:p w:rsidR="00094C48" w:rsidRDefault="006745E0">
            <w:pPr>
              <w:pStyle w:val="TableParagraph"/>
              <w:spacing w:line="247" w:lineRule="exact"/>
              <w:ind w:left="108"/>
            </w:pPr>
            <w:r>
              <w:rPr>
                <w:spacing w:val="-4"/>
              </w:rPr>
              <w:t>Цикл</w:t>
            </w:r>
          </w:p>
        </w:tc>
        <w:tc>
          <w:tcPr>
            <w:tcW w:w="1703" w:type="dxa"/>
            <w:tcBorders>
              <w:left w:val="nil"/>
              <w:bottom w:val="nil"/>
            </w:tcBorders>
          </w:tcPr>
          <w:p w:rsidR="00094C48" w:rsidRDefault="006745E0">
            <w:pPr>
              <w:pStyle w:val="TableParagraph"/>
              <w:spacing w:line="247" w:lineRule="exact"/>
              <w:ind w:right="250"/>
              <w:jc w:val="right"/>
            </w:pPr>
            <w:r>
              <w:rPr>
                <w:spacing w:val="-2"/>
              </w:rPr>
              <w:t>внеурочных</w:t>
            </w:r>
          </w:p>
        </w:tc>
        <w:tc>
          <w:tcPr>
            <w:tcW w:w="4121" w:type="dxa"/>
            <w:tcBorders>
              <w:bottom w:val="nil"/>
            </w:tcBorders>
          </w:tcPr>
          <w:p w:rsidR="00094C48" w:rsidRDefault="006745E0">
            <w:pPr>
              <w:pStyle w:val="TableParagraph"/>
              <w:tabs>
                <w:tab w:val="left" w:pos="1850"/>
              </w:tabs>
              <w:spacing w:line="247" w:lineRule="exact"/>
              <w:ind w:left="109"/>
            </w:pPr>
            <w:r>
              <w:t>Главная</w:t>
            </w:r>
            <w:r>
              <w:rPr>
                <w:spacing w:val="35"/>
              </w:rPr>
              <w:t xml:space="preserve">  </w:t>
            </w:r>
            <w:r>
              <w:rPr>
                <w:spacing w:val="-4"/>
              </w:rPr>
              <w:t>цель</w:t>
            </w:r>
            <w:r>
              <w:tab/>
              <w:t>занятий</w:t>
            </w:r>
            <w:r>
              <w:rPr>
                <w:spacing w:val="36"/>
              </w:rPr>
              <w:t xml:space="preserve">  </w:t>
            </w:r>
            <w:r>
              <w:t>-</w:t>
            </w:r>
            <w:r>
              <w:rPr>
                <w:spacing w:val="36"/>
              </w:rPr>
              <w:t xml:space="preserve">  </w:t>
            </w:r>
            <w:r>
              <w:rPr>
                <w:spacing w:val="-2"/>
              </w:rPr>
              <w:t>развитие</w:t>
            </w:r>
          </w:p>
        </w:tc>
        <w:tc>
          <w:tcPr>
            <w:tcW w:w="2974" w:type="dxa"/>
            <w:gridSpan w:val="2"/>
            <w:tcBorders>
              <w:bottom w:val="nil"/>
            </w:tcBorders>
          </w:tcPr>
          <w:p w:rsidR="00094C48" w:rsidRDefault="006745E0">
            <w:pPr>
              <w:pStyle w:val="TableParagraph"/>
              <w:spacing w:line="247" w:lineRule="exact"/>
              <w:ind w:left="110"/>
            </w:pPr>
            <w:r>
              <w:t>Цикл</w:t>
            </w:r>
            <w:r>
              <w:rPr>
                <w:spacing w:val="57"/>
              </w:rPr>
              <w:t xml:space="preserve"> </w:t>
            </w:r>
            <w:r>
              <w:t>внеурочных</w:t>
            </w:r>
            <w:r>
              <w:rPr>
                <w:spacing w:val="58"/>
              </w:rPr>
              <w:t xml:space="preserve"> </w:t>
            </w:r>
            <w:r>
              <w:rPr>
                <w:spacing w:val="-2"/>
              </w:rPr>
              <w:t>занятий</w:t>
            </w:r>
          </w:p>
        </w:tc>
        <w:tc>
          <w:tcPr>
            <w:tcW w:w="2408" w:type="dxa"/>
            <w:tcBorders>
              <w:bottom w:val="nil"/>
            </w:tcBorders>
          </w:tcPr>
          <w:p w:rsidR="00094C48" w:rsidRDefault="006745E0">
            <w:pPr>
              <w:pStyle w:val="TableParagraph"/>
              <w:tabs>
                <w:tab w:val="left" w:pos="2049"/>
              </w:tabs>
              <w:spacing w:line="247" w:lineRule="exact"/>
              <w:ind w:left="112"/>
            </w:pPr>
            <w:r>
              <w:rPr>
                <w:spacing w:val="-2"/>
              </w:rPr>
              <w:t>Еженедельно</w:t>
            </w:r>
            <w:r>
              <w:tab/>
            </w:r>
            <w:r>
              <w:rPr>
                <w:spacing w:val="-10"/>
              </w:rPr>
              <w:t>в</w:t>
            </w:r>
          </w:p>
        </w:tc>
        <w:tc>
          <w:tcPr>
            <w:tcW w:w="1842" w:type="dxa"/>
            <w:tcBorders>
              <w:bottom w:val="nil"/>
            </w:tcBorders>
          </w:tcPr>
          <w:p w:rsidR="00094C48" w:rsidRDefault="006745E0">
            <w:pPr>
              <w:pStyle w:val="TableParagraph"/>
              <w:spacing w:line="247" w:lineRule="exact"/>
              <w:ind w:left="114"/>
            </w:pPr>
            <w:r>
              <w:rPr>
                <w:spacing w:val="-2"/>
              </w:rPr>
              <w:t>Классные</w:t>
            </w:r>
          </w:p>
        </w:tc>
      </w:tr>
      <w:tr w:rsidR="00094C48">
        <w:trPr>
          <w:trHeight w:val="291"/>
        </w:trPr>
        <w:tc>
          <w:tcPr>
            <w:tcW w:w="960" w:type="dxa"/>
            <w:tcBorders>
              <w:top w:val="nil"/>
              <w:bottom w:val="nil"/>
            </w:tcBorders>
          </w:tcPr>
          <w:p w:rsidR="00094C48" w:rsidRDefault="00094C48">
            <w:pPr>
              <w:pStyle w:val="TableParagraph"/>
              <w:rPr>
                <w:sz w:val="20"/>
              </w:rPr>
            </w:pPr>
          </w:p>
        </w:tc>
        <w:tc>
          <w:tcPr>
            <w:tcW w:w="979" w:type="dxa"/>
            <w:tcBorders>
              <w:top w:val="nil"/>
              <w:bottom w:val="nil"/>
              <w:right w:val="nil"/>
            </w:tcBorders>
          </w:tcPr>
          <w:p w:rsidR="00094C48" w:rsidRDefault="006745E0">
            <w:pPr>
              <w:pStyle w:val="TableParagraph"/>
              <w:spacing w:before="15"/>
              <w:ind w:left="108"/>
            </w:pPr>
            <w:r>
              <w:rPr>
                <w:spacing w:val="-2"/>
              </w:rPr>
              <w:t>занятий</w:t>
            </w:r>
          </w:p>
        </w:tc>
        <w:tc>
          <w:tcPr>
            <w:tcW w:w="1703" w:type="dxa"/>
            <w:tcBorders>
              <w:top w:val="nil"/>
              <w:left w:val="nil"/>
              <w:bottom w:val="nil"/>
            </w:tcBorders>
          </w:tcPr>
          <w:p w:rsidR="00094C48" w:rsidRDefault="006745E0">
            <w:pPr>
              <w:pStyle w:val="TableParagraph"/>
              <w:tabs>
                <w:tab w:val="left" w:pos="1201"/>
              </w:tabs>
              <w:spacing w:before="15"/>
              <w:ind w:right="249"/>
              <w:jc w:val="right"/>
            </w:pPr>
            <w:r>
              <w:rPr>
                <w:spacing w:val="-2"/>
              </w:rPr>
              <w:t>«Разговор</w:t>
            </w:r>
            <w:r>
              <w:tab/>
            </w:r>
            <w:r>
              <w:rPr>
                <w:spacing w:val="-10"/>
              </w:rPr>
              <w:t>о</w:t>
            </w:r>
          </w:p>
        </w:tc>
        <w:tc>
          <w:tcPr>
            <w:tcW w:w="4121" w:type="dxa"/>
            <w:tcBorders>
              <w:top w:val="nil"/>
              <w:bottom w:val="nil"/>
            </w:tcBorders>
          </w:tcPr>
          <w:p w:rsidR="00094C48" w:rsidRDefault="006745E0">
            <w:pPr>
              <w:pStyle w:val="TableParagraph"/>
              <w:spacing w:before="15"/>
              <w:ind w:left="109"/>
            </w:pPr>
            <w:r>
              <w:t>ценностного</w:t>
            </w:r>
            <w:r>
              <w:rPr>
                <w:spacing w:val="26"/>
              </w:rPr>
              <w:t xml:space="preserve"> </w:t>
            </w:r>
            <w:r>
              <w:t>отношения</w:t>
            </w:r>
            <w:r>
              <w:rPr>
                <w:spacing w:val="26"/>
              </w:rPr>
              <w:t xml:space="preserve"> </w:t>
            </w:r>
            <w:r>
              <w:t>школьников</w:t>
            </w:r>
            <w:r>
              <w:rPr>
                <w:spacing w:val="27"/>
              </w:rPr>
              <w:t xml:space="preserve"> </w:t>
            </w:r>
            <w:r>
              <w:rPr>
                <w:spacing w:val="-10"/>
              </w:rPr>
              <w:t>к</w:t>
            </w:r>
          </w:p>
        </w:tc>
        <w:tc>
          <w:tcPr>
            <w:tcW w:w="2974" w:type="dxa"/>
            <w:gridSpan w:val="2"/>
            <w:tcBorders>
              <w:top w:val="nil"/>
              <w:bottom w:val="nil"/>
            </w:tcBorders>
          </w:tcPr>
          <w:p w:rsidR="00094C48" w:rsidRDefault="006745E0">
            <w:pPr>
              <w:pStyle w:val="TableParagraph"/>
              <w:spacing w:before="15"/>
              <w:ind w:left="110"/>
            </w:pPr>
            <w:r>
              <w:t>«Разговор</w:t>
            </w:r>
            <w:r>
              <w:rPr>
                <w:spacing w:val="-4"/>
              </w:rPr>
              <w:t xml:space="preserve"> </w:t>
            </w:r>
            <w:r>
              <w:t>о</w:t>
            </w:r>
            <w:r>
              <w:rPr>
                <w:spacing w:val="-4"/>
              </w:rPr>
              <w:t xml:space="preserve"> </w:t>
            </w:r>
            <w:r>
              <w:rPr>
                <w:spacing w:val="-2"/>
              </w:rPr>
              <w:t>важном».</w:t>
            </w:r>
          </w:p>
        </w:tc>
        <w:tc>
          <w:tcPr>
            <w:tcW w:w="2408" w:type="dxa"/>
            <w:tcBorders>
              <w:top w:val="nil"/>
              <w:bottom w:val="nil"/>
            </w:tcBorders>
          </w:tcPr>
          <w:p w:rsidR="00094C48" w:rsidRDefault="006745E0">
            <w:pPr>
              <w:pStyle w:val="TableParagraph"/>
              <w:tabs>
                <w:tab w:val="left" w:pos="1293"/>
              </w:tabs>
              <w:spacing w:before="15"/>
              <w:ind w:left="112"/>
            </w:pPr>
            <w:r>
              <w:rPr>
                <w:spacing w:val="-2"/>
              </w:rPr>
              <w:t>течение</w:t>
            </w:r>
            <w:r>
              <w:tab/>
            </w:r>
            <w:r>
              <w:rPr>
                <w:spacing w:val="-2"/>
              </w:rPr>
              <w:t>учебного</w:t>
            </w:r>
          </w:p>
        </w:tc>
        <w:tc>
          <w:tcPr>
            <w:tcW w:w="1842" w:type="dxa"/>
            <w:tcBorders>
              <w:top w:val="nil"/>
              <w:bottom w:val="nil"/>
            </w:tcBorders>
          </w:tcPr>
          <w:p w:rsidR="00094C48" w:rsidRDefault="006745E0">
            <w:pPr>
              <w:pStyle w:val="TableParagraph"/>
              <w:spacing w:before="15"/>
              <w:ind w:left="114"/>
            </w:pPr>
            <w:r>
              <w:rPr>
                <w:spacing w:val="-2"/>
              </w:rPr>
              <w:t>руководители</w:t>
            </w:r>
          </w:p>
        </w:tc>
      </w:tr>
      <w:tr w:rsidR="00094C48">
        <w:trPr>
          <w:trHeight w:val="290"/>
        </w:trPr>
        <w:tc>
          <w:tcPr>
            <w:tcW w:w="960" w:type="dxa"/>
            <w:tcBorders>
              <w:top w:val="nil"/>
              <w:bottom w:val="nil"/>
            </w:tcBorders>
          </w:tcPr>
          <w:p w:rsidR="00094C48" w:rsidRDefault="00094C48">
            <w:pPr>
              <w:pStyle w:val="TableParagraph"/>
              <w:rPr>
                <w:sz w:val="20"/>
              </w:rPr>
            </w:pPr>
          </w:p>
        </w:tc>
        <w:tc>
          <w:tcPr>
            <w:tcW w:w="2682" w:type="dxa"/>
            <w:gridSpan w:val="2"/>
            <w:tcBorders>
              <w:top w:val="nil"/>
              <w:bottom w:val="nil"/>
            </w:tcBorders>
          </w:tcPr>
          <w:p w:rsidR="00094C48" w:rsidRDefault="006745E0">
            <w:pPr>
              <w:pStyle w:val="TableParagraph"/>
              <w:spacing w:before="14"/>
              <w:ind w:left="108"/>
            </w:pPr>
            <w:r>
              <w:rPr>
                <w:spacing w:val="-2"/>
              </w:rPr>
              <w:t>важном».</w:t>
            </w:r>
          </w:p>
        </w:tc>
        <w:tc>
          <w:tcPr>
            <w:tcW w:w="4121" w:type="dxa"/>
            <w:tcBorders>
              <w:top w:val="nil"/>
              <w:bottom w:val="nil"/>
            </w:tcBorders>
          </w:tcPr>
          <w:p w:rsidR="00094C48" w:rsidRDefault="006745E0">
            <w:pPr>
              <w:pStyle w:val="TableParagraph"/>
              <w:spacing w:before="14"/>
              <w:ind w:left="109"/>
            </w:pPr>
            <w:r>
              <w:t>своей</w:t>
            </w:r>
            <w:r>
              <w:rPr>
                <w:spacing w:val="13"/>
              </w:rPr>
              <w:t xml:space="preserve"> </w:t>
            </w:r>
            <w:r>
              <w:t>родине</w:t>
            </w:r>
            <w:r>
              <w:rPr>
                <w:spacing w:val="11"/>
              </w:rPr>
              <w:t xml:space="preserve"> </w:t>
            </w:r>
            <w:r>
              <w:t>-</w:t>
            </w:r>
            <w:r>
              <w:rPr>
                <w:spacing w:val="10"/>
              </w:rPr>
              <w:t xml:space="preserve"> </w:t>
            </w:r>
            <w:r>
              <w:t>России,</w:t>
            </w:r>
            <w:r>
              <w:rPr>
                <w:spacing w:val="14"/>
              </w:rPr>
              <w:t xml:space="preserve"> </w:t>
            </w:r>
            <w:r>
              <w:t>населяющим</w:t>
            </w:r>
            <w:r>
              <w:rPr>
                <w:spacing w:val="15"/>
              </w:rPr>
              <w:t xml:space="preserve"> </w:t>
            </w:r>
            <w:r>
              <w:rPr>
                <w:spacing w:val="-5"/>
              </w:rPr>
              <w:t>ее</w:t>
            </w:r>
          </w:p>
        </w:tc>
        <w:tc>
          <w:tcPr>
            <w:tcW w:w="2974" w:type="dxa"/>
            <w:gridSpan w:val="2"/>
            <w:tcBorders>
              <w:top w:val="nil"/>
              <w:bottom w:val="nil"/>
            </w:tcBorders>
          </w:tcPr>
          <w:p w:rsidR="00094C48" w:rsidRDefault="00094C48">
            <w:pPr>
              <w:pStyle w:val="TableParagraph"/>
              <w:rPr>
                <w:sz w:val="20"/>
              </w:rPr>
            </w:pPr>
          </w:p>
        </w:tc>
        <w:tc>
          <w:tcPr>
            <w:tcW w:w="2408" w:type="dxa"/>
            <w:tcBorders>
              <w:top w:val="nil"/>
              <w:bottom w:val="nil"/>
            </w:tcBorders>
          </w:tcPr>
          <w:p w:rsidR="00094C48" w:rsidRDefault="006745E0">
            <w:pPr>
              <w:pStyle w:val="TableParagraph"/>
              <w:spacing w:before="14"/>
              <w:ind w:left="112"/>
            </w:pPr>
            <w:r>
              <w:t>года</w:t>
            </w:r>
            <w:r>
              <w:rPr>
                <w:spacing w:val="28"/>
              </w:rPr>
              <w:t xml:space="preserve">  </w:t>
            </w:r>
            <w:r>
              <w:t>1</w:t>
            </w:r>
            <w:r>
              <w:rPr>
                <w:spacing w:val="28"/>
              </w:rPr>
              <w:t xml:space="preserve"> </w:t>
            </w:r>
            <w:r>
              <w:t>раз</w:t>
            </w:r>
            <w:r>
              <w:rPr>
                <w:spacing w:val="27"/>
              </w:rPr>
              <w:t xml:space="preserve"> </w:t>
            </w:r>
            <w:r>
              <w:t>в</w:t>
            </w:r>
            <w:r>
              <w:rPr>
                <w:spacing w:val="27"/>
              </w:rPr>
              <w:t xml:space="preserve"> </w:t>
            </w:r>
            <w:r>
              <w:rPr>
                <w:spacing w:val="-2"/>
              </w:rPr>
              <w:t>неделю</w:t>
            </w:r>
          </w:p>
        </w:tc>
        <w:tc>
          <w:tcPr>
            <w:tcW w:w="1842" w:type="dxa"/>
            <w:tcBorders>
              <w:top w:val="nil"/>
              <w:bottom w:val="nil"/>
            </w:tcBorders>
          </w:tcPr>
          <w:p w:rsidR="00094C48" w:rsidRDefault="006745E0" w:rsidP="00AC39EA">
            <w:pPr>
              <w:pStyle w:val="TableParagraph"/>
              <w:spacing w:before="14"/>
              <w:ind w:left="114"/>
            </w:pPr>
            <w:r>
              <w:t>5-</w:t>
            </w:r>
            <w:r w:rsidR="00AC39EA">
              <w:t>9</w:t>
            </w:r>
            <w:r>
              <w:rPr>
                <w:spacing w:val="-4"/>
              </w:rPr>
              <w:t xml:space="preserve"> </w:t>
            </w:r>
            <w:r>
              <w:rPr>
                <w:spacing w:val="-2"/>
              </w:rPr>
              <w:t>классов</w:t>
            </w:r>
          </w:p>
        </w:tc>
      </w:tr>
      <w:tr w:rsidR="00094C48">
        <w:trPr>
          <w:trHeight w:val="290"/>
        </w:trPr>
        <w:tc>
          <w:tcPr>
            <w:tcW w:w="960" w:type="dxa"/>
            <w:tcBorders>
              <w:top w:val="nil"/>
              <w:bottom w:val="nil"/>
            </w:tcBorders>
          </w:tcPr>
          <w:p w:rsidR="00094C48" w:rsidRDefault="00094C48">
            <w:pPr>
              <w:pStyle w:val="TableParagraph"/>
              <w:rPr>
                <w:sz w:val="20"/>
              </w:rPr>
            </w:pPr>
          </w:p>
        </w:tc>
        <w:tc>
          <w:tcPr>
            <w:tcW w:w="2682" w:type="dxa"/>
            <w:gridSpan w:val="2"/>
            <w:tcBorders>
              <w:top w:val="nil"/>
              <w:bottom w:val="nil"/>
            </w:tcBorders>
          </w:tcPr>
          <w:p w:rsidR="00094C48" w:rsidRDefault="00094C48">
            <w:pPr>
              <w:pStyle w:val="TableParagraph"/>
              <w:rPr>
                <w:sz w:val="20"/>
              </w:rPr>
            </w:pPr>
          </w:p>
        </w:tc>
        <w:tc>
          <w:tcPr>
            <w:tcW w:w="4121" w:type="dxa"/>
            <w:tcBorders>
              <w:top w:val="nil"/>
              <w:bottom w:val="nil"/>
            </w:tcBorders>
          </w:tcPr>
          <w:p w:rsidR="00094C48" w:rsidRDefault="006745E0">
            <w:pPr>
              <w:pStyle w:val="TableParagraph"/>
              <w:tabs>
                <w:tab w:val="left" w:pos="1108"/>
                <w:tab w:val="left" w:pos="1619"/>
                <w:tab w:val="left" w:pos="3037"/>
              </w:tabs>
              <w:spacing w:before="14"/>
              <w:ind w:left="109"/>
            </w:pPr>
            <w:r>
              <w:rPr>
                <w:spacing w:val="-2"/>
              </w:rPr>
              <w:t>людям,</w:t>
            </w:r>
            <w:r>
              <w:tab/>
            </w:r>
            <w:r>
              <w:rPr>
                <w:spacing w:val="-5"/>
              </w:rPr>
              <w:t>ее</w:t>
            </w:r>
            <w:r>
              <w:tab/>
            </w:r>
            <w:r>
              <w:rPr>
                <w:spacing w:val="-2"/>
              </w:rPr>
              <w:t>уникальной</w:t>
            </w:r>
            <w:r>
              <w:tab/>
            </w:r>
            <w:r>
              <w:rPr>
                <w:spacing w:val="-2"/>
              </w:rPr>
              <w:t>истории,</w:t>
            </w:r>
          </w:p>
        </w:tc>
        <w:tc>
          <w:tcPr>
            <w:tcW w:w="2974" w:type="dxa"/>
            <w:gridSpan w:val="2"/>
            <w:tcBorders>
              <w:top w:val="nil"/>
              <w:bottom w:val="nil"/>
            </w:tcBorders>
          </w:tcPr>
          <w:p w:rsidR="00094C48" w:rsidRDefault="00094C48">
            <w:pPr>
              <w:pStyle w:val="TableParagraph"/>
              <w:rPr>
                <w:sz w:val="20"/>
              </w:rPr>
            </w:pPr>
          </w:p>
        </w:tc>
        <w:tc>
          <w:tcPr>
            <w:tcW w:w="2408" w:type="dxa"/>
            <w:tcBorders>
              <w:top w:val="nil"/>
              <w:bottom w:val="nil"/>
            </w:tcBorders>
          </w:tcPr>
          <w:p w:rsidR="00094C48" w:rsidRDefault="006745E0">
            <w:pPr>
              <w:pStyle w:val="TableParagraph"/>
              <w:tabs>
                <w:tab w:val="left" w:pos="1427"/>
              </w:tabs>
              <w:spacing w:before="14"/>
              <w:ind w:left="112"/>
            </w:pPr>
            <w:r>
              <w:rPr>
                <w:spacing w:val="-2"/>
              </w:rPr>
              <w:t>(день</w:t>
            </w:r>
            <w:r>
              <w:tab/>
            </w:r>
            <w:r>
              <w:rPr>
                <w:spacing w:val="-2"/>
              </w:rPr>
              <w:t>недели-</w:t>
            </w:r>
          </w:p>
        </w:tc>
        <w:tc>
          <w:tcPr>
            <w:tcW w:w="1842" w:type="dxa"/>
            <w:tcBorders>
              <w:top w:val="nil"/>
              <w:bottom w:val="nil"/>
            </w:tcBorders>
          </w:tcPr>
          <w:p w:rsidR="00094C48" w:rsidRDefault="00094C48">
            <w:pPr>
              <w:pStyle w:val="TableParagraph"/>
              <w:rPr>
                <w:sz w:val="20"/>
              </w:rPr>
            </w:pPr>
          </w:p>
        </w:tc>
      </w:tr>
      <w:tr w:rsidR="00094C48">
        <w:trPr>
          <w:trHeight w:val="290"/>
        </w:trPr>
        <w:tc>
          <w:tcPr>
            <w:tcW w:w="960" w:type="dxa"/>
            <w:tcBorders>
              <w:top w:val="nil"/>
              <w:bottom w:val="nil"/>
            </w:tcBorders>
          </w:tcPr>
          <w:p w:rsidR="00094C48" w:rsidRDefault="00094C48">
            <w:pPr>
              <w:pStyle w:val="TableParagraph"/>
              <w:rPr>
                <w:sz w:val="20"/>
              </w:rPr>
            </w:pPr>
          </w:p>
        </w:tc>
        <w:tc>
          <w:tcPr>
            <w:tcW w:w="2682" w:type="dxa"/>
            <w:gridSpan w:val="2"/>
            <w:tcBorders>
              <w:top w:val="nil"/>
              <w:bottom w:val="nil"/>
            </w:tcBorders>
          </w:tcPr>
          <w:p w:rsidR="00094C48" w:rsidRDefault="00094C48">
            <w:pPr>
              <w:pStyle w:val="TableParagraph"/>
              <w:rPr>
                <w:sz w:val="20"/>
              </w:rPr>
            </w:pPr>
          </w:p>
        </w:tc>
        <w:tc>
          <w:tcPr>
            <w:tcW w:w="4121" w:type="dxa"/>
            <w:tcBorders>
              <w:top w:val="nil"/>
              <w:bottom w:val="nil"/>
            </w:tcBorders>
          </w:tcPr>
          <w:p w:rsidR="00094C48" w:rsidRDefault="006745E0">
            <w:pPr>
              <w:pStyle w:val="TableParagraph"/>
              <w:spacing w:before="14"/>
              <w:ind w:left="109"/>
            </w:pPr>
            <w:r>
              <w:t>богатой</w:t>
            </w:r>
            <w:r>
              <w:rPr>
                <w:spacing w:val="56"/>
              </w:rPr>
              <w:t xml:space="preserve"> </w:t>
            </w:r>
            <w:r>
              <w:t>природе</w:t>
            </w:r>
            <w:r>
              <w:rPr>
                <w:spacing w:val="56"/>
              </w:rPr>
              <w:t xml:space="preserve"> </w:t>
            </w:r>
            <w:r>
              <w:t>и</w:t>
            </w:r>
            <w:r>
              <w:rPr>
                <w:spacing w:val="57"/>
              </w:rPr>
              <w:t xml:space="preserve"> </w:t>
            </w:r>
            <w:r>
              <w:t>великой</w:t>
            </w:r>
            <w:r>
              <w:rPr>
                <w:spacing w:val="56"/>
              </w:rPr>
              <w:t xml:space="preserve"> </w:t>
            </w:r>
            <w:r>
              <w:rPr>
                <w:spacing w:val="-2"/>
              </w:rPr>
              <w:t>культуре.</w:t>
            </w:r>
          </w:p>
        </w:tc>
        <w:tc>
          <w:tcPr>
            <w:tcW w:w="2974" w:type="dxa"/>
            <w:gridSpan w:val="2"/>
            <w:tcBorders>
              <w:top w:val="nil"/>
              <w:bottom w:val="nil"/>
            </w:tcBorders>
          </w:tcPr>
          <w:p w:rsidR="00094C48" w:rsidRDefault="00094C48">
            <w:pPr>
              <w:pStyle w:val="TableParagraph"/>
              <w:rPr>
                <w:sz w:val="20"/>
              </w:rPr>
            </w:pPr>
          </w:p>
        </w:tc>
        <w:tc>
          <w:tcPr>
            <w:tcW w:w="2408" w:type="dxa"/>
            <w:tcBorders>
              <w:top w:val="nil"/>
              <w:bottom w:val="nil"/>
            </w:tcBorders>
          </w:tcPr>
          <w:p w:rsidR="00094C48" w:rsidRDefault="006745E0">
            <w:pPr>
              <w:pStyle w:val="TableParagraph"/>
              <w:spacing w:before="14"/>
              <w:ind w:left="112"/>
            </w:pPr>
            <w:r>
              <w:rPr>
                <w:spacing w:val="-2"/>
              </w:rPr>
              <w:t>понедельник)</w:t>
            </w:r>
          </w:p>
        </w:tc>
        <w:tc>
          <w:tcPr>
            <w:tcW w:w="1842" w:type="dxa"/>
            <w:tcBorders>
              <w:top w:val="nil"/>
              <w:bottom w:val="nil"/>
            </w:tcBorders>
          </w:tcPr>
          <w:p w:rsidR="00094C48" w:rsidRDefault="00094C48">
            <w:pPr>
              <w:pStyle w:val="TableParagraph"/>
              <w:rPr>
                <w:sz w:val="20"/>
              </w:rPr>
            </w:pPr>
          </w:p>
        </w:tc>
      </w:tr>
      <w:tr w:rsidR="00094C48">
        <w:trPr>
          <w:trHeight w:val="291"/>
        </w:trPr>
        <w:tc>
          <w:tcPr>
            <w:tcW w:w="960" w:type="dxa"/>
            <w:tcBorders>
              <w:top w:val="nil"/>
              <w:bottom w:val="nil"/>
            </w:tcBorders>
          </w:tcPr>
          <w:p w:rsidR="00094C48" w:rsidRDefault="00094C48">
            <w:pPr>
              <w:pStyle w:val="TableParagraph"/>
              <w:rPr>
                <w:sz w:val="20"/>
              </w:rPr>
            </w:pPr>
          </w:p>
        </w:tc>
        <w:tc>
          <w:tcPr>
            <w:tcW w:w="2682" w:type="dxa"/>
            <w:gridSpan w:val="2"/>
            <w:tcBorders>
              <w:top w:val="nil"/>
              <w:bottom w:val="nil"/>
            </w:tcBorders>
          </w:tcPr>
          <w:p w:rsidR="00094C48" w:rsidRDefault="00094C48">
            <w:pPr>
              <w:pStyle w:val="TableParagraph"/>
              <w:rPr>
                <w:sz w:val="20"/>
              </w:rPr>
            </w:pPr>
          </w:p>
        </w:tc>
        <w:tc>
          <w:tcPr>
            <w:tcW w:w="4121" w:type="dxa"/>
            <w:tcBorders>
              <w:top w:val="nil"/>
              <w:bottom w:val="nil"/>
            </w:tcBorders>
          </w:tcPr>
          <w:p w:rsidR="00094C48" w:rsidRDefault="006745E0">
            <w:pPr>
              <w:pStyle w:val="TableParagraph"/>
              <w:spacing w:before="14"/>
              <w:ind w:left="109"/>
            </w:pPr>
            <w:r>
              <w:t>Занятия</w:t>
            </w:r>
            <w:r>
              <w:rPr>
                <w:spacing w:val="42"/>
              </w:rPr>
              <w:t xml:space="preserve"> </w:t>
            </w:r>
            <w:r>
              <w:t>направлены</w:t>
            </w:r>
            <w:r>
              <w:rPr>
                <w:spacing w:val="40"/>
              </w:rPr>
              <w:t xml:space="preserve"> </w:t>
            </w:r>
            <w:r>
              <w:t>на</w:t>
            </w:r>
            <w:r>
              <w:rPr>
                <w:spacing w:val="40"/>
              </w:rPr>
              <w:t xml:space="preserve"> </w:t>
            </w:r>
            <w:r>
              <w:rPr>
                <w:spacing w:val="-2"/>
              </w:rPr>
              <w:t>формирование</w:t>
            </w:r>
          </w:p>
        </w:tc>
        <w:tc>
          <w:tcPr>
            <w:tcW w:w="2974" w:type="dxa"/>
            <w:gridSpan w:val="2"/>
            <w:tcBorders>
              <w:top w:val="nil"/>
              <w:bottom w:val="nil"/>
            </w:tcBorders>
          </w:tcPr>
          <w:p w:rsidR="00094C48" w:rsidRDefault="00094C48">
            <w:pPr>
              <w:pStyle w:val="TableParagraph"/>
              <w:rPr>
                <w:sz w:val="20"/>
              </w:rPr>
            </w:pPr>
          </w:p>
        </w:tc>
        <w:tc>
          <w:tcPr>
            <w:tcW w:w="2408" w:type="dxa"/>
            <w:tcBorders>
              <w:top w:val="nil"/>
              <w:bottom w:val="nil"/>
            </w:tcBorders>
          </w:tcPr>
          <w:p w:rsidR="00094C48" w:rsidRDefault="00094C48">
            <w:pPr>
              <w:pStyle w:val="TableParagraph"/>
              <w:rPr>
                <w:sz w:val="20"/>
              </w:rPr>
            </w:pPr>
          </w:p>
        </w:tc>
        <w:tc>
          <w:tcPr>
            <w:tcW w:w="1842" w:type="dxa"/>
            <w:tcBorders>
              <w:top w:val="nil"/>
              <w:bottom w:val="nil"/>
            </w:tcBorders>
          </w:tcPr>
          <w:p w:rsidR="00094C48" w:rsidRDefault="00094C48">
            <w:pPr>
              <w:pStyle w:val="TableParagraph"/>
              <w:rPr>
                <w:sz w:val="20"/>
              </w:rPr>
            </w:pPr>
          </w:p>
        </w:tc>
      </w:tr>
      <w:tr w:rsidR="00094C48">
        <w:trPr>
          <w:trHeight w:val="291"/>
        </w:trPr>
        <w:tc>
          <w:tcPr>
            <w:tcW w:w="960" w:type="dxa"/>
            <w:tcBorders>
              <w:top w:val="nil"/>
              <w:bottom w:val="nil"/>
            </w:tcBorders>
          </w:tcPr>
          <w:p w:rsidR="00094C48" w:rsidRDefault="00094C48">
            <w:pPr>
              <w:pStyle w:val="TableParagraph"/>
              <w:rPr>
                <w:sz w:val="20"/>
              </w:rPr>
            </w:pPr>
          </w:p>
        </w:tc>
        <w:tc>
          <w:tcPr>
            <w:tcW w:w="2682" w:type="dxa"/>
            <w:gridSpan w:val="2"/>
            <w:tcBorders>
              <w:top w:val="nil"/>
              <w:bottom w:val="nil"/>
            </w:tcBorders>
          </w:tcPr>
          <w:p w:rsidR="00094C48" w:rsidRDefault="00094C48">
            <w:pPr>
              <w:pStyle w:val="TableParagraph"/>
              <w:rPr>
                <w:sz w:val="20"/>
              </w:rPr>
            </w:pPr>
          </w:p>
        </w:tc>
        <w:tc>
          <w:tcPr>
            <w:tcW w:w="4121" w:type="dxa"/>
            <w:tcBorders>
              <w:top w:val="nil"/>
              <w:bottom w:val="nil"/>
            </w:tcBorders>
          </w:tcPr>
          <w:p w:rsidR="00094C48" w:rsidRDefault="006745E0">
            <w:pPr>
              <w:pStyle w:val="TableParagraph"/>
              <w:spacing w:before="15"/>
              <w:ind w:left="109"/>
            </w:pPr>
            <w:r>
              <w:t>соответствующей</w:t>
            </w:r>
            <w:r>
              <w:rPr>
                <w:spacing w:val="40"/>
              </w:rPr>
              <w:t xml:space="preserve"> </w:t>
            </w:r>
            <w:r>
              <w:t>внутренней</w:t>
            </w:r>
            <w:r>
              <w:rPr>
                <w:spacing w:val="41"/>
              </w:rPr>
              <w:t xml:space="preserve"> </w:t>
            </w:r>
            <w:r>
              <w:rPr>
                <w:spacing w:val="-2"/>
              </w:rPr>
              <w:t>позиции</w:t>
            </w:r>
          </w:p>
        </w:tc>
        <w:tc>
          <w:tcPr>
            <w:tcW w:w="2974" w:type="dxa"/>
            <w:gridSpan w:val="2"/>
            <w:tcBorders>
              <w:top w:val="nil"/>
              <w:bottom w:val="nil"/>
            </w:tcBorders>
          </w:tcPr>
          <w:p w:rsidR="00094C48" w:rsidRDefault="00094C48">
            <w:pPr>
              <w:pStyle w:val="TableParagraph"/>
              <w:rPr>
                <w:sz w:val="20"/>
              </w:rPr>
            </w:pPr>
          </w:p>
        </w:tc>
        <w:tc>
          <w:tcPr>
            <w:tcW w:w="2408" w:type="dxa"/>
            <w:tcBorders>
              <w:top w:val="nil"/>
              <w:bottom w:val="nil"/>
            </w:tcBorders>
          </w:tcPr>
          <w:p w:rsidR="00094C48" w:rsidRDefault="00094C48">
            <w:pPr>
              <w:pStyle w:val="TableParagraph"/>
              <w:rPr>
                <w:sz w:val="20"/>
              </w:rPr>
            </w:pPr>
          </w:p>
        </w:tc>
        <w:tc>
          <w:tcPr>
            <w:tcW w:w="1842" w:type="dxa"/>
            <w:tcBorders>
              <w:top w:val="nil"/>
              <w:bottom w:val="nil"/>
            </w:tcBorders>
          </w:tcPr>
          <w:p w:rsidR="00094C48" w:rsidRDefault="00094C48">
            <w:pPr>
              <w:pStyle w:val="TableParagraph"/>
              <w:rPr>
                <w:sz w:val="20"/>
              </w:rPr>
            </w:pPr>
          </w:p>
        </w:tc>
      </w:tr>
      <w:tr w:rsidR="00094C48">
        <w:trPr>
          <w:trHeight w:val="290"/>
        </w:trPr>
        <w:tc>
          <w:tcPr>
            <w:tcW w:w="960" w:type="dxa"/>
            <w:tcBorders>
              <w:top w:val="nil"/>
              <w:bottom w:val="nil"/>
            </w:tcBorders>
          </w:tcPr>
          <w:p w:rsidR="00094C48" w:rsidRDefault="00094C48">
            <w:pPr>
              <w:pStyle w:val="TableParagraph"/>
              <w:rPr>
                <w:sz w:val="20"/>
              </w:rPr>
            </w:pPr>
          </w:p>
        </w:tc>
        <w:tc>
          <w:tcPr>
            <w:tcW w:w="2682" w:type="dxa"/>
            <w:gridSpan w:val="2"/>
            <w:tcBorders>
              <w:top w:val="nil"/>
              <w:bottom w:val="nil"/>
            </w:tcBorders>
          </w:tcPr>
          <w:p w:rsidR="00094C48" w:rsidRDefault="00094C48">
            <w:pPr>
              <w:pStyle w:val="TableParagraph"/>
              <w:rPr>
                <w:sz w:val="20"/>
              </w:rPr>
            </w:pPr>
          </w:p>
        </w:tc>
        <w:tc>
          <w:tcPr>
            <w:tcW w:w="4121" w:type="dxa"/>
            <w:tcBorders>
              <w:top w:val="nil"/>
              <w:bottom w:val="nil"/>
            </w:tcBorders>
          </w:tcPr>
          <w:p w:rsidR="00094C48" w:rsidRDefault="006745E0">
            <w:pPr>
              <w:pStyle w:val="TableParagraph"/>
              <w:spacing w:before="14"/>
              <w:ind w:left="109"/>
            </w:pPr>
            <w:r>
              <w:t>личности</w:t>
            </w:r>
            <w:r>
              <w:rPr>
                <w:spacing w:val="9"/>
              </w:rPr>
              <w:t xml:space="preserve"> </w:t>
            </w:r>
            <w:r>
              <w:t>школьника,</w:t>
            </w:r>
            <w:r>
              <w:rPr>
                <w:spacing w:val="15"/>
              </w:rPr>
              <w:t xml:space="preserve"> </w:t>
            </w:r>
            <w:r>
              <w:t>необходимой</w:t>
            </w:r>
            <w:r>
              <w:rPr>
                <w:spacing w:val="-34"/>
              </w:rPr>
              <w:t xml:space="preserve"> </w:t>
            </w:r>
            <w:r>
              <w:rPr>
                <w:spacing w:val="-5"/>
              </w:rPr>
              <w:t>ему</w:t>
            </w:r>
          </w:p>
        </w:tc>
        <w:tc>
          <w:tcPr>
            <w:tcW w:w="2974" w:type="dxa"/>
            <w:gridSpan w:val="2"/>
            <w:tcBorders>
              <w:top w:val="nil"/>
              <w:bottom w:val="nil"/>
            </w:tcBorders>
          </w:tcPr>
          <w:p w:rsidR="00094C48" w:rsidRDefault="00094C48">
            <w:pPr>
              <w:pStyle w:val="TableParagraph"/>
              <w:rPr>
                <w:sz w:val="20"/>
              </w:rPr>
            </w:pPr>
          </w:p>
        </w:tc>
        <w:tc>
          <w:tcPr>
            <w:tcW w:w="2408" w:type="dxa"/>
            <w:tcBorders>
              <w:top w:val="nil"/>
              <w:bottom w:val="nil"/>
            </w:tcBorders>
          </w:tcPr>
          <w:p w:rsidR="00094C48" w:rsidRDefault="00094C48">
            <w:pPr>
              <w:pStyle w:val="TableParagraph"/>
              <w:rPr>
                <w:sz w:val="20"/>
              </w:rPr>
            </w:pPr>
          </w:p>
        </w:tc>
        <w:tc>
          <w:tcPr>
            <w:tcW w:w="1842" w:type="dxa"/>
            <w:tcBorders>
              <w:top w:val="nil"/>
              <w:bottom w:val="nil"/>
            </w:tcBorders>
          </w:tcPr>
          <w:p w:rsidR="00094C48" w:rsidRDefault="00094C48">
            <w:pPr>
              <w:pStyle w:val="TableParagraph"/>
              <w:rPr>
                <w:sz w:val="20"/>
              </w:rPr>
            </w:pPr>
          </w:p>
        </w:tc>
      </w:tr>
      <w:tr w:rsidR="00094C48">
        <w:trPr>
          <w:trHeight w:val="290"/>
        </w:trPr>
        <w:tc>
          <w:tcPr>
            <w:tcW w:w="960" w:type="dxa"/>
            <w:tcBorders>
              <w:top w:val="nil"/>
              <w:bottom w:val="nil"/>
            </w:tcBorders>
          </w:tcPr>
          <w:p w:rsidR="00094C48" w:rsidRDefault="00094C48">
            <w:pPr>
              <w:pStyle w:val="TableParagraph"/>
              <w:rPr>
                <w:sz w:val="20"/>
              </w:rPr>
            </w:pPr>
          </w:p>
        </w:tc>
        <w:tc>
          <w:tcPr>
            <w:tcW w:w="2682" w:type="dxa"/>
            <w:gridSpan w:val="2"/>
            <w:tcBorders>
              <w:top w:val="nil"/>
              <w:bottom w:val="nil"/>
            </w:tcBorders>
          </w:tcPr>
          <w:p w:rsidR="00094C48" w:rsidRDefault="00094C48">
            <w:pPr>
              <w:pStyle w:val="TableParagraph"/>
              <w:rPr>
                <w:sz w:val="20"/>
              </w:rPr>
            </w:pPr>
          </w:p>
        </w:tc>
        <w:tc>
          <w:tcPr>
            <w:tcW w:w="4121" w:type="dxa"/>
            <w:tcBorders>
              <w:top w:val="nil"/>
              <w:bottom w:val="nil"/>
            </w:tcBorders>
          </w:tcPr>
          <w:p w:rsidR="00094C48" w:rsidRDefault="006745E0">
            <w:pPr>
              <w:pStyle w:val="TableParagraph"/>
              <w:spacing w:before="14"/>
              <w:ind w:left="109"/>
            </w:pPr>
            <w:r>
              <w:t>для</w:t>
            </w:r>
            <w:r>
              <w:rPr>
                <w:spacing w:val="28"/>
              </w:rPr>
              <w:t xml:space="preserve"> </w:t>
            </w:r>
            <w:r>
              <w:t>конструктивного</w:t>
            </w:r>
            <w:r>
              <w:rPr>
                <w:spacing w:val="30"/>
              </w:rPr>
              <w:t xml:space="preserve"> </w:t>
            </w:r>
            <w:r>
              <w:t>и</w:t>
            </w:r>
            <w:r>
              <w:rPr>
                <w:spacing w:val="24"/>
              </w:rPr>
              <w:t xml:space="preserve"> </w:t>
            </w:r>
            <w:r>
              <w:rPr>
                <w:spacing w:val="-2"/>
              </w:rPr>
              <w:t>ответственного</w:t>
            </w:r>
          </w:p>
        </w:tc>
        <w:tc>
          <w:tcPr>
            <w:tcW w:w="2974" w:type="dxa"/>
            <w:gridSpan w:val="2"/>
            <w:tcBorders>
              <w:top w:val="nil"/>
              <w:bottom w:val="nil"/>
            </w:tcBorders>
          </w:tcPr>
          <w:p w:rsidR="00094C48" w:rsidRDefault="00094C48">
            <w:pPr>
              <w:pStyle w:val="TableParagraph"/>
              <w:rPr>
                <w:sz w:val="20"/>
              </w:rPr>
            </w:pPr>
          </w:p>
        </w:tc>
        <w:tc>
          <w:tcPr>
            <w:tcW w:w="2408" w:type="dxa"/>
            <w:tcBorders>
              <w:top w:val="nil"/>
              <w:bottom w:val="nil"/>
            </w:tcBorders>
          </w:tcPr>
          <w:p w:rsidR="00094C48" w:rsidRDefault="00094C48">
            <w:pPr>
              <w:pStyle w:val="TableParagraph"/>
              <w:rPr>
                <w:sz w:val="20"/>
              </w:rPr>
            </w:pPr>
          </w:p>
        </w:tc>
        <w:tc>
          <w:tcPr>
            <w:tcW w:w="1842" w:type="dxa"/>
            <w:tcBorders>
              <w:top w:val="nil"/>
              <w:bottom w:val="nil"/>
            </w:tcBorders>
          </w:tcPr>
          <w:p w:rsidR="00094C48" w:rsidRDefault="00094C48">
            <w:pPr>
              <w:pStyle w:val="TableParagraph"/>
              <w:rPr>
                <w:sz w:val="20"/>
              </w:rPr>
            </w:pPr>
          </w:p>
        </w:tc>
      </w:tr>
      <w:tr w:rsidR="00094C48">
        <w:trPr>
          <w:trHeight w:val="291"/>
        </w:trPr>
        <w:tc>
          <w:tcPr>
            <w:tcW w:w="960" w:type="dxa"/>
            <w:tcBorders>
              <w:top w:val="nil"/>
              <w:bottom w:val="nil"/>
            </w:tcBorders>
          </w:tcPr>
          <w:p w:rsidR="00094C48" w:rsidRDefault="00094C48">
            <w:pPr>
              <w:pStyle w:val="TableParagraph"/>
              <w:rPr>
                <w:sz w:val="20"/>
              </w:rPr>
            </w:pPr>
          </w:p>
        </w:tc>
        <w:tc>
          <w:tcPr>
            <w:tcW w:w="2682" w:type="dxa"/>
            <w:gridSpan w:val="2"/>
            <w:tcBorders>
              <w:top w:val="nil"/>
              <w:bottom w:val="nil"/>
            </w:tcBorders>
          </w:tcPr>
          <w:p w:rsidR="00094C48" w:rsidRDefault="00094C48">
            <w:pPr>
              <w:pStyle w:val="TableParagraph"/>
              <w:rPr>
                <w:sz w:val="20"/>
              </w:rPr>
            </w:pPr>
          </w:p>
        </w:tc>
        <w:tc>
          <w:tcPr>
            <w:tcW w:w="4121" w:type="dxa"/>
            <w:tcBorders>
              <w:top w:val="nil"/>
              <w:bottom w:val="nil"/>
            </w:tcBorders>
          </w:tcPr>
          <w:p w:rsidR="00094C48" w:rsidRDefault="006745E0">
            <w:pPr>
              <w:pStyle w:val="TableParagraph"/>
              <w:spacing w:before="14"/>
              <w:ind w:left="109"/>
            </w:pPr>
            <w:r>
              <w:t>поведения</w:t>
            </w:r>
            <w:r>
              <w:rPr>
                <w:spacing w:val="-4"/>
              </w:rPr>
              <w:t xml:space="preserve"> </w:t>
            </w:r>
            <w:r>
              <w:t>в</w:t>
            </w:r>
            <w:r>
              <w:rPr>
                <w:spacing w:val="-5"/>
              </w:rPr>
              <w:t xml:space="preserve"> </w:t>
            </w:r>
            <w:r>
              <w:rPr>
                <w:spacing w:val="-2"/>
              </w:rPr>
              <w:t>обществе.</w:t>
            </w:r>
          </w:p>
        </w:tc>
        <w:tc>
          <w:tcPr>
            <w:tcW w:w="2974" w:type="dxa"/>
            <w:gridSpan w:val="2"/>
            <w:tcBorders>
              <w:top w:val="nil"/>
              <w:bottom w:val="nil"/>
            </w:tcBorders>
          </w:tcPr>
          <w:p w:rsidR="00094C48" w:rsidRDefault="00094C48">
            <w:pPr>
              <w:pStyle w:val="TableParagraph"/>
              <w:rPr>
                <w:sz w:val="20"/>
              </w:rPr>
            </w:pPr>
          </w:p>
        </w:tc>
        <w:tc>
          <w:tcPr>
            <w:tcW w:w="2408" w:type="dxa"/>
            <w:tcBorders>
              <w:top w:val="nil"/>
              <w:bottom w:val="nil"/>
            </w:tcBorders>
          </w:tcPr>
          <w:p w:rsidR="00094C48" w:rsidRDefault="00094C48">
            <w:pPr>
              <w:pStyle w:val="TableParagraph"/>
              <w:rPr>
                <w:sz w:val="20"/>
              </w:rPr>
            </w:pPr>
          </w:p>
        </w:tc>
        <w:tc>
          <w:tcPr>
            <w:tcW w:w="1842" w:type="dxa"/>
            <w:tcBorders>
              <w:top w:val="nil"/>
              <w:bottom w:val="nil"/>
            </w:tcBorders>
          </w:tcPr>
          <w:p w:rsidR="00094C48" w:rsidRDefault="00094C48">
            <w:pPr>
              <w:pStyle w:val="TableParagraph"/>
              <w:rPr>
                <w:sz w:val="20"/>
              </w:rPr>
            </w:pPr>
          </w:p>
        </w:tc>
      </w:tr>
      <w:tr w:rsidR="00094C48">
        <w:trPr>
          <w:trHeight w:val="291"/>
        </w:trPr>
        <w:tc>
          <w:tcPr>
            <w:tcW w:w="960" w:type="dxa"/>
            <w:tcBorders>
              <w:top w:val="nil"/>
              <w:bottom w:val="nil"/>
            </w:tcBorders>
          </w:tcPr>
          <w:p w:rsidR="00094C48" w:rsidRDefault="00094C48">
            <w:pPr>
              <w:pStyle w:val="TableParagraph"/>
              <w:rPr>
                <w:sz w:val="20"/>
              </w:rPr>
            </w:pPr>
          </w:p>
        </w:tc>
        <w:tc>
          <w:tcPr>
            <w:tcW w:w="2682" w:type="dxa"/>
            <w:gridSpan w:val="2"/>
            <w:tcBorders>
              <w:top w:val="nil"/>
              <w:bottom w:val="nil"/>
            </w:tcBorders>
          </w:tcPr>
          <w:p w:rsidR="00094C48" w:rsidRDefault="00094C48">
            <w:pPr>
              <w:pStyle w:val="TableParagraph"/>
              <w:rPr>
                <w:sz w:val="20"/>
              </w:rPr>
            </w:pPr>
          </w:p>
        </w:tc>
        <w:tc>
          <w:tcPr>
            <w:tcW w:w="4121" w:type="dxa"/>
            <w:tcBorders>
              <w:top w:val="nil"/>
              <w:bottom w:val="nil"/>
            </w:tcBorders>
          </w:tcPr>
          <w:p w:rsidR="00094C48" w:rsidRDefault="006745E0">
            <w:pPr>
              <w:pStyle w:val="TableParagraph"/>
              <w:tabs>
                <w:tab w:val="left" w:pos="2861"/>
              </w:tabs>
              <w:spacing w:before="15"/>
              <w:ind w:left="109"/>
            </w:pPr>
            <w:r>
              <w:t>Основные</w:t>
            </w:r>
            <w:r>
              <w:rPr>
                <w:spacing w:val="60"/>
                <w:w w:val="150"/>
              </w:rPr>
              <w:t xml:space="preserve"> </w:t>
            </w:r>
            <w:r>
              <w:t>темы</w:t>
            </w:r>
            <w:r>
              <w:rPr>
                <w:spacing w:val="60"/>
                <w:w w:val="150"/>
              </w:rPr>
              <w:t xml:space="preserve"> </w:t>
            </w:r>
            <w:r>
              <w:rPr>
                <w:spacing w:val="-2"/>
              </w:rPr>
              <w:t>занятий</w:t>
            </w:r>
            <w:r>
              <w:tab/>
              <w:t>связаны</w:t>
            </w:r>
            <w:r>
              <w:rPr>
                <w:spacing w:val="60"/>
                <w:w w:val="150"/>
              </w:rPr>
              <w:t xml:space="preserve"> </w:t>
            </w:r>
            <w:r>
              <w:rPr>
                <w:spacing w:val="-10"/>
              </w:rPr>
              <w:t>с</w:t>
            </w:r>
          </w:p>
        </w:tc>
        <w:tc>
          <w:tcPr>
            <w:tcW w:w="2974" w:type="dxa"/>
            <w:gridSpan w:val="2"/>
            <w:tcBorders>
              <w:top w:val="nil"/>
              <w:bottom w:val="nil"/>
            </w:tcBorders>
          </w:tcPr>
          <w:p w:rsidR="00094C48" w:rsidRDefault="00094C48">
            <w:pPr>
              <w:pStyle w:val="TableParagraph"/>
              <w:rPr>
                <w:sz w:val="20"/>
              </w:rPr>
            </w:pPr>
          </w:p>
        </w:tc>
        <w:tc>
          <w:tcPr>
            <w:tcW w:w="2408" w:type="dxa"/>
            <w:tcBorders>
              <w:top w:val="nil"/>
              <w:bottom w:val="nil"/>
            </w:tcBorders>
          </w:tcPr>
          <w:p w:rsidR="00094C48" w:rsidRDefault="00094C48">
            <w:pPr>
              <w:pStyle w:val="TableParagraph"/>
              <w:rPr>
                <w:sz w:val="20"/>
              </w:rPr>
            </w:pPr>
          </w:p>
        </w:tc>
        <w:tc>
          <w:tcPr>
            <w:tcW w:w="1842" w:type="dxa"/>
            <w:tcBorders>
              <w:top w:val="nil"/>
              <w:bottom w:val="nil"/>
            </w:tcBorders>
          </w:tcPr>
          <w:p w:rsidR="00094C48" w:rsidRDefault="00094C48">
            <w:pPr>
              <w:pStyle w:val="TableParagraph"/>
              <w:rPr>
                <w:sz w:val="20"/>
              </w:rPr>
            </w:pPr>
          </w:p>
        </w:tc>
      </w:tr>
      <w:tr w:rsidR="00094C48">
        <w:trPr>
          <w:trHeight w:val="290"/>
        </w:trPr>
        <w:tc>
          <w:tcPr>
            <w:tcW w:w="960" w:type="dxa"/>
            <w:tcBorders>
              <w:top w:val="nil"/>
              <w:bottom w:val="nil"/>
            </w:tcBorders>
          </w:tcPr>
          <w:p w:rsidR="00094C48" w:rsidRDefault="00094C48">
            <w:pPr>
              <w:pStyle w:val="TableParagraph"/>
              <w:rPr>
                <w:sz w:val="20"/>
              </w:rPr>
            </w:pPr>
          </w:p>
        </w:tc>
        <w:tc>
          <w:tcPr>
            <w:tcW w:w="2682" w:type="dxa"/>
            <w:gridSpan w:val="2"/>
            <w:tcBorders>
              <w:top w:val="nil"/>
              <w:bottom w:val="nil"/>
            </w:tcBorders>
          </w:tcPr>
          <w:p w:rsidR="00094C48" w:rsidRDefault="00094C48">
            <w:pPr>
              <w:pStyle w:val="TableParagraph"/>
              <w:rPr>
                <w:sz w:val="20"/>
              </w:rPr>
            </w:pPr>
          </w:p>
        </w:tc>
        <w:tc>
          <w:tcPr>
            <w:tcW w:w="4121" w:type="dxa"/>
            <w:tcBorders>
              <w:top w:val="nil"/>
              <w:bottom w:val="nil"/>
            </w:tcBorders>
          </w:tcPr>
          <w:p w:rsidR="00094C48" w:rsidRDefault="006745E0">
            <w:pPr>
              <w:pStyle w:val="TableParagraph"/>
              <w:spacing w:before="14"/>
              <w:ind w:left="109"/>
            </w:pPr>
            <w:r>
              <w:t>важнейшими</w:t>
            </w:r>
            <w:r>
              <w:rPr>
                <w:spacing w:val="-4"/>
              </w:rPr>
              <w:t xml:space="preserve"> </w:t>
            </w:r>
            <w:r>
              <w:t>аспектами</w:t>
            </w:r>
            <w:r>
              <w:rPr>
                <w:spacing w:val="-4"/>
              </w:rPr>
              <w:t xml:space="preserve"> </w:t>
            </w:r>
            <w:r>
              <w:rPr>
                <w:spacing w:val="-2"/>
              </w:rPr>
              <w:t>жизни</w:t>
            </w:r>
            <w:r w:rsidR="00AC39EA">
              <w:rPr>
                <w:spacing w:val="-2"/>
              </w:rPr>
              <w:t xml:space="preserve"> </w:t>
            </w:r>
            <w:r>
              <w:rPr>
                <w:spacing w:val="-2"/>
              </w:rPr>
              <w:t>человека</w:t>
            </w:r>
          </w:p>
        </w:tc>
        <w:tc>
          <w:tcPr>
            <w:tcW w:w="2974" w:type="dxa"/>
            <w:gridSpan w:val="2"/>
            <w:tcBorders>
              <w:top w:val="nil"/>
              <w:bottom w:val="nil"/>
            </w:tcBorders>
          </w:tcPr>
          <w:p w:rsidR="00094C48" w:rsidRDefault="00094C48">
            <w:pPr>
              <w:pStyle w:val="TableParagraph"/>
              <w:rPr>
                <w:sz w:val="20"/>
              </w:rPr>
            </w:pPr>
          </w:p>
        </w:tc>
        <w:tc>
          <w:tcPr>
            <w:tcW w:w="2408" w:type="dxa"/>
            <w:tcBorders>
              <w:top w:val="nil"/>
              <w:bottom w:val="nil"/>
            </w:tcBorders>
          </w:tcPr>
          <w:p w:rsidR="00094C48" w:rsidRDefault="00094C48">
            <w:pPr>
              <w:pStyle w:val="TableParagraph"/>
              <w:rPr>
                <w:sz w:val="20"/>
              </w:rPr>
            </w:pPr>
          </w:p>
        </w:tc>
        <w:tc>
          <w:tcPr>
            <w:tcW w:w="1842" w:type="dxa"/>
            <w:tcBorders>
              <w:top w:val="nil"/>
              <w:bottom w:val="nil"/>
            </w:tcBorders>
          </w:tcPr>
          <w:p w:rsidR="00094C48" w:rsidRDefault="00094C48">
            <w:pPr>
              <w:pStyle w:val="TableParagraph"/>
              <w:rPr>
                <w:sz w:val="20"/>
              </w:rPr>
            </w:pPr>
          </w:p>
        </w:tc>
      </w:tr>
      <w:tr w:rsidR="00094C48">
        <w:trPr>
          <w:trHeight w:val="290"/>
        </w:trPr>
        <w:tc>
          <w:tcPr>
            <w:tcW w:w="960" w:type="dxa"/>
            <w:tcBorders>
              <w:top w:val="nil"/>
              <w:bottom w:val="nil"/>
            </w:tcBorders>
          </w:tcPr>
          <w:p w:rsidR="00094C48" w:rsidRDefault="00094C48">
            <w:pPr>
              <w:pStyle w:val="TableParagraph"/>
              <w:rPr>
                <w:sz w:val="20"/>
              </w:rPr>
            </w:pPr>
          </w:p>
        </w:tc>
        <w:tc>
          <w:tcPr>
            <w:tcW w:w="2682" w:type="dxa"/>
            <w:gridSpan w:val="2"/>
            <w:tcBorders>
              <w:top w:val="nil"/>
              <w:bottom w:val="nil"/>
            </w:tcBorders>
          </w:tcPr>
          <w:p w:rsidR="00094C48" w:rsidRDefault="00094C48">
            <w:pPr>
              <w:pStyle w:val="TableParagraph"/>
              <w:rPr>
                <w:sz w:val="20"/>
              </w:rPr>
            </w:pPr>
          </w:p>
        </w:tc>
        <w:tc>
          <w:tcPr>
            <w:tcW w:w="4121" w:type="dxa"/>
            <w:tcBorders>
              <w:top w:val="nil"/>
              <w:bottom w:val="nil"/>
            </w:tcBorders>
          </w:tcPr>
          <w:p w:rsidR="00094C48" w:rsidRDefault="006745E0">
            <w:pPr>
              <w:pStyle w:val="TableParagraph"/>
              <w:spacing w:before="14"/>
              <w:ind w:left="109"/>
            </w:pPr>
            <w:r>
              <w:t>в</w:t>
            </w:r>
            <w:r>
              <w:rPr>
                <w:spacing w:val="2"/>
              </w:rPr>
              <w:t xml:space="preserve"> </w:t>
            </w:r>
            <w:r>
              <w:t>современной</w:t>
            </w:r>
            <w:r>
              <w:rPr>
                <w:spacing w:val="2"/>
              </w:rPr>
              <w:t xml:space="preserve"> </w:t>
            </w:r>
            <w:r>
              <w:t>России:</w:t>
            </w:r>
            <w:r>
              <w:rPr>
                <w:spacing w:val="4"/>
              </w:rPr>
              <w:t xml:space="preserve"> </w:t>
            </w:r>
            <w:r>
              <w:t>знанием</w:t>
            </w:r>
            <w:r>
              <w:rPr>
                <w:spacing w:val="3"/>
              </w:rPr>
              <w:t xml:space="preserve"> </w:t>
            </w:r>
            <w:r>
              <w:rPr>
                <w:spacing w:val="-2"/>
              </w:rPr>
              <w:t>родной</w:t>
            </w:r>
          </w:p>
        </w:tc>
        <w:tc>
          <w:tcPr>
            <w:tcW w:w="2974" w:type="dxa"/>
            <w:gridSpan w:val="2"/>
            <w:tcBorders>
              <w:top w:val="nil"/>
              <w:bottom w:val="nil"/>
            </w:tcBorders>
          </w:tcPr>
          <w:p w:rsidR="00094C48" w:rsidRDefault="00094C48">
            <w:pPr>
              <w:pStyle w:val="TableParagraph"/>
              <w:rPr>
                <w:sz w:val="20"/>
              </w:rPr>
            </w:pPr>
          </w:p>
        </w:tc>
        <w:tc>
          <w:tcPr>
            <w:tcW w:w="2408" w:type="dxa"/>
            <w:tcBorders>
              <w:top w:val="nil"/>
              <w:bottom w:val="nil"/>
            </w:tcBorders>
          </w:tcPr>
          <w:p w:rsidR="00094C48" w:rsidRDefault="00094C48">
            <w:pPr>
              <w:pStyle w:val="TableParagraph"/>
              <w:rPr>
                <w:sz w:val="20"/>
              </w:rPr>
            </w:pPr>
          </w:p>
        </w:tc>
        <w:tc>
          <w:tcPr>
            <w:tcW w:w="1842" w:type="dxa"/>
            <w:tcBorders>
              <w:top w:val="nil"/>
              <w:bottom w:val="nil"/>
            </w:tcBorders>
          </w:tcPr>
          <w:p w:rsidR="00094C48" w:rsidRDefault="00094C48">
            <w:pPr>
              <w:pStyle w:val="TableParagraph"/>
              <w:rPr>
                <w:sz w:val="20"/>
              </w:rPr>
            </w:pPr>
          </w:p>
        </w:tc>
      </w:tr>
      <w:tr w:rsidR="00094C48">
        <w:trPr>
          <w:trHeight w:val="290"/>
        </w:trPr>
        <w:tc>
          <w:tcPr>
            <w:tcW w:w="960" w:type="dxa"/>
            <w:tcBorders>
              <w:top w:val="nil"/>
              <w:bottom w:val="nil"/>
            </w:tcBorders>
          </w:tcPr>
          <w:p w:rsidR="00094C48" w:rsidRDefault="00094C48">
            <w:pPr>
              <w:pStyle w:val="TableParagraph"/>
              <w:rPr>
                <w:sz w:val="20"/>
              </w:rPr>
            </w:pPr>
          </w:p>
        </w:tc>
        <w:tc>
          <w:tcPr>
            <w:tcW w:w="2682" w:type="dxa"/>
            <w:gridSpan w:val="2"/>
            <w:tcBorders>
              <w:top w:val="nil"/>
              <w:bottom w:val="nil"/>
            </w:tcBorders>
          </w:tcPr>
          <w:p w:rsidR="00094C48" w:rsidRDefault="00094C48">
            <w:pPr>
              <w:pStyle w:val="TableParagraph"/>
              <w:rPr>
                <w:sz w:val="20"/>
              </w:rPr>
            </w:pPr>
          </w:p>
        </w:tc>
        <w:tc>
          <w:tcPr>
            <w:tcW w:w="4121" w:type="dxa"/>
            <w:tcBorders>
              <w:top w:val="nil"/>
              <w:bottom w:val="nil"/>
            </w:tcBorders>
          </w:tcPr>
          <w:p w:rsidR="00094C48" w:rsidRDefault="006745E0">
            <w:pPr>
              <w:pStyle w:val="TableParagraph"/>
              <w:spacing w:before="14"/>
              <w:ind w:left="109"/>
            </w:pPr>
            <w:r>
              <w:t>истории</w:t>
            </w:r>
            <w:r>
              <w:rPr>
                <w:spacing w:val="39"/>
              </w:rPr>
              <w:t xml:space="preserve">  </w:t>
            </w:r>
            <w:r>
              <w:t>и</w:t>
            </w:r>
            <w:r>
              <w:rPr>
                <w:spacing w:val="39"/>
              </w:rPr>
              <w:t xml:space="preserve">  </w:t>
            </w:r>
            <w:r>
              <w:t>пониманием</w:t>
            </w:r>
            <w:r>
              <w:rPr>
                <w:spacing w:val="40"/>
              </w:rPr>
              <w:t xml:space="preserve">  </w:t>
            </w:r>
            <w:r>
              <w:rPr>
                <w:spacing w:val="-2"/>
              </w:rPr>
              <w:t>сложностей</w:t>
            </w:r>
          </w:p>
        </w:tc>
        <w:tc>
          <w:tcPr>
            <w:tcW w:w="2974" w:type="dxa"/>
            <w:gridSpan w:val="2"/>
            <w:tcBorders>
              <w:top w:val="nil"/>
              <w:bottom w:val="nil"/>
            </w:tcBorders>
          </w:tcPr>
          <w:p w:rsidR="00094C48" w:rsidRDefault="00094C48">
            <w:pPr>
              <w:pStyle w:val="TableParagraph"/>
              <w:rPr>
                <w:sz w:val="20"/>
              </w:rPr>
            </w:pPr>
          </w:p>
        </w:tc>
        <w:tc>
          <w:tcPr>
            <w:tcW w:w="2408" w:type="dxa"/>
            <w:tcBorders>
              <w:top w:val="nil"/>
              <w:bottom w:val="nil"/>
            </w:tcBorders>
          </w:tcPr>
          <w:p w:rsidR="00094C48" w:rsidRDefault="00094C48">
            <w:pPr>
              <w:pStyle w:val="TableParagraph"/>
              <w:rPr>
                <w:sz w:val="20"/>
              </w:rPr>
            </w:pPr>
          </w:p>
        </w:tc>
        <w:tc>
          <w:tcPr>
            <w:tcW w:w="1842" w:type="dxa"/>
            <w:tcBorders>
              <w:top w:val="nil"/>
              <w:bottom w:val="nil"/>
            </w:tcBorders>
          </w:tcPr>
          <w:p w:rsidR="00094C48" w:rsidRDefault="00094C48">
            <w:pPr>
              <w:pStyle w:val="TableParagraph"/>
              <w:rPr>
                <w:sz w:val="20"/>
              </w:rPr>
            </w:pPr>
          </w:p>
        </w:tc>
      </w:tr>
      <w:tr w:rsidR="00094C48">
        <w:trPr>
          <w:trHeight w:val="291"/>
        </w:trPr>
        <w:tc>
          <w:tcPr>
            <w:tcW w:w="960" w:type="dxa"/>
            <w:tcBorders>
              <w:top w:val="nil"/>
              <w:bottom w:val="nil"/>
            </w:tcBorders>
          </w:tcPr>
          <w:p w:rsidR="00094C48" w:rsidRDefault="00094C48">
            <w:pPr>
              <w:pStyle w:val="TableParagraph"/>
              <w:rPr>
                <w:sz w:val="20"/>
              </w:rPr>
            </w:pPr>
          </w:p>
        </w:tc>
        <w:tc>
          <w:tcPr>
            <w:tcW w:w="2682" w:type="dxa"/>
            <w:gridSpan w:val="2"/>
            <w:tcBorders>
              <w:top w:val="nil"/>
              <w:bottom w:val="nil"/>
            </w:tcBorders>
          </w:tcPr>
          <w:p w:rsidR="00094C48" w:rsidRDefault="00094C48">
            <w:pPr>
              <w:pStyle w:val="TableParagraph"/>
              <w:rPr>
                <w:sz w:val="20"/>
              </w:rPr>
            </w:pPr>
          </w:p>
        </w:tc>
        <w:tc>
          <w:tcPr>
            <w:tcW w:w="4121" w:type="dxa"/>
            <w:tcBorders>
              <w:top w:val="nil"/>
              <w:bottom w:val="nil"/>
            </w:tcBorders>
          </w:tcPr>
          <w:p w:rsidR="00094C48" w:rsidRDefault="006745E0">
            <w:pPr>
              <w:pStyle w:val="TableParagraph"/>
              <w:tabs>
                <w:tab w:val="left" w:pos="1773"/>
                <w:tab w:val="left" w:pos="2651"/>
              </w:tabs>
              <w:spacing w:before="14"/>
              <w:ind w:left="109"/>
            </w:pPr>
            <w:r>
              <w:rPr>
                <w:spacing w:val="-2"/>
              </w:rPr>
              <w:t>современного</w:t>
            </w:r>
            <w:r>
              <w:tab/>
            </w:r>
            <w:r>
              <w:rPr>
                <w:spacing w:val="-4"/>
              </w:rPr>
              <w:t>мира,</w:t>
            </w:r>
            <w:r>
              <w:tab/>
            </w:r>
            <w:r>
              <w:rPr>
                <w:spacing w:val="-2"/>
              </w:rPr>
              <w:t>техническим</w:t>
            </w:r>
          </w:p>
        </w:tc>
        <w:tc>
          <w:tcPr>
            <w:tcW w:w="2974" w:type="dxa"/>
            <w:gridSpan w:val="2"/>
            <w:tcBorders>
              <w:top w:val="nil"/>
              <w:bottom w:val="nil"/>
            </w:tcBorders>
          </w:tcPr>
          <w:p w:rsidR="00094C48" w:rsidRDefault="00094C48">
            <w:pPr>
              <w:pStyle w:val="TableParagraph"/>
              <w:rPr>
                <w:sz w:val="20"/>
              </w:rPr>
            </w:pPr>
          </w:p>
        </w:tc>
        <w:tc>
          <w:tcPr>
            <w:tcW w:w="2408" w:type="dxa"/>
            <w:tcBorders>
              <w:top w:val="nil"/>
              <w:bottom w:val="nil"/>
            </w:tcBorders>
          </w:tcPr>
          <w:p w:rsidR="00094C48" w:rsidRDefault="00094C48">
            <w:pPr>
              <w:pStyle w:val="TableParagraph"/>
              <w:rPr>
                <w:sz w:val="20"/>
              </w:rPr>
            </w:pPr>
          </w:p>
        </w:tc>
        <w:tc>
          <w:tcPr>
            <w:tcW w:w="1842" w:type="dxa"/>
            <w:tcBorders>
              <w:top w:val="nil"/>
              <w:bottom w:val="nil"/>
            </w:tcBorders>
          </w:tcPr>
          <w:p w:rsidR="00094C48" w:rsidRDefault="00094C48">
            <w:pPr>
              <w:pStyle w:val="TableParagraph"/>
              <w:rPr>
                <w:sz w:val="20"/>
              </w:rPr>
            </w:pPr>
          </w:p>
        </w:tc>
      </w:tr>
      <w:tr w:rsidR="00094C48">
        <w:trPr>
          <w:trHeight w:val="291"/>
        </w:trPr>
        <w:tc>
          <w:tcPr>
            <w:tcW w:w="960" w:type="dxa"/>
            <w:tcBorders>
              <w:top w:val="nil"/>
              <w:bottom w:val="nil"/>
            </w:tcBorders>
          </w:tcPr>
          <w:p w:rsidR="00094C48" w:rsidRDefault="00094C48">
            <w:pPr>
              <w:pStyle w:val="TableParagraph"/>
              <w:rPr>
                <w:sz w:val="20"/>
              </w:rPr>
            </w:pPr>
          </w:p>
        </w:tc>
        <w:tc>
          <w:tcPr>
            <w:tcW w:w="2682" w:type="dxa"/>
            <w:gridSpan w:val="2"/>
            <w:tcBorders>
              <w:top w:val="nil"/>
              <w:bottom w:val="nil"/>
            </w:tcBorders>
          </w:tcPr>
          <w:p w:rsidR="00094C48" w:rsidRDefault="00094C48">
            <w:pPr>
              <w:pStyle w:val="TableParagraph"/>
              <w:rPr>
                <w:sz w:val="20"/>
              </w:rPr>
            </w:pPr>
          </w:p>
        </w:tc>
        <w:tc>
          <w:tcPr>
            <w:tcW w:w="4121" w:type="dxa"/>
            <w:tcBorders>
              <w:top w:val="nil"/>
              <w:bottom w:val="nil"/>
            </w:tcBorders>
          </w:tcPr>
          <w:p w:rsidR="00094C48" w:rsidRDefault="006745E0">
            <w:pPr>
              <w:pStyle w:val="TableParagraph"/>
              <w:spacing w:before="15"/>
              <w:ind w:left="109"/>
            </w:pPr>
            <w:r>
              <w:t>прогрессом</w:t>
            </w:r>
            <w:r>
              <w:rPr>
                <w:spacing w:val="66"/>
                <w:w w:val="150"/>
              </w:rPr>
              <w:t xml:space="preserve"> </w:t>
            </w:r>
            <w:r>
              <w:t>и</w:t>
            </w:r>
            <w:r>
              <w:rPr>
                <w:spacing w:val="63"/>
                <w:w w:val="150"/>
              </w:rPr>
              <w:t xml:space="preserve"> </w:t>
            </w:r>
            <w:r>
              <w:t>сохранением</w:t>
            </w:r>
            <w:r>
              <w:rPr>
                <w:spacing w:val="64"/>
                <w:w w:val="150"/>
              </w:rPr>
              <w:t xml:space="preserve"> </w:t>
            </w:r>
            <w:r>
              <w:rPr>
                <w:spacing w:val="-2"/>
              </w:rPr>
              <w:t>природы,</w:t>
            </w:r>
          </w:p>
        </w:tc>
        <w:tc>
          <w:tcPr>
            <w:tcW w:w="2974" w:type="dxa"/>
            <w:gridSpan w:val="2"/>
            <w:tcBorders>
              <w:top w:val="nil"/>
              <w:bottom w:val="nil"/>
            </w:tcBorders>
          </w:tcPr>
          <w:p w:rsidR="00094C48" w:rsidRDefault="00094C48">
            <w:pPr>
              <w:pStyle w:val="TableParagraph"/>
              <w:rPr>
                <w:sz w:val="20"/>
              </w:rPr>
            </w:pPr>
          </w:p>
        </w:tc>
        <w:tc>
          <w:tcPr>
            <w:tcW w:w="2408" w:type="dxa"/>
            <w:tcBorders>
              <w:top w:val="nil"/>
              <w:bottom w:val="nil"/>
            </w:tcBorders>
          </w:tcPr>
          <w:p w:rsidR="00094C48" w:rsidRDefault="00094C48">
            <w:pPr>
              <w:pStyle w:val="TableParagraph"/>
              <w:rPr>
                <w:sz w:val="20"/>
              </w:rPr>
            </w:pPr>
          </w:p>
        </w:tc>
        <w:tc>
          <w:tcPr>
            <w:tcW w:w="1842" w:type="dxa"/>
            <w:tcBorders>
              <w:top w:val="nil"/>
              <w:bottom w:val="nil"/>
            </w:tcBorders>
          </w:tcPr>
          <w:p w:rsidR="00094C48" w:rsidRDefault="00094C48">
            <w:pPr>
              <w:pStyle w:val="TableParagraph"/>
              <w:rPr>
                <w:sz w:val="20"/>
              </w:rPr>
            </w:pPr>
          </w:p>
        </w:tc>
      </w:tr>
      <w:tr w:rsidR="00094C48">
        <w:trPr>
          <w:trHeight w:val="290"/>
        </w:trPr>
        <w:tc>
          <w:tcPr>
            <w:tcW w:w="960" w:type="dxa"/>
            <w:tcBorders>
              <w:top w:val="nil"/>
              <w:bottom w:val="nil"/>
            </w:tcBorders>
          </w:tcPr>
          <w:p w:rsidR="00094C48" w:rsidRDefault="00094C48">
            <w:pPr>
              <w:pStyle w:val="TableParagraph"/>
              <w:rPr>
                <w:sz w:val="20"/>
              </w:rPr>
            </w:pPr>
          </w:p>
        </w:tc>
        <w:tc>
          <w:tcPr>
            <w:tcW w:w="2682" w:type="dxa"/>
            <w:gridSpan w:val="2"/>
            <w:tcBorders>
              <w:top w:val="nil"/>
              <w:bottom w:val="nil"/>
            </w:tcBorders>
          </w:tcPr>
          <w:p w:rsidR="00094C48" w:rsidRDefault="00094C48">
            <w:pPr>
              <w:pStyle w:val="TableParagraph"/>
              <w:rPr>
                <w:sz w:val="20"/>
              </w:rPr>
            </w:pPr>
          </w:p>
        </w:tc>
        <w:tc>
          <w:tcPr>
            <w:tcW w:w="4121" w:type="dxa"/>
            <w:tcBorders>
              <w:top w:val="nil"/>
              <w:bottom w:val="nil"/>
            </w:tcBorders>
          </w:tcPr>
          <w:p w:rsidR="00094C48" w:rsidRDefault="006745E0">
            <w:pPr>
              <w:pStyle w:val="TableParagraph"/>
              <w:tabs>
                <w:tab w:val="left" w:pos="2128"/>
                <w:tab w:val="left" w:pos="3049"/>
              </w:tabs>
              <w:spacing w:before="14"/>
              <w:ind w:left="109"/>
            </w:pPr>
            <w:r>
              <w:rPr>
                <w:spacing w:val="-2"/>
              </w:rPr>
              <w:t>ориентацией</w:t>
            </w:r>
            <w:r>
              <w:tab/>
            </w:r>
            <w:r>
              <w:rPr>
                <w:spacing w:val="-10"/>
              </w:rPr>
              <w:t>в</w:t>
            </w:r>
            <w:r>
              <w:tab/>
            </w:r>
            <w:r>
              <w:rPr>
                <w:spacing w:val="-2"/>
              </w:rPr>
              <w:t>мировой</w:t>
            </w:r>
          </w:p>
        </w:tc>
        <w:tc>
          <w:tcPr>
            <w:tcW w:w="2974" w:type="dxa"/>
            <w:gridSpan w:val="2"/>
            <w:tcBorders>
              <w:top w:val="nil"/>
              <w:bottom w:val="nil"/>
            </w:tcBorders>
          </w:tcPr>
          <w:p w:rsidR="00094C48" w:rsidRDefault="00094C48">
            <w:pPr>
              <w:pStyle w:val="TableParagraph"/>
              <w:rPr>
                <w:sz w:val="20"/>
              </w:rPr>
            </w:pPr>
          </w:p>
        </w:tc>
        <w:tc>
          <w:tcPr>
            <w:tcW w:w="2408" w:type="dxa"/>
            <w:tcBorders>
              <w:top w:val="nil"/>
              <w:bottom w:val="nil"/>
            </w:tcBorders>
          </w:tcPr>
          <w:p w:rsidR="00094C48" w:rsidRDefault="00094C48">
            <w:pPr>
              <w:pStyle w:val="TableParagraph"/>
              <w:rPr>
                <w:sz w:val="20"/>
              </w:rPr>
            </w:pPr>
          </w:p>
        </w:tc>
        <w:tc>
          <w:tcPr>
            <w:tcW w:w="1842" w:type="dxa"/>
            <w:tcBorders>
              <w:top w:val="nil"/>
              <w:bottom w:val="nil"/>
            </w:tcBorders>
          </w:tcPr>
          <w:p w:rsidR="00094C48" w:rsidRDefault="00094C48">
            <w:pPr>
              <w:pStyle w:val="TableParagraph"/>
              <w:rPr>
                <w:sz w:val="20"/>
              </w:rPr>
            </w:pPr>
          </w:p>
        </w:tc>
      </w:tr>
      <w:tr w:rsidR="00094C48">
        <w:trPr>
          <w:trHeight w:val="290"/>
        </w:trPr>
        <w:tc>
          <w:tcPr>
            <w:tcW w:w="960" w:type="dxa"/>
            <w:tcBorders>
              <w:top w:val="nil"/>
              <w:bottom w:val="nil"/>
            </w:tcBorders>
          </w:tcPr>
          <w:p w:rsidR="00094C48" w:rsidRDefault="00094C48">
            <w:pPr>
              <w:pStyle w:val="TableParagraph"/>
              <w:rPr>
                <w:sz w:val="20"/>
              </w:rPr>
            </w:pPr>
          </w:p>
        </w:tc>
        <w:tc>
          <w:tcPr>
            <w:tcW w:w="2682" w:type="dxa"/>
            <w:gridSpan w:val="2"/>
            <w:tcBorders>
              <w:top w:val="nil"/>
              <w:bottom w:val="nil"/>
            </w:tcBorders>
          </w:tcPr>
          <w:p w:rsidR="00094C48" w:rsidRDefault="00094C48">
            <w:pPr>
              <w:pStyle w:val="TableParagraph"/>
              <w:rPr>
                <w:sz w:val="20"/>
              </w:rPr>
            </w:pPr>
          </w:p>
        </w:tc>
        <w:tc>
          <w:tcPr>
            <w:tcW w:w="4121" w:type="dxa"/>
            <w:tcBorders>
              <w:top w:val="nil"/>
              <w:bottom w:val="nil"/>
            </w:tcBorders>
          </w:tcPr>
          <w:p w:rsidR="00094C48" w:rsidRDefault="006745E0">
            <w:pPr>
              <w:pStyle w:val="TableParagraph"/>
              <w:tabs>
                <w:tab w:val="left" w:pos="2245"/>
                <w:tab w:val="left" w:pos="3741"/>
              </w:tabs>
              <w:spacing w:before="14"/>
              <w:ind w:left="109"/>
            </w:pPr>
            <w:r>
              <w:rPr>
                <w:spacing w:val="-2"/>
              </w:rPr>
              <w:t>художественной</w:t>
            </w:r>
            <w:r>
              <w:tab/>
            </w:r>
            <w:r>
              <w:rPr>
                <w:spacing w:val="-2"/>
              </w:rPr>
              <w:t>культуре</w:t>
            </w:r>
            <w:r>
              <w:tab/>
            </w:r>
            <w:r>
              <w:rPr>
                <w:spacing w:val="-10"/>
              </w:rPr>
              <w:t>и</w:t>
            </w:r>
          </w:p>
        </w:tc>
        <w:tc>
          <w:tcPr>
            <w:tcW w:w="2974" w:type="dxa"/>
            <w:gridSpan w:val="2"/>
            <w:tcBorders>
              <w:top w:val="nil"/>
              <w:bottom w:val="nil"/>
            </w:tcBorders>
          </w:tcPr>
          <w:p w:rsidR="00094C48" w:rsidRDefault="00094C48">
            <w:pPr>
              <w:pStyle w:val="TableParagraph"/>
              <w:rPr>
                <w:sz w:val="20"/>
              </w:rPr>
            </w:pPr>
          </w:p>
        </w:tc>
        <w:tc>
          <w:tcPr>
            <w:tcW w:w="2408" w:type="dxa"/>
            <w:tcBorders>
              <w:top w:val="nil"/>
              <w:bottom w:val="nil"/>
            </w:tcBorders>
          </w:tcPr>
          <w:p w:rsidR="00094C48" w:rsidRDefault="00094C48">
            <w:pPr>
              <w:pStyle w:val="TableParagraph"/>
              <w:rPr>
                <w:sz w:val="20"/>
              </w:rPr>
            </w:pPr>
          </w:p>
        </w:tc>
        <w:tc>
          <w:tcPr>
            <w:tcW w:w="1842" w:type="dxa"/>
            <w:tcBorders>
              <w:top w:val="nil"/>
              <w:bottom w:val="nil"/>
            </w:tcBorders>
          </w:tcPr>
          <w:p w:rsidR="00094C48" w:rsidRDefault="00094C48">
            <w:pPr>
              <w:pStyle w:val="TableParagraph"/>
              <w:rPr>
                <w:sz w:val="20"/>
              </w:rPr>
            </w:pPr>
          </w:p>
        </w:tc>
      </w:tr>
      <w:tr w:rsidR="00094C48">
        <w:trPr>
          <w:trHeight w:val="291"/>
        </w:trPr>
        <w:tc>
          <w:tcPr>
            <w:tcW w:w="960" w:type="dxa"/>
            <w:tcBorders>
              <w:top w:val="nil"/>
              <w:bottom w:val="nil"/>
            </w:tcBorders>
          </w:tcPr>
          <w:p w:rsidR="00094C48" w:rsidRDefault="00094C48">
            <w:pPr>
              <w:pStyle w:val="TableParagraph"/>
              <w:rPr>
                <w:sz w:val="20"/>
              </w:rPr>
            </w:pPr>
          </w:p>
        </w:tc>
        <w:tc>
          <w:tcPr>
            <w:tcW w:w="2682" w:type="dxa"/>
            <w:gridSpan w:val="2"/>
            <w:tcBorders>
              <w:top w:val="nil"/>
              <w:bottom w:val="nil"/>
            </w:tcBorders>
          </w:tcPr>
          <w:p w:rsidR="00094C48" w:rsidRDefault="00094C48">
            <w:pPr>
              <w:pStyle w:val="TableParagraph"/>
              <w:rPr>
                <w:sz w:val="20"/>
              </w:rPr>
            </w:pPr>
          </w:p>
        </w:tc>
        <w:tc>
          <w:tcPr>
            <w:tcW w:w="4121" w:type="dxa"/>
            <w:tcBorders>
              <w:top w:val="nil"/>
              <w:bottom w:val="nil"/>
            </w:tcBorders>
          </w:tcPr>
          <w:p w:rsidR="00094C48" w:rsidRDefault="006745E0">
            <w:pPr>
              <w:pStyle w:val="TableParagraph"/>
              <w:tabs>
                <w:tab w:val="left" w:pos="1701"/>
                <w:tab w:val="left" w:pos="2829"/>
              </w:tabs>
              <w:spacing w:before="14"/>
              <w:ind w:left="109"/>
            </w:pPr>
            <w:r>
              <w:rPr>
                <w:spacing w:val="-2"/>
              </w:rPr>
              <w:t>повседневной</w:t>
            </w:r>
            <w:r>
              <w:tab/>
            </w:r>
            <w:r>
              <w:rPr>
                <w:spacing w:val="-2"/>
              </w:rPr>
              <w:t>культуре</w:t>
            </w:r>
            <w:r>
              <w:tab/>
            </w:r>
            <w:r>
              <w:rPr>
                <w:spacing w:val="-2"/>
              </w:rPr>
              <w:t>поведения,</w:t>
            </w:r>
          </w:p>
        </w:tc>
        <w:tc>
          <w:tcPr>
            <w:tcW w:w="2974" w:type="dxa"/>
            <w:gridSpan w:val="2"/>
            <w:tcBorders>
              <w:top w:val="nil"/>
              <w:bottom w:val="nil"/>
            </w:tcBorders>
          </w:tcPr>
          <w:p w:rsidR="00094C48" w:rsidRDefault="00094C48">
            <w:pPr>
              <w:pStyle w:val="TableParagraph"/>
              <w:rPr>
                <w:sz w:val="20"/>
              </w:rPr>
            </w:pPr>
          </w:p>
        </w:tc>
        <w:tc>
          <w:tcPr>
            <w:tcW w:w="2408" w:type="dxa"/>
            <w:tcBorders>
              <w:top w:val="nil"/>
              <w:bottom w:val="nil"/>
            </w:tcBorders>
          </w:tcPr>
          <w:p w:rsidR="00094C48" w:rsidRDefault="00094C48">
            <w:pPr>
              <w:pStyle w:val="TableParagraph"/>
              <w:rPr>
                <w:sz w:val="20"/>
              </w:rPr>
            </w:pPr>
          </w:p>
        </w:tc>
        <w:tc>
          <w:tcPr>
            <w:tcW w:w="1842" w:type="dxa"/>
            <w:tcBorders>
              <w:top w:val="nil"/>
              <w:bottom w:val="nil"/>
            </w:tcBorders>
          </w:tcPr>
          <w:p w:rsidR="00094C48" w:rsidRDefault="00094C48">
            <w:pPr>
              <w:pStyle w:val="TableParagraph"/>
              <w:rPr>
                <w:sz w:val="20"/>
              </w:rPr>
            </w:pPr>
          </w:p>
        </w:tc>
      </w:tr>
      <w:tr w:rsidR="00094C48">
        <w:trPr>
          <w:trHeight w:val="291"/>
        </w:trPr>
        <w:tc>
          <w:tcPr>
            <w:tcW w:w="960" w:type="dxa"/>
            <w:tcBorders>
              <w:top w:val="nil"/>
              <w:bottom w:val="nil"/>
            </w:tcBorders>
          </w:tcPr>
          <w:p w:rsidR="00094C48" w:rsidRDefault="00094C48">
            <w:pPr>
              <w:pStyle w:val="TableParagraph"/>
              <w:rPr>
                <w:sz w:val="20"/>
              </w:rPr>
            </w:pPr>
          </w:p>
        </w:tc>
        <w:tc>
          <w:tcPr>
            <w:tcW w:w="2682" w:type="dxa"/>
            <w:gridSpan w:val="2"/>
            <w:tcBorders>
              <w:top w:val="nil"/>
              <w:bottom w:val="nil"/>
            </w:tcBorders>
          </w:tcPr>
          <w:p w:rsidR="00094C48" w:rsidRDefault="00094C48">
            <w:pPr>
              <w:pStyle w:val="TableParagraph"/>
              <w:rPr>
                <w:sz w:val="20"/>
              </w:rPr>
            </w:pPr>
          </w:p>
        </w:tc>
        <w:tc>
          <w:tcPr>
            <w:tcW w:w="4121" w:type="dxa"/>
            <w:tcBorders>
              <w:top w:val="nil"/>
              <w:bottom w:val="nil"/>
            </w:tcBorders>
          </w:tcPr>
          <w:p w:rsidR="00094C48" w:rsidRDefault="006745E0">
            <w:pPr>
              <w:pStyle w:val="TableParagraph"/>
              <w:tabs>
                <w:tab w:val="left" w:pos="2255"/>
                <w:tab w:val="left" w:pos="3753"/>
              </w:tabs>
              <w:spacing w:before="16"/>
              <w:ind w:left="109"/>
            </w:pPr>
            <w:r>
              <w:rPr>
                <w:spacing w:val="-2"/>
              </w:rPr>
              <w:t>доброжелательным</w:t>
            </w:r>
            <w:r>
              <w:tab/>
            </w:r>
            <w:r>
              <w:rPr>
                <w:spacing w:val="-2"/>
              </w:rPr>
              <w:t>отношением</w:t>
            </w:r>
            <w:r>
              <w:tab/>
            </w:r>
            <w:r>
              <w:rPr>
                <w:spacing w:val="-10"/>
              </w:rPr>
              <w:t>к</w:t>
            </w:r>
          </w:p>
        </w:tc>
        <w:tc>
          <w:tcPr>
            <w:tcW w:w="2974" w:type="dxa"/>
            <w:gridSpan w:val="2"/>
            <w:tcBorders>
              <w:top w:val="nil"/>
              <w:bottom w:val="nil"/>
            </w:tcBorders>
          </w:tcPr>
          <w:p w:rsidR="00094C48" w:rsidRDefault="00094C48">
            <w:pPr>
              <w:pStyle w:val="TableParagraph"/>
              <w:rPr>
                <w:sz w:val="20"/>
              </w:rPr>
            </w:pPr>
          </w:p>
        </w:tc>
        <w:tc>
          <w:tcPr>
            <w:tcW w:w="2408" w:type="dxa"/>
            <w:tcBorders>
              <w:top w:val="nil"/>
              <w:bottom w:val="nil"/>
            </w:tcBorders>
          </w:tcPr>
          <w:p w:rsidR="00094C48" w:rsidRDefault="00094C48">
            <w:pPr>
              <w:pStyle w:val="TableParagraph"/>
              <w:rPr>
                <w:sz w:val="20"/>
              </w:rPr>
            </w:pPr>
          </w:p>
        </w:tc>
        <w:tc>
          <w:tcPr>
            <w:tcW w:w="1842" w:type="dxa"/>
            <w:tcBorders>
              <w:top w:val="nil"/>
              <w:bottom w:val="nil"/>
            </w:tcBorders>
          </w:tcPr>
          <w:p w:rsidR="00094C48" w:rsidRDefault="00094C48">
            <w:pPr>
              <w:pStyle w:val="TableParagraph"/>
              <w:rPr>
                <w:sz w:val="20"/>
              </w:rPr>
            </w:pPr>
          </w:p>
        </w:tc>
      </w:tr>
      <w:tr w:rsidR="00094C48">
        <w:trPr>
          <w:trHeight w:val="290"/>
        </w:trPr>
        <w:tc>
          <w:tcPr>
            <w:tcW w:w="960" w:type="dxa"/>
            <w:tcBorders>
              <w:top w:val="nil"/>
              <w:bottom w:val="nil"/>
            </w:tcBorders>
          </w:tcPr>
          <w:p w:rsidR="00094C48" w:rsidRDefault="00094C48">
            <w:pPr>
              <w:pStyle w:val="TableParagraph"/>
              <w:rPr>
                <w:sz w:val="20"/>
              </w:rPr>
            </w:pPr>
          </w:p>
        </w:tc>
        <w:tc>
          <w:tcPr>
            <w:tcW w:w="2682" w:type="dxa"/>
            <w:gridSpan w:val="2"/>
            <w:tcBorders>
              <w:top w:val="nil"/>
              <w:bottom w:val="nil"/>
            </w:tcBorders>
          </w:tcPr>
          <w:p w:rsidR="00094C48" w:rsidRDefault="00094C48">
            <w:pPr>
              <w:pStyle w:val="TableParagraph"/>
              <w:rPr>
                <w:sz w:val="20"/>
              </w:rPr>
            </w:pPr>
          </w:p>
        </w:tc>
        <w:tc>
          <w:tcPr>
            <w:tcW w:w="4121" w:type="dxa"/>
            <w:tcBorders>
              <w:top w:val="nil"/>
              <w:bottom w:val="nil"/>
            </w:tcBorders>
          </w:tcPr>
          <w:p w:rsidR="00094C48" w:rsidRDefault="006745E0">
            <w:pPr>
              <w:pStyle w:val="TableParagraph"/>
              <w:tabs>
                <w:tab w:val="left" w:pos="1854"/>
                <w:tab w:val="left" w:pos="2437"/>
              </w:tabs>
              <w:spacing w:before="14"/>
              <w:ind w:left="109"/>
            </w:pPr>
            <w:r>
              <w:rPr>
                <w:spacing w:val="-2"/>
              </w:rPr>
              <w:t>окружающим</w:t>
            </w:r>
            <w:r>
              <w:tab/>
            </w:r>
            <w:r>
              <w:rPr>
                <w:spacing w:val="-10"/>
              </w:rPr>
              <w:t>и</w:t>
            </w:r>
            <w:r>
              <w:tab/>
            </w:r>
            <w:r>
              <w:rPr>
                <w:spacing w:val="-2"/>
              </w:rPr>
              <w:t>ответственным</w:t>
            </w:r>
          </w:p>
        </w:tc>
        <w:tc>
          <w:tcPr>
            <w:tcW w:w="2974" w:type="dxa"/>
            <w:gridSpan w:val="2"/>
            <w:tcBorders>
              <w:top w:val="nil"/>
              <w:bottom w:val="nil"/>
            </w:tcBorders>
          </w:tcPr>
          <w:p w:rsidR="00094C48" w:rsidRDefault="00094C48">
            <w:pPr>
              <w:pStyle w:val="TableParagraph"/>
              <w:rPr>
                <w:sz w:val="20"/>
              </w:rPr>
            </w:pPr>
          </w:p>
        </w:tc>
        <w:tc>
          <w:tcPr>
            <w:tcW w:w="2408" w:type="dxa"/>
            <w:tcBorders>
              <w:top w:val="nil"/>
              <w:bottom w:val="nil"/>
            </w:tcBorders>
          </w:tcPr>
          <w:p w:rsidR="00094C48" w:rsidRDefault="00094C48">
            <w:pPr>
              <w:pStyle w:val="TableParagraph"/>
              <w:rPr>
                <w:sz w:val="20"/>
              </w:rPr>
            </w:pPr>
          </w:p>
        </w:tc>
        <w:tc>
          <w:tcPr>
            <w:tcW w:w="1842" w:type="dxa"/>
            <w:tcBorders>
              <w:top w:val="nil"/>
              <w:bottom w:val="nil"/>
            </w:tcBorders>
          </w:tcPr>
          <w:p w:rsidR="00094C48" w:rsidRDefault="00094C48">
            <w:pPr>
              <w:pStyle w:val="TableParagraph"/>
              <w:rPr>
                <w:sz w:val="20"/>
              </w:rPr>
            </w:pPr>
          </w:p>
        </w:tc>
      </w:tr>
      <w:tr w:rsidR="00094C48">
        <w:trPr>
          <w:trHeight w:val="290"/>
        </w:trPr>
        <w:tc>
          <w:tcPr>
            <w:tcW w:w="960" w:type="dxa"/>
            <w:tcBorders>
              <w:top w:val="nil"/>
              <w:bottom w:val="nil"/>
            </w:tcBorders>
          </w:tcPr>
          <w:p w:rsidR="00094C48" w:rsidRDefault="00094C48">
            <w:pPr>
              <w:pStyle w:val="TableParagraph"/>
              <w:rPr>
                <w:sz w:val="20"/>
              </w:rPr>
            </w:pPr>
          </w:p>
        </w:tc>
        <w:tc>
          <w:tcPr>
            <w:tcW w:w="2682" w:type="dxa"/>
            <w:gridSpan w:val="2"/>
            <w:tcBorders>
              <w:top w:val="nil"/>
              <w:bottom w:val="nil"/>
            </w:tcBorders>
          </w:tcPr>
          <w:p w:rsidR="00094C48" w:rsidRDefault="00094C48">
            <w:pPr>
              <w:pStyle w:val="TableParagraph"/>
              <w:rPr>
                <w:sz w:val="20"/>
              </w:rPr>
            </w:pPr>
          </w:p>
        </w:tc>
        <w:tc>
          <w:tcPr>
            <w:tcW w:w="4121" w:type="dxa"/>
            <w:tcBorders>
              <w:top w:val="nil"/>
              <w:bottom w:val="nil"/>
            </w:tcBorders>
          </w:tcPr>
          <w:p w:rsidR="00094C48" w:rsidRDefault="006745E0">
            <w:pPr>
              <w:pStyle w:val="TableParagraph"/>
              <w:spacing w:before="14"/>
              <w:ind w:left="109"/>
            </w:pPr>
            <w:r>
              <w:t>отношением к</w:t>
            </w:r>
            <w:r>
              <w:rPr>
                <w:spacing w:val="1"/>
              </w:rPr>
              <w:t xml:space="preserve"> </w:t>
            </w:r>
            <w:r>
              <w:t xml:space="preserve">собственным </w:t>
            </w:r>
            <w:r>
              <w:rPr>
                <w:spacing w:val="-2"/>
              </w:rPr>
              <w:t>поступкам.</w:t>
            </w:r>
          </w:p>
        </w:tc>
        <w:tc>
          <w:tcPr>
            <w:tcW w:w="2974" w:type="dxa"/>
            <w:gridSpan w:val="2"/>
            <w:tcBorders>
              <w:top w:val="nil"/>
              <w:bottom w:val="nil"/>
            </w:tcBorders>
          </w:tcPr>
          <w:p w:rsidR="00094C48" w:rsidRDefault="00094C48">
            <w:pPr>
              <w:pStyle w:val="TableParagraph"/>
              <w:rPr>
                <w:sz w:val="20"/>
              </w:rPr>
            </w:pPr>
          </w:p>
        </w:tc>
        <w:tc>
          <w:tcPr>
            <w:tcW w:w="2408" w:type="dxa"/>
            <w:tcBorders>
              <w:top w:val="nil"/>
              <w:bottom w:val="nil"/>
            </w:tcBorders>
          </w:tcPr>
          <w:p w:rsidR="00094C48" w:rsidRDefault="00094C48">
            <w:pPr>
              <w:pStyle w:val="TableParagraph"/>
              <w:rPr>
                <w:sz w:val="20"/>
              </w:rPr>
            </w:pPr>
          </w:p>
        </w:tc>
        <w:tc>
          <w:tcPr>
            <w:tcW w:w="1842" w:type="dxa"/>
            <w:tcBorders>
              <w:top w:val="nil"/>
              <w:bottom w:val="nil"/>
            </w:tcBorders>
          </w:tcPr>
          <w:p w:rsidR="00094C48" w:rsidRDefault="00094C48">
            <w:pPr>
              <w:pStyle w:val="TableParagraph"/>
              <w:rPr>
                <w:sz w:val="20"/>
              </w:rPr>
            </w:pPr>
          </w:p>
        </w:tc>
      </w:tr>
      <w:tr w:rsidR="00094C48">
        <w:trPr>
          <w:trHeight w:val="290"/>
        </w:trPr>
        <w:tc>
          <w:tcPr>
            <w:tcW w:w="960" w:type="dxa"/>
            <w:tcBorders>
              <w:top w:val="nil"/>
              <w:bottom w:val="nil"/>
            </w:tcBorders>
          </w:tcPr>
          <w:p w:rsidR="00094C48" w:rsidRDefault="00094C48">
            <w:pPr>
              <w:pStyle w:val="TableParagraph"/>
              <w:rPr>
                <w:sz w:val="20"/>
              </w:rPr>
            </w:pPr>
          </w:p>
        </w:tc>
        <w:tc>
          <w:tcPr>
            <w:tcW w:w="2682" w:type="dxa"/>
            <w:gridSpan w:val="2"/>
            <w:tcBorders>
              <w:top w:val="nil"/>
              <w:bottom w:val="nil"/>
            </w:tcBorders>
          </w:tcPr>
          <w:p w:rsidR="00094C48" w:rsidRDefault="00094C48">
            <w:pPr>
              <w:pStyle w:val="TableParagraph"/>
              <w:rPr>
                <w:sz w:val="20"/>
              </w:rPr>
            </w:pPr>
          </w:p>
        </w:tc>
        <w:tc>
          <w:tcPr>
            <w:tcW w:w="4121" w:type="dxa"/>
            <w:tcBorders>
              <w:top w:val="nil"/>
              <w:bottom w:val="nil"/>
            </w:tcBorders>
          </w:tcPr>
          <w:p w:rsidR="00094C48" w:rsidRDefault="006745E0">
            <w:pPr>
              <w:pStyle w:val="TableParagraph"/>
              <w:spacing w:before="14"/>
              <w:ind w:left="109"/>
            </w:pPr>
            <w:r>
              <w:t>События,</w:t>
            </w:r>
            <w:r>
              <w:rPr>
                <w:spacing w:val="6"/>
              </w:rPr>
              <w:t xml:space="preserve"> </w:t>
            </w:r>
            <w:r>
              <w:t>люди,</w:t>
            </w:r>
            <w:r>
              <w:rPr>
                <w:spacing w:val="7"/>
              </w:rPr>
              <w:t xml:space="preserve"> </w:t>
            </w:r>
            <w:r>
              <w:t>их</w:t>
            </w:r>
            <w:r>
              <w:rPr>
                <w:spacing w:val="6"/>
              </w:rPr>
              <w:t xml:space="preserve"> </w:t>
            </w:r>
            <w:r>
              <w:t>деяния</w:t>
            </w:r>
            <w:r>
              <w:rPr>
                <w:spacing w:val="5"/>
              </w:rPr>
              <w:t xml:space="preserve"> </w:t>
            </w:r>
            <w:r>
              <w:t>и</w:t>
            </w:r>
            <w:r>
              <w:rPr>
                <w:spacing w:val="6"/>
              </w:rPr>
              <w:t xml:space="preserve"> </w:t>
            </w:r>
            <w:r>
              <w:t>идеи</w:t>
            </w:r>
            <w:r>
              <w:rPr>
                <w:spacing w:val="9"/>
              </w:rPr>
              <w:t xml:space="preserve"> </w:t>
            </w:r>
            <w:r>
              <w:t>–</w:t>
            </w:r>
            <w:r>
              <w:rPr>
                <w:spacing w:val="8"/>
              </w:rPr>
              <w:t xml:space="preserve"> </w:t>
            </w:r>
            <w:r>
              <w:rPr>
                <w:spacing w:val="-5"/>
              </w:rPr>
              <w:t>все</w:t>
            </w:r>
          </w:p>
        </w:tc>
        <w:tc>
          <w:tcPr>
            <w:tcW w:w="2974" w:type="dxa"/>
            <w:gridSpan w:val="2"/>
            <w:tcBorders>
              <w:top w:val="nil"/>
              <w:bottom w:val="nil"/>
            </w:tcBorders>
          </w:tcPr>
          <w:p w:rsidR="00094C48" w:rsidRDefault="00094C48">
            <w:pPr>
              <w:pStyle w:val="TableParagraph"/>
              <w:rPr>
                <w:sz w:val="20"/>
              </w:rPr>
            </w:pPr>
          </w:p>
        </w:tc>
        <w:tc>
          <w:tcPr>
            <w:tcW w:w="2408" w:type="dxa"/>
            <w:tcBorders>
              <w:top w:val="nil"/>
              <w:bottom w:val="nil"/>
            </w:tcBorders>
          </w:tcPr>
          <w:p w:rsidR="00094C48" w:rsidRDefault="00094C48">
            <w:pPr>
              <w:pStyle w:val="TableParagraph"/>
              <w:rPr>
                <w:sz w:val="20"/>
              </w:rPr>
            </w:pPr>
          </w:p>
        </w:tc>
        <w:tc>
          <w:tcPr>
            <w:tcW w:w="1842" w:type="dxa"/>
            <w:tcBorders>
              <w:top w:val="nil"/>
              <w:bottom w:val="nil"/>
            </w:tcBorders>
          </w:tcPr>
          <w:p w:rsidR="00094C48" w:rsidRDefault="00094C48">
            <w:pPr>
              <w:pStyle w:val="TableParagraph"/>
              <w:rPr>
                <w:sz w:val="20"/>
              </w:rPr>
            </w:pPr>
          </w:p>
        </w:tc>
      </w:tr>
      <w:tr w:rsidR="00094C48">
        <w:trPr>
          <w:trHeight w:val="291"/>
        </w:trPr>
        <w:tc>
          <w:tcPr>
            <w:tcW w:w="960" w:type="dxa"/>
            <w:tcBorders>
              <w:top w:val="nil"/>
              <w:bottom w:val="nil"/>
            </w:tcBorders>
          </w:tcPr>
          <w:p w:rsidR="00094C48" w:rsidRDefault="00094C48">
            <w:pPr>
              <w:pStyle w:val="TableParagraph"/>
              <w:rPr>
                <w:sz w:val="20"/>
              </w:rPr>
            </w:pPr>
          </w:p>
        </w:tc>
        <w:tc>
          <w:tcPr>
            <w:tcW w:w="2682" w:type="dxa"/>
            <w:gridSpan w:val="2"/>
            <w:tcBorders>
              <w:top w:val="nil"/>
              <w:bottom w:val="nil"/>
            </w:tcBorders>
          </w:tcPr>
          <w:p w:rsidR="00094C48" w:rsidRDefault="00094C48">
            <w:pPr>
              <w:pStyle w:val="TableParagraph"/>
              <w:rPr>
                <w:sz w:val="20"/>
              </w:rPr>
            </w:pPr>
          </w:p>
        </w:tc>
        <w:tc>
          <w:tcPr>
            <w:tcW w:w="4121" w:type="dxa"/>
            <w:tcBorders>
              <w:top w:val="nil"/>
              <w:bottom w:val="nil"/>
            </w:tcBorders>
          </w:tcPr>
          <w:p w:rsidR="00094C48" w:rsidRDefault="006745E0">
            <w:pPr>
              <w:pStyle w:val="TableParagraph"/>
              <w:tabs>
                <w:tab w:val="left" w:pos="1047"/>
                <w:tab w:val="left" w:pos="2136"/>
                <w:tab w:val="left" w:pos="2973"/>
              </w:tabs>
              <w:spacing w:before="14"/>
              <w:ind w:left="109"/>
            </w:pPr>
            <w:r>
              <w:rPr>
                <w:spacing w:val="-5"/>
              </w:rPr>
              <w:t>это</w:t>
            </w:r>
            <w:r>
              <w:tab/>
            </w:r>
            <w:r>
              <w:rPr>
                <w:spacing w:val="-2"/>
              </w:rPr>
              <w:t>предмет</w:t>
            </w:r>
            <w:r>
              <w:tab/>
            </w:r>
            <w:r>
              <w:rPr>
                <w:spacing w:val="-2"/>
              </w:rPr>
              <w:t>бесед</w:t>
            </w:r>
            <w:r>
              <w:tab/>
            </w:r>
            <w:r>
              <w:rPr>
                <w:spacing w:val="-2"/>
              </w:rPr>
              <w:t>классных</w:t>
            </w:r>
          </w:p>
        </w:tc>
        <w:tc>
          <w:tcPr>
            <w:tcW w:w="2974" w:type="dxa"/>
            <w:gridSpan w:val="2"/>
            <w:tcBorders>
              <w:top w:val="nil"/>
              <w:bottom w:val="nil"/>
            </w:tcBorders>
          </w:tcPr>
          <w:p w:rsidR="00094C48" w:rsidRDefault="00094C48">
            <w:pPr>
              <w:pStyle w:val="TableParagraph"/>
              <w:rPr>
                <w:sz w:val="20"/>
              </w:rPr>
            </w:pPr>
          </w:p>
        </w:tc>
        <w:tc>
          <w:tcPr>
            <w:tcW w:w="2408" w:type="dxa"/>
            <w:tcBorders>
              <w:top w:val="nil"/>
              <w:bottom w:val="nil"/>
            </w:tcBorders>
          </w:tcPr>
          <w:p w:rsidR="00094C48" w:rsidRDefault="00094C48">
            <w:pPr>
              <w:pStyle w:val="TableParagraph"/>
              <w:rPr>
                <w:sz w:val="20"/>
              </w:rPr>
            </w:pPr>
          </w:p>
        </w:tc>
        <w:tc>
          <w:tcPr>
            <w:tcW w:w="1842" w:type="dxa"/>
            <w:tcBorders>
              <w:top w:val="nil"/>
              <w:bottom w:val="nil"/>
            </w:tcBorders>
          </w:tcPr>
          <w:p w:rsidR="00094C48" w:rsidRDefault="00094C48">
            <w:pPr>
              <w:pStyle w:val="TableParagraph"/>
              <w:rPr>
                <w:sz w:val="20"/>
              </w:rPr>
            </w:pPr>
          </w:p>
        </w:tc>
      </w:tr>
      <w:tr w:rsidR="00094C48">
        <w:trPr>
          <w:trHeight w:val="311"/>
        </w:trPr>
        <w:tc>
          <w:tcPr>
            <w:tcW w:w="960" w:type="dxa"/>
            <w:tcBorders>
              <w:top w:val="nil"/>
            </w:tcBorders>
          </w:tcPr>
          <w:p w:rsidR="00094C48" w:rsidRDefault="00094C48">
            <w:pPr>
              <w:pStyle w:val="TableParagraph"/>
            </w:pPr>
          </w:p>
        </w:tc>
        <w:tc>
          <w:tcPr>
            <w:tcW w:w="2682" w:type="dxa"/>
            <w:gridSpan w:val="2"/>
            <w:tcBorders>
              <w:top w:val="nil"/>
            </w:tcBorders>
          </w:tcPr>
          <w:p w:rsidR="00094C48" w:rsidRDefault="00094C48">
            <w:pPr>
              <w:pStyle w:val="TableParagraph"/>
            </w:pPr>
          </w:p>
        </w:tc>
        <w:tc>
          <w:tcPr>
            <w:tcW w:w="4121" w:type="dxa"/>
            <w:tcBorders>
              <w:top w:val="nil"/>
            </w:tcBorders>
          </w:tcPr>
          <w:p w:rsidR="00094C48" w:rsidRDefault="006745E0">
            <w:pPr>
              <w:pStyle w:val="TableParagraph"/>
              <w:spacing w:before="15"/>
              <w:ind w:left="109"/>
            </w:pPr>
            <w:r>
              <w:t>руководителей</w:t>
            </w:r>
            <w:r>
              <w:rPr>
                <w:spacing w:val="-3"/>
              </w:rPr>
              <w:t xml:space="preserve"> </w:t>
            </w:r>
            <w:r>
              <w:t>со</w:t>
            </w:r>
            <w:r>
              <w:rPr>
                <w:spacing w:val="-6"/>
              </w:rPr>
              <w:t xml:space="preserve"> </w:t>
            </w:r>
            <w:r>
              <w:t>своими</w:t>
            </w:r>
            <w:r>
              <w:rPr>
                <w:spacing w:val="-6"/>
              </w:rPr>
              <w:t xml:space="preserve"> </w:t>
            </w:r>
            <w:r>
              <w:rPr>
                <w:spacing w:val="-2"/>
              </w:rPr>
              <w:t>классами.</w:t>
            </w:r>
          </w:p>
        </w:tc>
        <w:tc>
          <w:tcPr>
            <w:tcW w:w="2974" w:type="dxa"/>
            <w:gridSpan w:val="2"/>
            <w:tcBorders>
              <w:top w:val="nil"/>
            </w:tcBorders>
          </w:tcPr>
          <w:p w:rsidR="00094C48" w:rsidRDefault="00094C48">
            <w:pPr>
              <w:pStyle w:val="TableParagraph"/>
            </w:pPr>
          </w:p>
        </w:tc>
        <w:tc>
          <w:tcPr>
            <w:tcW w:w="2408" w:type="dxa"/>
            <w:tcBorders>
              <w:top w:val="nil"/>
            </w:tcBorders>
          </w:tcPr>
          <w:p w:rsidR="00094C48" w:rsidRDefault="00094C48">
            <w:pPr>
              <w:pStyle w:val="TableParagraph"/>
            </w:pPr>
          </w:p>
        </w:tc>
        <w:tc>
          <w:tcPr>
            <w:tcW w:w="1842" w:type="dxa"/>
            <w:tcBorders>
              <w:top w:val="nil"/>
            </w:tcBorders>
          </w:tcPr>
          <w:p w:rsidR="00094C48" w:rsidRDefault="00094C48">
            <w:pPr>
              <w:pStyle w:val="TableParagraph"/>
            </w:pPr>
          </w:p>
        </w:tc>
      </w:tr>
      <w:tr w:rsidR="00094C48">
        <w:trPr>
          <w:trHeight w:val="290"/>
        </w:trPr>
        <w:tc>
          <w:tcPr>
            <w:tcW w:w="960" w:type="dxa"/>
          </w:tcPr>
          <w:p w:rsidR="00094C48" w:rsidRDefault="006745E0">
            <w:pPr>
              <w:pStyle w:val="TableParagraph"/>
              <w:spacing w:line="247" w:lineRule="exact"/>
              <w:ind w:left="107"/>
            </w:pPr>
            <w:r>
              <w:t xml:space="preserve">1 </w:t>
            </w:r>
            <w:r>
              <w:rPr>
                <w:spacing w:val="-5"/>
              </w:rPr>
              <w:t>час</w:t>
            </w:r>
          </w:p>
        </w:tc>
        <w:tc>
          <w:tcPr>
            <w:tcW w:w="979" w:type="dxa"/>
            <w:tcBorders>
              <w:right w:val="nil"/>
            </w:tcBorders>
          </w:tcPr>
          <w:p w:rsidR="00094C48" w:rsidRDefault="006745E0">
            <w:pPr>
              <w:pStyle w:val="TableParagraph"/>
              <w:spacing w:line="247" w:lineRule="exact"/>
              <w:ind w:left="108"/>
            </w:pPr>
            <w:r>
              <w:rPr>
                <w:spacing w:val="-2"/>
              </w:rPr>
              <w:t>Занятия</w:t>
            </w:r>
          </w:p>
        </w:tc>
        <w:tc>
          <w:tcPr>
            <w:tcW w:w="1703" w:type="dxa"/>
            <w:tcBorders>
              <w:left w:val="nil"/>
            </w:tcBorders>
          </w:tcPr>
          <w:p w:rsidR="00094C48" w:rsidRDefault="006745E0">
            <w:pPr>
              <w:pStyle w:val="TableParagraph"/>
              <w:spacing w:line="247" w:lineRule="exact"/>
              <w:ind w:right="247"/>
              <w:jc w:val="right"/>
            </w:pPr>
            <w:r>
              <w:rPr>
                <w:spacing w:val="-5"/>
              </w:rPr>
              <w:t>по</w:t>
            </w:r>
          </w:p>
        </w:tc>
        <w:tc>
          <w:tcPr>
            <w:tcW w:w="4121" w:type="dxa"/>
          </w:tcPr>
          <w:p w:rsidR="00094C48" w:rsidRDefault="006745E0">
            <w:pPr>
              <w:pStyle w:val="TableParagraph"/>
              <w:tabs>
                <w:tab w:val="left" w:pos="704"/>
                <w:tab w:val="left" w:pos="1438"/>
                <w:tab w:val="left" w:pos="1775"/>
                <w:tab w:val="left" w:pos="2603"/>
              </w:tabs>
              <w:spacing w:line="247" w:lineRule="exact"/>
              <w:ind w:left="109"/>
            </w:pPr>
            <w:r>
              <w:rPr>
                <w:spacing w:val="-5"/>
              </w:rPr>
              <w:t>Для</w:t>
            </w:r>
            <w:r>
              <w:tab/>
            </w:r>
            <w:r>
              <w:rPr>
                <w:spacing w:val="-4"/>
              </w:rPr>
              <w:t>этого</w:t>
            </w:r>
            <w:r>
              <w:tab/>
            </w:r>
            <w:r>
              <w:rPr>
                <w:spacing w:val="-10"/>
              </w:rPr>
              <w:t>в</w:t>
            </w:r>
            <w:r>
              <w:tab/>
            </w:r>
            <w:r>
              <w:rPr>
                <w:spacing w:val="-4"/>
              </w:rPr>
              <w:t>школе</w:t>
            </w:r>
            <w:r>
              <w:tab/>
            </w:r>
            <w:r>
              <w:rPr>
                <w:spacing w:val="-2"/>
              </w:rPr>
              <w:t>организованы</w:t>
            </w:r>
          </w:p>
        </w:tc>
        <w:tc>
          <w:tcPr>
            <w:tcW w:w="1088" w:type="dxa"/>
            <w:tcBorders>
              <w:right w:val="nil"/>
            </w:tcBorders>
          </w:tcPr>
          <w:p w:rsidR="00094C48" w:rsidRDefault="006745E0">
            <w:pPr>
              <w:pStyle w:val="TableParagraph"/>
              <w:spacing w:line="247" w:lineRule="exact"/>
              <w:ind w:left="110"/>
            </w:pPr>
            <w:r>
              <w:rPr>
                <w:spacing w:val="-4"/>
              </w:rPr>
              <w:t>Курс</w:t>
            </w:r>
          </w:p>
        </w:tc>
        <w:tc>
          <w:tcPr>
            <w:tcW w:w="1886" w:type="dxa"/>
            <w:tcBorders>
              <w:left w:val="nil"/>
            </w:tcBorders>
          </w:tcPr>
          <w:p w:rsidR="00094C48" w:rsidRDefault="006745E0">
            <w:pPr>
              <w:pStyle w:val="TableParagraph"/>
              <w:spacing w:line="247" w:lineRule="exact"/>
              <w:ind w:left="521"/>
            </w:pPr>
            <w:r>
              <w:rPr>
                <w:spacing w:val="-2"/>
              </w:rPr>
              <w:t>внеурочной</w:t>
            </w:r>
          </w:p>
        </w:tc>
        <w:tc>
          <w:tcPr>
            <w:tcW w:w="2408" w:type="dxa"/>
          </w:tcPr>
          <w:p w:rsidR="00094C48" w:rsidRDefault="006745E0">
            <w:pPr>
              <w:pStyle w:val="TableParagraph"/>
              <w:spacing w:line="247" w:lineRule="exact"/>
              <w:ind w:left="112"/>
            </w:pPr>
            <w:r>
              <w:t>в</w:t>
            </w:r>
            <w:r>
              <w:rPr>
                <w:spacing w:val="29"/>
              </w:rPr>
              <w:t xml:space="preserve">  </w:t>
            </w:r>
            <w:r>
              <w:t>течение</w:t>
            </w:r>
            <w:r>
              <w:rPr>
                <w:spacing w:val="29"/>
              </w:rPr>
              <w:t xml:space="preserve">  </w:t>
            </w:r>
            <w:r>
              <w:rPr>
                <w:spacing w:val="-2"/>
              </w:rPr>
              <w:t>учебного</w:t>
            </w:r>
          </w:p>
        </w:tc>
        <w:tc>
          <w:tcPr>
            <w:tcW w:w="1842" w:type="dxa"/>
          </w:tcPr>
          <w:p w:rsidR="00094C48" w:rsidRDefault="006745E0">
            <w:pPr>
              <w:pStyle w:val="TableParagraph"/>
              <w:spacing w:line="247" w:lineRule="exact"/>
              <w:ind w:left="114"/>
            </w:pPr>
            <w:r>
              <w:rPr>
                <w:spacing w:val="-2"/>
              </w:rPr>
              <w:t>Классные</w:t>
            </w:r>
          </w:p>
        </w:tc>
      </w:tr>
    </w:tbl>
    <w:p w:rsidR="00094C48" w:rsidRDefault="00094C48">
      <w:pPr>
        <w:spacing w:line="247" w:lineRule="exact"/>
        <w:sectPr w:rsidR="00094C48">
          <w:pgSz w:w="16840" w:h="11910" w:orient="landscape"/>
          <w:pgMar w:top="1100" w:right="0" w:bottom="280" w:left="0" w:header="720" w:footer="720" w:gutter="0"/>
          <w:cols w:space="720"/>
        </w:sectPr>
      </w:pPr>
    </w:p>
    <w:p w:rsidR="00094C48" w:rsidRDefault="00094C48">
      <w:pPr>
        <w:pStyle w:val="a3"/>
        <w:jc w:val="left"/>
        <w:rPr>
          <w:sz w:val="20"/>
        </w:rPr>
      </w:pPr>
    </w:p>
    <w:p w:rsidR="00094C48" w:rsidRDefault="00094C48">
      <w:pPr>
        <w:pStyle w:val="a3"/>
        <w:jc w:val="left"/>
        <w:rPr>
          <w:sz w:val="20"/>
        </w:rPr>
      </w:pPr>
    </w:p>
    <w:p w:rsidR="00094C48" w:rsidRDefault="00094C48">
      <w:pPr>
        <w:pStyle w:val="a3"/>
        <w:spacing w:before="9"/>
        <w:jc w:val="left"/>
        <w:rPr>
          <w:sz w:val="11"/>
        </w:rPr>
      </w:pPr>
    </w:p>
    <w:tbl>
      <w:tblPr>
        <w:tblStyle w:val="TableNormal"/>
        <w:tblW w:w="0" w:type="auto"/>
        <w:tblInd w:w="10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60"/>
        <w:gridCol w:w="2683"/>
        <w:gridCol w:w="4122"/>
        <w:gridCol w:w="2977"/>
        <w:gridCol w:w="2410"/>
        <w:gridCol w:w="1844"/>
      </w:tblGrid>
      <w:tr w:rsidR="00094C48">
        <w:trPr>
          <w:trHeight w:val="4192"/>
        </w:trPr>
        <w:tc>
          <w:tcPr>
            <w:tcW w:w="960" w:type="dxa"/>
            <w:vMerge w:val="restart"/>
          </w:tcPr>
          <w:p w:rsidR="00094C48" w:rsidRDefault="00094C48">
            <w:pPr>
              <w:pStyle w:val="TableParagraph"/>
            </w:pPr>
          </w:p>
        </w:tc>
        <w:tc>
          <w:tcPr>
            <w:tcW w:w="2683" w:type="dxa"/>
            <w:tcBorders>
              <w:bottom w:val="nil"/>
            </w:tcBorders>
          </w:tcPr>
          <w:p w:rsidR="00094C48" w:rsidRDefault="006745E0">
            <w:pPr>
              <w:pStyle w:val="TableParagraph"/>
              <w:spacing w:line="276" w:lineRule="auto"/>
              <w:ind w:left="108" w:right="245"/>
            </w:pPr>
            <w:r>
              <w:rPr>
                <w:spacing w:val="-2"/>
              </w:rPr>
              <w:t>формированию функциональной грамотности школьников:</w:t>
            </w:r>
          </w:p>
          <w:p w:rsidR="00094C48" w:rsidRDefault="006745E0">
            <w:pPr>
              <w:pStyle w:val="TableParagraph"/>
              <w:ind w:left="108"/>
            </w:pPr>
            <w:r>
              <w:rPr>
                <w:spacing w:val="-2"/>
              </w:rPr>
              <w:t>читательской,</w:t>
            </w:r>
          </w:p>
          <w:p w:rsidR="00094C48" w:rsidRDefault="006745E0">
            <w:pPr>
              <w:pStyle w:val="TableParagraph"/>
              <w:spacing w:before="31"/>
              <w:ind w:left="108"/>
            </w:pPr>
            <w:r>
              <w:rPr>
                <w:spacing w:val="-2"/>
              </w:rPr>
              <w:t>математической,</w:t>
            </w:r>
          </w:p>
          <w:p w:rsidR="00094C48" w:rsidRDefault="006745E0">
            <w:pPr>
              <w:pStyle w:val="TableParagraph"/>
              <w:tabs>
                <w:tab w:val="left" w:pos="1665"/>
                <w:tab w:val="left" w:pos="2078"/>
              </w:tabs>
              <w:spacing w:before="37" w:line="276" w:lineRule="auto"/>
              <w:ind w:left="108" w:right="245"/>
            </w:pPr>
            <w:r>
              <w:rPr>
                <w:spacing w:val="-2"/>
              </w:rPr>
              <w:t>естественнонаучной, финансовой, направленной</w:t>
            </w:r>
            <w:r>
              <w:tab/>
            </w:r>
            <w:r>
              <w:rPr>
                <w:spacing w:val="-10"/>
              </w:rPr>
              <w:t>в</w:t>
            </w:r>
            <w:r>
              <w:tab/>
            </w:r>
            <w:r>
              <w:rPr>
                <w:spacing w:val="-4"/>
              </w:rPr>
              <w:t xml:space="preserve">том </w:t>
            </w:r>
            <w:r>
              <w:t>числе</w:t>
            </w:r>
            <w:r>
              <w:rPr>
                <w:spacing w:val="35"/>
              </w:rPr>
              <w:t xml:space="preserve"> </w:t>
            </w:r>
            <w:r>
              <w:t>и</w:t>
            </w:r>
            <w:r>
              <w:rPr>
                <w:spacing w:val="34"/>
              </w:rPr>
              <w:t xml:space="preserve"> </w:t>
            </w:r>
            <w:r>
              <w:t>на</w:t>
            </w:r>
            <w:r>
              <w:rPr>
                <w:spacing w:val="32"/>
              </w:rPr>
              <w:t xml:space="preserve"> </w:t>
            </w:r>
            <w:r>
              <w:t>развитие</w:t>
            </w:r>
            <w:r>
              <w:rPr>
                <w:spacing w:val="34"/>
              </w:rPr>
              <w:t xml:space="preserve"> </w:t>
            </w:r>
            <w:r>
              <w:t xml:space="preserve">их </w:t>
            </w:r>
            <w:r>
              <w:rPr>
                <w:spacing w:val="-2"/>
              </w:rPr>
              <w:t>предпринимательского мышления.</w:t>
            </w:r>
          </w:p>
        </w:tc>
        <w:tc>
          <w:tcPr>
            <w:tcW w:w="4122" w:type="dxa"/>
            <w:tcBorders>
              <w:bottom w:val="nil"/>
            </w:tcBorders>
          </w:tcPr>
          <w:p w:rsidR="00094C48" w:rsidRDefault="006745E0">
            <w:pPr>
              <w:pStyle w:val="TableParagraph"/>
              <w:tabs>
                <w:tab w:val="left" w:pos="2264"/>
                <w:tab w:val="left" w:pos="3565"/>
              </w:tabs>
              <w:spacing w:line="276" w:lineRule="auto"/>
              <w:ind w:left="108" w:right="197"/>
              <w:jc w:val="both"/>
            </w:pPr>
            <w:r>
              <w:t xml:space="preserve">специальные интегрированные курсы, </w:t>
            </w:r>
            <w:r>
              <w:rPr>
                <w:spacing w:val="-2"/>
              </w:rPr>
              <w:t>метапредметные</w:t>
            </w:r>
            <w:r>
              <w:tab/>
            </w:r>
            <w:r>
              <w:rPr>
                <w:spacing w:val="-2"/>
              </w:rPr>
              <w:t>кружки</w:t>
            </w:r>
            <w:r>
              <w:tab/>
            </w:r>
            <w:r>
              <w:rPr>
                <w:spacing w:val="-4"/>
              </w:rPr>
              <w:t xml:space="preserve">или </w:t>
            </w:r>
            <w:r>
              <w:rPr>
                <w:spacing w:val="-2"/>
              </w:rPr>
              <w:t>факультативы.</w:t>
            </w:r>
          </w:p>
          <w:p w:rsidR="00094C48" w:rsidRDefault="006745E0">
            <w:pPr>
              <w:pStyle w:val="TableParagraph"/>
              <w:ind w:left="108"/>
              <w:jc w:val="both"/>
            </w:pPr>
            <w:r>
              <w:t>Главная</w:t>
            </w:r>
            <w:r>
              <w:rPr>
                <w:spacing w:val="8"/>
              </w:rPr>
              <w:t xml:space="preserve"> </w:t>
            </w:r>
            <w:r>
              <w:t>цель</w:t>
            </w:r>
            <w:r>
              <w:rPr>
                <w:spacing w:val="8"/>
              </w:rPr>
              <w:t xml:space="preserve"> </w:t>
            </w:r>
            <w:r>
              <w:t>этих</w:t>
            </w:r>
            <w:r>
              <w:rPr>
                <w:spacing w:val="8"/>
              </w:rPr>
              <w:t xml:space="preserve"> </w:t>
            </w:r>
            <w:r>
              <w:t>внеурочных</w:t>
            </w:r>
            <w:r>
              <w:rPr>
                <w:spacing w:val="9"/>
              </w:rPr>
              <w:t xml:space="preserve"> </w:t>
            </w:r>
            <w:r>
              <w:rPr>
                <w:spacing w:val="-2"/>
              </w:rPr>
              <w:t>занятий</w:t>
            </w:r>
          </w:p>
          <w:p w:rsidR="00094C48" w:rsidRDefault="006745E0">
            <w:pPr>
              <w:pStyle w:val="TableParagraph"/>
              <w:spacing w:before="32" w:line="276" w:lineRule="auto"/>
              <w:ind w:left="108" w:right="247"/>
              <w:jc w:val="both"/>
            </w:pPr>
            <w:r>
              <w:t xml:space="preserve">- развитие у школьников способности применять </w:t>
            </w:r>
            <w:r w:rsidR="00AC39EA">
              <w:t>приобретённые</w:t>
            </w:r>
            <w:r>
              <w:t xml:space="preserve"> на обычных уроках знания, умения и навыки для решения жизненных задач, умений синтезировать их для решения конкретной учебной проблемы. Внеурочные занятия реализуют один</w:t>
            </w:r>
            <w:r>
              <w:rPr>
                <w:spacing w:val="80"/>
              </w:rPr>
              <w:t xml:space="preserve"> </w:t>
            </w:r>
            <w:r>
              <w:t xml:space="preserve">из самых важных педагогических принципов – связь образования с </w:t>
            </w:r>
            <w:r>
              <w:rPr>
                <w:spacing w:val="-2"/>
              </w:rPr>
              <w:t>жизнью.</w:t>
            </w:r>
          </w:p>
        </w:tc>
        <w:tc>
          <w:tcPr>
            <w:tcW w:w="2977" w:type="dxa"/>
            <w:vMerge w:val="restart"/>
          </w:tcPr>
          <w:p w:rsidR="00094C48" w:rsidRDefault="006745E0">
            <w:pPr>
              <w:pStyle w:val="TableParagraph"/>
              <w:spacing w:line="276" w:lineRule="auto"/>
              <w:ind w:left="108" w:right="606"/>
            </w:pPr>
            <w:r>
              <w:rPr>
                <w:spacing w:val="-2"/>
              </w:rPr>
              <w:t>деятельности (факультатив)</w:t>
            </w:r>
          </w:p>
          <w:p w:rsidR="00094C48" w:rsidRDefault="006745E0">
            <w:pPr>
              <w:pStyle w:val="TableParagraph"/>
              <w:spacing w:line="276" w:lineRule="auto"/>
              <w:ind w:left="108" w:right="249"/>
              <w:jc w:val="both"/>
            </w:pPr>
            <w:r>
              <w:t>«Математика</w:t>
            </w:r>
            <w:r>
              <w:rPr>
                <w:spacing w:val="-14"/>
              </w:rPr>
              <w:t xml:space="preserve"> </w:t>
            </w:r>
            <w:r>
              <w:t>после</w:t>
            </w:r>
            <w:r>
              <w:rPr>
                <w:spacing w:val="-14"/>
              </w:rPr>
              <w:t xml:space="preserve"> </w:t>
            </w:r>
            <w:r>
              <w:t xml:space="preserve">уроков. Развитие математических </w:t>
            </w:r>
            <w:r>
              <w:rPr>
                <w:spacing w:val="-2"/>
              </w:rPr>
              <w:t>способностей»;</w:t>
            </w:r>
          </w:p>
          <w:p w:rsidR="00094C48" w:rsidRDefault="006745E0">
            <w:pPr>
              <w:pStyle w:val="TableParagraph"/>
              <w:tabs>
                <w:tab w:val="left" w:pos="1581"/>
                <w:tab w:val="left" w:pos="2336"/>
              </w:tabs>
              <w:spacing w:line="276" w:lineRule="auto"/>
              <w:ind w:left="108" w:right="250"/>
            </w:pPr>
            <w:r>
              <w:rPr>
                <w:spacing w:val="-4"/>
              </w:rPr>
              <w:t>Курс</w:t>
            </w:r>
            <w:r>
              <w:tab/>
            </w:r>
            <w:r>
              <w:rPr>
                <w:spacing w:val="-30"/>
              </w:rPr>
              <w:t xml:space="preserve"> </w:t>
            </w:r>
            <w:r>
              <w:rPr>
                <w:spacing w:val="-2"/>
              </w:rPr>
              <w:t>внеурочной деятельности</w:t>
            </w:r>
            <w:r>
              <w:rPr>
                <w:spacing w:val="80"/>
              </w:rPr>
              <w:t xml:space="preserve"> </w:t>
            </w:r>
            <w:r>
              <w:rPr>
                <w:spacing w:val="-2"/>
              </w:rPr>
              <w:t>(факультатив)</w:t>
            </w:r>
            <w:r>
              <w:tab/>
            </w:r>
            <w:r>
              <w:tab/>
            </w:r>
            <w:r>
              <w:rPr>
                <w:spacing w:val="-4"/>
              </w:rPr>
              <w:t xml:space="preserve">«По </w:t>
            </w:r>
            <w:r>
              <w:rPr>
                <w:spacing w:val="-2"/>
              </w:rPr>
              <w:t>ступенькам</w:t>
            </w:r>
            <w:r>
              <w:tab/>
            </w:r>
            <w:r>
              <w:rPr>
                <w:spacing w:val="-2"/>
              </w:rPr>
              <w:t>финансовой грамотности»»</w:t>
            </w:r>
          </w:p>
          <w:p w:rsidR="00094C48" w:rsidRDefault="006745E0">
            <w:pPr>
              <w:pStyle w:val="TableParagraph"/>
              <w:tabs>
                <w:tab w:val="left" w:pos="1607"/>
              </w:tabs>
              <w:spacing w:line="276" w:lineRule="auto"/>
              <w:ind w:left="108" w:right="250"/>
            </w:pPr>
            <w:r>
              <w:rPr>
                <w:spacing w:val="-4"/>
              </w:rPr>
              <w:t>Курс</w:t>
            </w:r>
            <w:r>
              <w:tab/>
            </w:r>
            <w:r>
              <w:rPr>
                <w:spacing w:val="-2"/>
              </w:rPr>
              <w:t>внеурочной деятельности</w:t>
            </w:r>
            <w:r>
              <w:rPr>
                <w:spacing w:val="80"/>
              </w:rPr>
              <w:t xml:space="preserve"> </w:t>
            </w:r>
            <w:r>
              <w:rPr>
                <w:spacing w:val="-2"/>
              </w:rPr>
              <w:t>(факультатив)</w:t>
            </w:r>
          </w:p>
          <w:p w:rsidR="00094C48" w:rsidRDefault="00AC39EA">
            <w:pPr>
              <w:pStyle w:val="TableParagraph"/>
              <w:tabs>
                <w:tab w:val="left" w:pos="2197"/>
              </w:tabs>
              <w:spacing w:line="276" w:lineRule="auto"/>
              <w:ind w:left="108" w:right="251"/>
            </w:pPr>
            <w:r>
              <w:rPr>
                <w:spacing w:val="-2"/>
              </w:rPr>
              <w:t>«Экологический десант</w:t>
            </w:r>
            <w:r w:rsidR="006745E0">
              <w:rPr>
                <w:spacing w:val="-2"/>
              </w:rPr>
              <w:t>»</w:t>
            </w:r>
          </w:p>
          <w:p w:rsidR="00094C48" w:rsidRDefault="006745E0">
            <w:pPr>
              <w:pStyle w:val="TableParagraph"/>
              <w:tabs>
                <w:tab w:val="left" w:pos="1607"/>
                <w:tab w:val="left" w:pos="1882"/>
              </w:tabs>
              <w:spacing w:line="276" w:lineRule="auto"/>
              <w:ind w:left="108" w:right="251" w:firstLine="225"/>
            </w:pPr>
            <w:r>
              <w:rPr>
                <w:spacing w:val="-4"/>
              </w:rPr>
              <w:t>Курс</w:t>
            </w:r>
            <w:r>
              <w:tab/>
            </w:r>
            <w:r>
              <w:rPr>
                <w:spacing w:val="-2"/>
              </w:rPr>
              <w:t>внеурочной деятельности</w:t>
            </w:r>
            <w:r>
              <w:rPr>
                <w:spacing w:val="80"/>
              </w:rPr>
              <w:t xml:space="preserve"> </w:t>
            </w:r>
            <w:r>
              <w:rPr>
                <w:spacing w:val="-2"/>
              </w:rPr>
              <w:t>(факультатив)</w:t>
            </w:r>
            <w:r>
              <w:tab/>
            </w:r>
            <w:r>
              <w:tab/>
            </w:r>
            <w:r>
              <w:rPr>
                <w:spacing w:val="-2"/>
              </w:rPr>
              <w:t>«Учимся</w:t>
            </w:r>
          </w:p>
          <w:p w:rsidR="00094C48" w:rsidRDefault="006745E0">
            <w:pPr>
              <w:pStyle w:val="TableParagraph"/>
              <w:ind w:left="108"/>
            </w:pPr>
            <w:r>
              <w:t>успешному</w:t>
            </w:r>
            <w:r>
              <w:rPr>
                <w:spacing w:val="-6"/>
              </w:rPr>
              <w:t xml:space="preserve"> </w:t>
            </w:r>
            <w:r>
              <w:rPr>
                <w:spacing w:val="-2"/>
              </w:rPr>
              <w:t>чтению».</w:t>
            </w:r>
          </w:p>
        </w:tc>
        <w:tc>
          <w:tcPr>
            <w:tcW w:w="2410" w:type="dxa"/>
            <w:tcBorders>
              <w:bottom w:val="nil"/>
            </w:tcBorders>
          </w:tcPr>
          <w:p w:rsidR="00094C48" w:rsidRDefault="006745E0">
            <w:pPr>
              <w:pStyle w:val="TableParagraph"/>
              <w:spacing w:line="276" w:lineRule="auto"/>
              <w:ind w:left="107" w:right="250"/>
              <w:jc w:val="both"/>
            </w:pPr>
            <w:r>
              <w:t>года</w:t>
            </w:r>
            <w:r>
              <w:rPr>
                <w:spacing w:val="40"/>
              </w:rPr>
              <w:t xml:space="preserve"> </w:t>
            </w:r>
            <w:r>
              <w:t xml:space="preserve">1 раз в месяц 1 неделя месяца (день </w:t>
            </w:r>
            <w:r>
              <w:rPr>
                <w:spacing w:val="-2"/>
              </w:rPr>
              <w:t>недели-среда)</w:t>
            </w:r>
          </w:p>
          <w:p w:rsidR="00094C48" w:rsidRDefault="00094C48">
            <w:pPr>
              <w:pStyle w:val="TableParagraph"/>
              <w:rPr>
                <w:sz w:val="24"/>
              </w:rPr>
            </w:pPr>
          </w:p>
          <w:p w:rsidR="00094C48" w:rsidRDefault="00094C48">
            <w:pPr>
              <w:pStyle w:val="TableParagraph"/>
              <w:rPr>
                <w:sz w:val="26"/>
              </w:rPr>
            </w:pPr>
          </w:p>
          <w:p w:rsidR="00094C48" w:rsidRDefault="006745E0">
            <w:pPr>
              <w:pStyle w:val="TableParagraph"/>
              <w:spacing w:line="276" w:lineRule="auto"/>
              <w:ind w:left="107" w:right="250"/>
              <w:jc w:val="both"/>
            </w:pPr>
            <w:r>
              <w:t>в течение учебного года</w:t>
            </w:r>
            <w:r>
              <w:rPr>
                <w:spacing w:val="40"/>
              </w:rPr>
              <w:t xml:space="preserve"> </w:t>
            </w:r>
            <w:r>
              <w:t xml:space="preserve">1 раз в месяц 3 неделя месяца (день </w:t>
            </w:r>
            <w:r>
              <w:rPr>
                <w:spacing w:val="-2"/>
              </w:rPr>
              <w:t>недели-среда)</w:t>
            </w:r>
          </w:p>
          <w:p w:rsidR="00094C48" w:rsidRDefault="00094C48">
            <w:pPr>
              <w:pStyle w:val="TableParagraph"/>
              <w:spacing w:before="4"/>
              <w:rPr>
                <w:sz w:val="25"/>
              </w:rPr>
            </w:pPr>
          </w:p>
          <w:p w:rsidR="00094C48" w:rsidRDefault="006745E0">
            <w:pPr>
              <w:pStyle w:val="TableParagraph"/>
              <w:spacing w:line="276" w:lineRule="auto"/>
              <w:ind w:left="107" w:right="250"/>
              <w:jc w:val="both"/>
            </w:pPr>
            <w:r>
              <w:t>в течение учебного года</w:t>
            </w:r>
            <w:r>
              <w:rPr>
                <w:spacing w:val="40"/>
              </w:rPr>
              <w:t xml:space="preserve"> </w:t>
            </w:r>
            <w:r>
              <w:t xml:space="preserve">1 раз в месяц 4 неделя месяца (день </w:t>
            </w:r>
            <w:r>
              <w:rPr>
                <w:spacing w:val="-2"/>
              </w:rPr>
              <w:t>недели-среда)</w:t>
            </w:r>
          </w:p>
        </w:tc>
        <w:tc>
          <w:tcPr>
            <w:tcW w:w="1844" w:type="dxa"/>
            <w:vMerge w:val="restart"/>
          </w:tcPr>
          <w:p w:rsidR="00094C48" w:rsidRDefault="006745E0">
            <w:pPr>
              <w:pStyle w:val="TableParagraph"/>
              <w:spacing w:line="247" w:lineRule="exact"/>
              <w:ind w:left="107"/>
            </w:pPr>
            <w:r>
              <w:rPr>
                <w:spacing w:val="-2"/>
              </w:rPr>
              <w:t>руководители</w:t>
            </w:r>
          </w:p>
          <w:p w:rsidR="00094C48" w:rsidRDefault="006745E0">
            <w:pPr>
              <w:pStyle w:val="TableParagraph"/>
              <w:tabs>
                <w:tab w:val="left" w:pos="798"/>
              </w:tabs>
              <w:spacing w:before="37" w:line="276" w:lineRule="auto"/>
              <w:ind w:left="107" w:right="251" w:firstLine="55"/>
            </w:pPr>
            <w:r>
              <w:rPr>
                <w:spacing w:val="-4"/>
              </w:rPr>
              <w:t>5-9</w:t>
            </w:r>
            <w:r>
              <w:tab/>
            </w:r>
            <w:r>
              <w:rPr>
                <w:spacing w:val="-2"/>
              </w:rPr>
              <w:t>классов, учителя- предметники</w:t>
            </w:r>
          </w:p>
        </w:tc>
      </w:tr>
      <w:tr w:rsidR="00094C48">
        <w:trPr>
          <w:trHeight w:val="1324"/>
        </w:trPr>
        <w:tc>
          <w:tcPr>
            <w:tcW w:w="960" w:type="dxa"/>
            <w:vMerge/>
            <w:tcBorders>
              <w:top w:val="nil"/>
            </w:tcBorders>
          </w:tcPr>
          <w:p w:rsidR="00094C48" w:rsidRDefault="00094C48">
            <w:pPr>
              <w:rPr>
                <w:sz w:val="2"/>
                <w:szCs w:val="2"/>
              </w:rPr>
            </w:pPr>
          </w:p>
        </w:tc>
        <w:tc>
          <w:tcPr>
            <w:tcW w:w="2683" w:type="dxa"/>
            <w:tcBorders>
              <w:top w:val="nil"/>
            </w:tcBorders>
          </w:tcPr>
          <w:p w:rsidR="00094C48" w:rsidRDefault="00094C48">
            <w:pPr>
              <w:pStyle w:val="TableParagraph"/>
            </w:pPr>
          </w:p>
        </w:tc>
        <w:tc>
          <w:tcPr>
            <w:tcW w:w="4122" w:type="dxa"/>
            <w:tcBorders>
              <w:top w:val="nil"/>
            </w:tcBorders>
          </w:tcPr>
          <w:p w:rsidR="00094C48" w:rsidRDefault="00094C48">
            <w:pPr>
              <w:pStyle w:val="TableParagraph"/>
            </w:pPr>
          </w:p>
        </w:tc>
        <w:tc>
          <w:tcPr>
            <w:tcW w:w="2977" w:type="dxa"/>
            <w:vMerge/>
            <w:tcBorders>
              <w:top w:val="nil"/>
            </w:tcBorders>
          </w:tcPr>
          <w:p w:rsidR="00094C48" w:rsidRDefault="00094C48">
            <w:pPr>
              <w:rPr>
                <w:sz w:val="2"/>
                <w:szCs w:val="2"/>
              </w:rPr>
            </w:pPr>
          </w:p>
        </w:tc>
        <w:tc>
          <w:tcPr>
            <w:tcW w:w="2410" w:type="dxa"/>
            <w:tcBorders>
              <w:top w:val="nil"/>
            </w:tcBorders>
          </w:tcPr>
          <w:p w:rsidR="00094C48" w:rsidRDefault="006745E0">
            <w:pPr>
              <w:pStyle w:val="TableParagraph"/>
              <w:spacing w:before="154" w:line="276" w:lineRule="auto"/>
              <w:ind w:left="107" w:right="248" w:firstLine="225"/>
              <w:jc w:val="both"/>
            </w:pPr>
            <w:r>
              <w:t>в</w:t>
            </w:r>
            <w:r>
              <w:rPr>
                <w:spacing w:val="-14"/>
              </w:rPr>
              <w:t xml:space="preserve"> </w:t>
            </w:r>
            <w:r>
              <w:t>течение</w:t>
            </w:r>
            <w:r>
              <w:rPr>
                <w:spacing w:val="-14"/>
              </w:rPr>
              <w:t xml:space="preserve"> </w:t>
            </w:r>
            <w:r>
              <w:t>учебного года</w:t>
            </w:r>
            <w:r>
              <w:rPr>
                <w:spacing w:val="40"/>
              </w:rPr>
              <w:t xml:space="preserve"> </w:t>
            </w:r>
            <w:r>
              <w:t>1 раз в месяц 2- ая</w:t>
            </w:r>
            <w:r>
              <w:rPr>
                <w:spacing w:val="54"/>
                <w:w w:val="150"/>
              </w:rPr>
              <w:t xml:space="preserve">  </w:t>
            </w:r>
            <w:r>
              <w:t>неделя</w:t>
            </w:r>
            <w:r>
              <w:rPr>
                <w:spacing w:val="54"/>
                <w:w w:val="150"/>
              </w:rPr>
              <w:t xml:space="preserve">  </w:t>
            </w:r>
            <w:r>
              <w:rPr>
                <w:spacing w:val="-2"/>
              </w:rPr>
              <w:t>месяца</w:t>
            </w:r>
          </w:p>
          <w:p w:rsidR="00094C48" w:rsidRDefault="006745E0">
            <w:pPr>
              <w:pStyle w:val="TableParagraph"/>
              <w:spacing w:before="1"/>
              <w:ind w:left="107"/>
              <w:jc w:val="both"/>
            </w:pPr>
            <w:r>
              <w:t>(день</w:t>
            </w:r>
            <w:r>
              <w:rPr>
                <w:spacing w:val="-11"/>
              </w:rPr>
              <w:t xml:space="preserve"> </w:t>
            </w:r>
            <w:r>
              <w:t>недели-</w:t>
            </w:r>
            <w:r>
              <w:rPr>
                <w:spacing w:val="-2"/>
              </w:rPr>
              <w:t>среда)</w:t>
            </w:r>
          </w:p>
        </w:tc>
        <w:tc>
          <w:tcPr>
            <w:tcW w:w="1844" w:type="dxa"/>
            <w:vMerge/>
            <w:tcBorders>
              <w:top w:val="nil"/>
            </w:tcBorders>
          </w:tcPr>
          <w:p w:rsidR="00094C48" w:rsidRDefault="00094C48">
            <w:pPr>
              <w:rPr>
                <w:sz w:val="2"/>
                <w:szCs w:val="2"/>
              </w:rPr>
            </w:pPr>
          </w:p>
        </w:tc>
      </w:tr>
      <w:tr w:rsidR="00094C48">
        <w:trPr>
          <w:trHeight w:val="269"/>
        </w:trPr>
        <w:tc>
          <w:tcPr>
            <w:tcW w:w="960" w:type="dxa"/>
            <w:tcBorders>
              <w:bottom w:val="nil"/>
            </w:tcBorders>
          </w:tcPr>
          <w:p w:rsidR="00094C48" w:rsidRDefault="006745E0">
            <w:pPr>
              <w:pStyle w:val="TableParagraph"/>
              <w:spacing w:line="247" w:lineRule="exact"/>
              <w:ind w:left="107"/>
            </w:pPr>
            <w:r>
              <w:t xml:space="preserve">1 </w:t>
            </w:r>
            <w:r>
              <w:rPr>
                <w:spacing w:val="-5"/>
              </w:rPr>
              <w:t>час</w:t>
            </w:r>
          </w:p>
        </w:tc>
        <w:tc>
          <w:tcPr>
            <w:tcW w:w="2683" w:type="dxa"/>
            <w:tcBorders>
              <w:bottom w:val="nil"/>
            </w:tcBorders>
          </w:tcPr>
          <w:p w:rsidR="00094C48" w:rsidRDefault="006745E0">
            <w:pPr>
              <w:pStyle w:val="TableParagraph"/>
              <w:spacing w:line="247" w:lineRule="exact"/>
              <w:ind w:left="108"/>
            </w:pPr>
            <w:r>
              <w:t>Занятия,</w:t>
            </w:r>
            <w:r>
              <w:rPr>
                <w:spacing w:val="33"/>
              </w:rPr>
              <w:t xml:space="preserve">  </w:t>
            </w:r>
            <w:r>
              <w:rPr>
                <w:spacing w:val="-2"/>
              </w:rPr>
              <w:t>направленные</w:t>
            </w:r>
          </w:p>
        </w:tc>
        <w:tc>
          <w:tcPr>
            <w:tcW w:w="4122" w:type="dxa"/>
            <w:tcBorders>
              <w:bottom w:val="nil"/>
            </w:tcBorders>
          </w:tcPr>
          <w:p w:rsidR="00094C48" w:rsidRDefault="006745E0">
            <w:pPr>
              <w:pStyle w:val="TableParagraph"/>
              <w:tabs>
                <w:tab w:val="left" w:pos="1065"/>
                <w:tab w:val="left" w:pos="1802"/>
                <w:tab w:val="left" w:pos="2181"/>
              </w:tabs>
              <w:spacing w:line="247" w:lineRule="exact"/>
              <w:ind w:right="200"/>
              <w:jc w:val="right"/>
            </w:pPr>
            <w:r>
              <w:rPr>
                <w:spacing w:val="-2"/>
              </w:rPr>
              <w:t>Главная</w:t>
            </w:r>
            <w:r>
              <w:tab/>
            </w:r>
            <w:r>
              <w:rPr>
                <w:spacing w:val="-4"/>
              </w:rPr>
              <w:t>цель</w:t>
            </w:r>
            <w:r>
              <w:tab/>
            </w:r>
            <w:r>
              <w:rPr>
                <w:spacing w:val="-10"/>
              </w:rPr>
              <w:t>-</w:t>
            </w:r>
            <w:r>
              <w:tab/>
            </w:r>
            <w:r>
              <w:rPr>
                <w:spacing w:val="-2"/>
              </w:rPr>
              <w:t>формирование</w:t>
            </w:r>
          </w:p>
        </w:tc>
        <w:tc>
          <w:tcPr>
            <w:tcW w:w="2977" w:type="dxa"/>
            <w:tcBorders>
              <w:bottom w:val="nil"/>
            </w:tcBorders>
          </w:tcPr>
          <w:p w:rsidR="00094C48" w:rsidRDefault="006745E0">
            <w:pPr>
              <w:pStyle w:val="TableParagraph"/>
              <w:tabs>
                <w:tab w:val="left" w:pos="1607"/>
              </w:tabs>
              <w:spacing w:line="247" w:lineRule="exact"/>
              <w:ind w:left="108"/>
            </w:pPr>
            <w:r>
              <w:rPr>
                <w:spacing w:val="-4"/>
              </w:rPr>
              <w:t>Курс</w:t>
            </w:r>
            <w:r>
              <w:tab/>
            </w:r>
            <w:r>
              <w:rPr>
                <w:spacing w:val="-2"/>
              </w:rPr>
              <w:t>внеурочной</w:t>
            </w:r>
          </w:p>
        </w:tc>
        <w:tc>
          <w:tcPr>
            <w:tcW w:w="2410" w:type="dxa"/>
            <w:tcBorders>
              <w:bottom w:val="nil"/>
            </w:tcBorders>
          </w:tcPr>
          <w:p w:rsidR="00094C48" w:rsidRDefault="006745E0">
            <w:pPr>
              <w:pStyle w:val="TableParagraph"/>
              <w:tabs>
                <w:tab w:val="left" w:pos="2043"/>
              </w:tabs>
              <w:spacing w:line="247" w:lineRule="exact"/>
              <w:ind w:left="107"/>
            </w:pPr>
            <w:r>
              <w:rPr>
                <w:spacing w:val="-2"/>
              </w:rPr>
              <w:t>Еженедельно</w:t>
            </w:r>
            <w:r>
              <w:tab/>
            </w:r>
            <w:r>
              <w:rPr>
                <w:spacing w:val="-10"/>
              </w:rPr>
              <w:t>в</w:t>
            </w:r>
          </w:p>
        </w:tc>
        <w:tc>
          <w:tcPr>
            <w:tcW w:w="1844" w:type="dxa"/>
            <w:tcBorders>
              <w:bottom w:val="nil"/>
            </w:tcBorders>
          </w:tcPr>
          <w:p w:rsidR="00094C48" w:rsidRDefault="006745E0">
            <w:pPr>
              <w:pStyle w:val="TableParagraph"/>
              <w:spacing w:line="247" w:lineRule="exact"/>
              <w:ind w:left="107"/>
            </w:pPr>
            <w:r>
              <w:rPr>
                <w:spacing w:val="-2"/>
              </w:rPr>
              <w:t>Классные</w:t>
            </w:r>
          </w:p>
        </w:tc>
      </w:tr>
      <w:tr w:rsidR="00094C48">
        <w:trPr>
          <w:trHeight w:val="291"/>
        </w:trPr>
        <w:tc>
          <w:tcPr>
            <w:tcW w:w="960" w:type="dxa"/>
            <w:tcBorders>
              <w:top w:val="nil"/>
              <w:bottom w:val="nil"/>
            </w:tcBorders>
          </w:tcPr>
          <w:p w:rsidR="00094C48" w:rsidRDefault="00094C48">
            <w:pPr>
              <w:pStyle w:val="TableParagraph"/>
              <w:rPr>
                <w:sz w:val="20"/>
              </w:rPr>
            </w:pPr>
          </w:p>
        </w:tc>
        <w:tc>
          <w:tcPr>
            <w:tcW w:w="2683" w:type="dxa"/>
            <w:tcBorders>
              <w:top w:val="nil"/>
              <w:bottom w:val="nil"/>
            </w:tcBorders>
          </w:tcPr>
          <w:p w:rsidR="00094C48" w:rsidRDefault="006745E0">
            <w:pPr>
              <w:pStyle w:val="TableParagraph"/>
              <w:tabs>
                <w:tab w:val="left" w:pos="928"/>
              </w:tabs>
              <w:spacing w:before="14"/>
              <w:ind w:left="108"/>
            </w:pPr>
            <w:r>
              <w:rPr>
                <w:spacing w:val="-5"/>
              </w:rPr>
              <w:t>на</w:t>
            </w:r>
            <w:r>
              <w:tab/>
            </w:r>
            <w:r>
              <w:rPr>
                <w:spacing w:val="-2"/>
              </w:rPr>
              <w:t>удовлетворение</w:t>
            </w:r>
          </w:p>
        </w:tc>
        <w:tc>
          <w:tcPr>
            <w:tcW w:w="4122" w:type="dxa"/>
            <w:tcBorders>
              <w:top w:val="nil"/>
              <w:bottom w:val="nil"/>
            </w:tcBorders>
          </w:tcPr>
          <w:p w:rsidR="00094C48" w:rsidRDefault="006745E0">
            <w:pPr>
              <w:pStyle w:val="TableParagraph"/>
              <w:tabs>
                <w:tab w:val="left" w:pos="1675"/>
                <w:tab w:val="left" w:pos="3451"/>
              </w:tabs>
              <w:spacing w:before="14"/>
              <w:ind w:right="202"/>
              <w:jc w:val="right"/>
            </w:pPr>
            <w:r>
              <w:rPr>
                <w:spacing w:val="-2"/>
              </w:rPr>
              <w:t>готовности</w:t>
            </w:r>
            <w:r>
              <w:tab/>
            </w:r>
            <w:r>
              <w:rPr>
                <w:spacing w:val="-2"/>
              </w:rPr>
              <w:t>школьников</w:t>
            </w:r>
            <w:r>
              <w:tab/>
            </w:r>
            <w:r>
              <w:rPr>
                <w:spacing w:val="-10"/>
              </w:rPr>
              <w:t>к</w:t>
            </w:r>
          </w:p>
        </w:tc>
        <w:tc>
          <w:tcPr>
            <w:tcW w:w="2977" w:type="dxa"/>
            <w:tcBorders>
              <w:top w:val="nil"/>
              <w:bottom w:val="nil"/>
            </w:tcBorders>
          </w:tcPr>
          <w:p w:rsidR="00094C48" w:rsidRDefault="006745E0">
            <w:pPr>
              <w:pStyle w:val="TableParagraph"/>
              <w:spacing w:before="14"/>
              <w:ind w:left="108"/>
            </w:pPr>
            <w:r>
              <w:rPr>
                <w:spacing w:val="-2"/>
              </w:rPr>
              <w:t>деятельности</w:t>
            </w:r>
          </w:p>
        </w:tc>
        <w:tc>
          <w:tcPr>
            <w:tcW w:w="2410" w:type="dxa"/>
            <w:tcBorders>
              <w:top w:val="nil"/>
              <w:bottom w:val="nil"/>
            </w:tcBorders>
          </w:tcPr>
          <w:p w:rsidR="00094C48" w:rsidRDefault="006745E0">
            <w:pPr>
              <w:pStyle w:val="TableParagraph"/>
              <w:tabs>
                <w:tab w:val="left" w:pos="1288"/>
              </w:tabs>
              <w:spacing w:before="14"/>
              <w:ind w:left="107"/>
            </w:pPr>
            <w:r>
              <w:rPr>
                <w:spacing w:val="-2"/>
              </w:rPr>
              <w:t>течение</w:t>
            </w:r>
            <w:r>
              <w:tab/>
            </w:r>
            <w:r>
              <w:rPr>
                <w:spacing w:val="-2"/>
              </w:rPr>
              <w:t>учебного</w:t>
            </w:r>
          </w:p>
        </w:tc>
        <w:tc>
          <w:tcPr>
            <w:tcW w:w="1844" w:type="dxa"/>
            <w:tcBorders>
              <w:top w:val="nil"/>
              <w:bottom w:val="nil"/>
            </w:tcBorders>
          </w:tcPr>
          <w:p w:rsidR="00094C48" w:rsidRDefault="006745E0">
            <w:pPr>
              <w:pStyle w:val="TableParagraph"/>
              <w:spacing w:before="14"/>
              <w:ind w:left="107"/>
            </w:pPr>
            <w:r>
              <w:rPr>
                <w:spacing w:val="-2"/>
              </w:rPr>
              <w:t>руководители</w:t>
            </w:r>
          </w:p>
        </w:tc>
      </w:tr>
      <w:tr w:rsidR="00094C48">
        <w:trPr>
          <w:trHeight w:val="291"/>
        </w:trPr>
        <w:tc>
          <w:tcPr>
            <w:tcW w:w="960" w:type="dxa"/>
            <w:tcBorders>
              <w:top w:val="nil"/>
              <w:bottom w:val="nil"/>
            </w:tcBorders>
          </w:tcPr>
          <w:p w:rsidR="00094C48" w:rsidRDefault="00094C48">
            <w:pPr>
              <w:pStyle w:val="TableParagraph"/>
              <w:rPr>
                <w:sz w:val="20"/>
              </w:rPr>
            </w:pPr>
          </w:p>
        </w:tc>
        <w:tc>
          <w:tcPr>
            <w:tcW w:w="2683" w:type="dxa"/>
            <w:tcBorders>
              <w:top w:val="nil"/>
              <w:bottom w:val="nil"/>
            </w:tcBorders>
          </w:tcPr>
          <w:p w:rsidR="00094C48" w:rsidRDefault="006745E0">
            <w:pPr>
              <w:pStyle w:val="TableParagraph"/>
              <w:spacing w:before="15"/>
              <w:ind w:left="108"/>
            </w:pPr>
            <w:r>
              <w:rPr>
                <w:spacing w:val="-2"/>
              </w:rPr>
              <w:t>профориентационных</w:t>
            </w:r>
          </w:p>
        </w:tc>
        <w:tc>
          <w:tcPr>
            <w:tcW w:w="4122" w:type="dxa"/>
            <w:tcBorders>
              <w:top w:val="nil"/>
              <w:bottom w:val="nil"/>
            </w:tcBorders>
          </w:tcPr>
          <w:p w:rsidR="00094C48" w:rsidRDefault="006745E0">
            <w:pPr>
              <w:pStyle w:val="TableParagraph"/>
              <w:tabs>
                <w:tab w:val="left" w:pos="1444"/>
                <w:tab w:val="left" w:pos="2371"/>
              </w:tabs>
              <w:spacing w:before="15"/>
              <w:ind w:right="198"/>
              <w:jc w:val="right"/>
            </w:pPr>
            <w:r>
              <w:rPr>
                <w:spacing w:val="-2"/>
              </w:rPr>
              <w:t>осознанному</w:t>
            </w:r>
            <w:r>
              <w:tab/>
            </w:r>
            <w:r>
              <w:rPr>
                <w:spacing w:val="-2"/>
              </w:rPr>
              <w:t>выбору</w:t>
            </w:r>
            <w:r>
              <w:tab/>
            </w:r>
            <w:r>
              <w:rPr>
                <w:spacing w:val="-2"/>
              </w:rPr>
              <w:t>направления</w:t>
            </w:r>
          </w:p>
        </w:tc>
        <w:tc>
          <w:tcPr>
            <w:tcW w:w="2977" w:type="dxa"/>
            <w:tcBorders>
              <w:top w:val="nil"/>
              <w:bottom w:val="nil"/>
            </w:tcBorders>
          </w:tcPr>
          <w:p w:rsidR="00094C48" w:rsidRDefault="006745E0">
            <w:pPr>
              <w:pStyle w:val="TableParagraph"/>
              <w:spacing w:before="15"/>
              <w:ind w:left="108"/>
            </w:pPr>
            <w:r>
              <w:rPr>
                <w:spacing w:val="-2"/>
              </w:rPr>
              <w:t>(факультатив)</w:t>
            </w:r>
          </w:p>
        </w:tc>
        <w:tc>
          <w:tcPr>
            <w:tcW w:w="2410" w:type="dxa"/>
            <w:tcBorders>
              <w:top w:val="nil"/>
              <w:bottom w:val="nil"/>
            </w:tcBorders>
          </w:tcPr>
          <w:p w:rsidR="00094C48" w:rsidRDefault="006745E0">
            <w:pPr>
              <w:pStyle w:val="TableParagraph"/>
              <w:spacing w:before="15"/>
              <w:ind w:left="107"/>
            </w:pPr>
            <w:r>
              <w:t>года</w:t>
            </w:r>
            <w:r>
              <w:rPr>
                <w:spacing w:val="28"/>
              </w:rPr>
              <w:t xml:space="preserve">  </w:t>
            </w:r>
            <w:r>
              <w:t>1</w:t>
            </w:r>
            <w:r>
              <w:rPr>
                <w:spacing w:val="28"/>
              </w:rPr>
              <w:t xml:space="preserve"> </w:t>
            </w:r>
            <w:r>
              <w:t>раз</w:t>
            </w:r>
            <w:r>
              <w:rPr>
                <w:spacing w:val="27"/>
              </w:rPr>
              <w:t xml:space="preserve"> </w:t>
            </w:r>
            <w:r>
              <w:t>в</w:t>
            </w:r>
            <w:r>
              <w:rPr>
                <w:spacing w:val="27"/>
              </w:rPr>
              <w:t xml:space="preserve"> </w:t>
            </w:r>
            <w:r>
              <w:rPr>
                <w:spacing w:val="-2"/>
              </w:rPr>
              <w:t>неделю</w:t>
            </w:r>
          </w:p>
        </w:tc>
        <w:tc>
          <w:tcPr>
            <w:tcW w:w="1844" w:type="dxa"/>
            <w:tcBorders>
              <w:top w:val="nil"/>
              <w:bottom w:val="nil"/>
            </w:tcBorders>
          </w:tcPr>
          <w:p w:rsidR="00094C48" w:rsidRDefault="006745E0">
            <w:pPr>
              <w:pStyle w:val="TableParagraph"/>
              <w:spacing w:before="15"/>
              <w:ind w:left="107"/>
            </w:pPr>
            <w:r>
              <w:t>5-9</w:t>
            </w:r>
            <w:r>
              <w:rPr>
                <w:spacing w:val="-4"/>
              </w:rPr>
              <w:t xml:space="preserve"> </w:t>
            </w:r>
            <w:r>
              <w:rPr>
                <w:spacing w:val="-2"/>
              </w:rPr>
              <w:t>классов</w:t>
            </w:r>
          </w:p>
        </w:tc>
      </w:tr>
      <w:tr w:rsidR="00094C48">
        <w:trPr>
          <w:trHeight w:val="290"/>
        </w:trPr>
        <w:tc>
          <w:tcPr>
            <w:tcW w:w="960" w:type="dxa"/>
            <w:tcBorders>
              <w:top w:val="nil"/>
              <w:bottom w:val="nil"/>
            </w:tcBorders>
          </w:tcPr>
          <w:p w:rsidR="00094C48" w:rsidRDefault="00094C48">
            <w:pPr>
              <w:pStyle w:val="TableParagraph"/>
              <w:rPr>
                <w:sz w:val="20"/>
              </w:rPr>
            </w:pPr>
          </w:p>
        </w:tc>
        <w:tc>
          <w:tcPr>
            <w:tcW w:w="2683" w:type="dxa"/>
            <w:tcBorders>
              <w:top w:val="nil"/>
              <w:bottom w:val="nil"/>
            </w:tcBorders>
          </w:tcPr>
          <w:p w:rsidR="00094C48" w:rsidRDefault="006745E0">
            <w:pPr>
              <w:pStyle w:val="TableParagraph"/>
              <w:tabs>
                <w:tab w:val="left" w:pos="2306"/>
              </w:tabs>
              <w:spacing w:before="14"/>
              <w:ind w:left="108"/>
            </w:pPr>
            <w:r>
              <w:rPr>
                <w:spacing w:val="-2"/>
              </w:rPr>
              <w:t>интересов</w:t>
            </w:r>
            <w:r>
              <w:tab/>
            </w:r>
            <w:r>
              <w:rPr>
                <w:spacing w:val="-10"/>
              </w:rPr>
              <w:t>и</w:t>
            </w:r>
          </w:p>
        </w:tc>
        <w:tc>
          <w:tcPr>
            <w:tcW w:w="4122" w:type="dxa"/>
            <w:tcBorders>
              <w:top w:val="nil"/>
              <w:bottom w:val="nil"/>
            </w:tcBorders>
          </w:tcPr>
          <w:p w:rsidR="00094C48" w:rsidRDefault="006745E0">
            <w:pPr>
              <w:pStyle w:val="TableParagraph"/>
              <w:spacing w:before="14"/>
              <w:ind w:right="200"/>
              <w:jc w:val="right"/>
            </w:pPr>
            <w:r>
              <w:t>продолжения</w:t>
            </w:r>
            <w:r>
              <w:rPr>
                <w:spacing w:val="75"/>
              </w:rPr>
              <w:t xml:space="preserve"> </w:t>
            </w:r>
            <w:r>
              <w:t>своего</w:t>
            </w:r>
            <w:r>
              <w:rPr>
                <w:spacing w:val="76"/>
              </w:rPr>
              <w:t xml:space="preserve"> </w:t>
            </w:r>
            <w:r>
              <w:t>образования</w:t>
            </w:r>
            <w:r>
              <w:rPr>
                <w:spacing w:val="76"/>
              </w:rPr>
              <w:t xml:space="preserve"> </w:t>
            </w:r>
            <w:r>
              <w:rPr>
                <w:spacing w:val="-10"/>
              </w:rPr>
              <w:t>и</w:t>
            </w:r>
          </w:p>
        </w:tc>
        <w:tc>
          <w:tcPr>
            <w:tcW w:w="2977" w:type="dxa"/>
            <w:tcBorders>
              <w:top w:val="nil"/>
              <w:bottom w:val="nil"/>
            </w:tcBorders>
          </w:tcPr>
          <w:p w:rsidR="00094C48" w:rsidRDefault="006745E0">
            <w:pPr>
              <w:pStyle w:val="TableParagraph"/>
              <w:spacing w:before="14"/>
              <w:ind w:left="108"/>
            </w:pPr>
            <w:r>
              <w:rPr>
                <w:spacing w:val="-2"/>
              </w:rPr>
              <w:t>«Профориентация»</w:t>
            </w:r>
          </w:p>
        </w:tc>
        <w:tc>
          <w:tcPr>
            <w:tcW w:w="2410" w:type="dxa"/>
            <w:tcBorders>
              <w:top w:val="nil"/>
              <w:bottom w:val="nil"/>
            </w:tcBorders>
          </w:tcPr>
          <w:p w:rsidR="00094C48" w:rsidRDefault="006745E0">
            <w:pPr>
              <w:pStyle w:val="TableParagraph"/>
              <w:tabs>
                <w:tab w:val="left" w:pos="1422"/>
              </w:tabs>
              <w:spacing w:before="14"/>
              <w:ind w:left="107"/>
            </w:pPr>
            <w:r>
              <w:rPr>
                <w:spacing w:val="-2"/>
              </w:rPr>
              <w:t>(день</w:t>
            </w:r>
            <w:r>
              <w:tab/>
            </w:r>
            <w:r>
              <w:rPr>
                <w:spacing w:val="-2"/>
              </w:rPr>
              <w:t>недели-</w:t>
            </w:r>
          </w:p>
        </w:tc>
        <w:tc>
          <w:tcPr>
            <w:tcW w:w="1844" w:type="dxa"/>
            <w:tcBorders>
              <w:top w:val="nil"/>
              <w:bottom w:val="nil"/>
            </w:tcBorders>
          </w:tcPr>
          <w:p w:rsidR="00094C48" w:rsidRDefault="00094C48">
            <w:pPr>
              <w:pStyle w:val="TableParagraph"/>
              <w:rPr>
                <w:sz w:val="20"/>
              </w:rPr>
            </w:pPr>
          </w:p>
        </w:tc>
      </w:tr>
      <w:tr w:rsidR="00094C48">
        <w:trPr>
          <w:trHeight w:val="290"/>
        </w:trPr>
        <w:tc>
          <w:tcPr>
            <w:tcW w:w="960" w:type="dxa"/>
            <w:tcBorders>
              <w:top w:val="nil"/>
              <w:bottom w:val="nil"/>
            </w:tcBorders>
          </w:tcPr>
          <w:p w:rsidR="00094C48" w:rsidRDefault="00094C48">
            <w:pPr>
              <w:pStyle w:val="TableParagraph"/>
              <w:rPr>
                <w:sz w:val="20"/>
              </w:rPr>
            </w:pPr>
          </w:p>
        </w:tc>
        <w:tc>
          <w:tcPr>
            <w:tcW w:w="2683" w:type="dxa"/>
            <w:tcBorders>
              <w:top w:val="nil"/>
              <w:bottom w:val="nil"/>
            </w:tcBorders>
          </w:tcPr>
          <w:p w:rsidR="00094C48" w:rsidRDefault="006745E0">
            <w:pPr>
              <w:pStyle w:val="TableParagraph"/>
              <w:spacing w:before="14"/>
              <w:ind w:left="108"/>
            </w:pPr>
            <w:r>
              <w:rPr>
                <w:spacing w:val="-2"/>
              </w:rPr>
              <w:t>потребностей</w:t>
            </w:r>
          </w:p>
        </w:tc>
        <w:tc>
          <w:tcPr>
            <w:tcW w:w="4122" w:type="dxa"/>
            <w:tcBorders>
              <w:top w:val="nil"/>
              <w:bottom w:val="nil"/>
            </w:tcBorders>
          </w:tcPr>
          <w:p w:rsidR="00094C48" w:rsidRDefault="006745E0">
            <w:pPr>
              <w:pStyle w:val="TableParagraph"/>
              <w:spacing w:before="14"/>
              <w:ind w:right="199"/>
              <w:jc w:val="right"/>
            </w:pPr>
            <w:r>
              <w:t>своей</w:t>
            </w:r>
            <w:r>
              <w:rPr>
                <w:spacing w:val="1"/>
              </w:rPr>
              <w:t xml:space="preserve"> </w:t>
            </w:r>
            <w:r>
              <w:t>будущей</w:t>
            </w:r>
            <w:r>
              <w:rPr>
                <w:spacing w:val="2"/>
              </w:rPr>
              <w:t xml:space="preserve"> </w:t>
            </w:r>
            <w:r>
              <w:t>профессии,</w:t>
            </w:r>
            <w:r>
              <w:rPr>
                <w:spacing w:val="3"/>
              </w:rPr>
              <w:t xml:space="preserve"> </w:t>
            </w:r>
            <w:r>
              <w:rPr>
                <w:spacing w:val="-2"/>
              </w:rPr>
              <w:t>осознание</w:t>
            </w:r>
          </w:p>
        </w:tc>
        <w:tc>
          <w:tcPr>
            <w:tcW w:w="2977" w:type="dxa"/>
            <w:tcBorders>
              <w:top w:val="nil"/>
              <w:bottom w:val="nil"/>
            </w:tcBorders>
          </w:tcPr>
          <w:p w:rsidR="00094C48" w:rsidRDefault="006745E0">
            <w:pPr>
              <w:pStyle w:val="TableParagraph"/>
              <w:tabs>
                <w:tab w:val="left" w:pos="2193"/>
              </w:tabs>
              <w:spacing w:before="14"/>
              <w:ind w:left="108"/>
            </w:pPr>
            <w:r>
              <w:rPr>
                <w:spacing w:val="-2"/>
              </w:rPr>
              <w:t>(программа</w:t>
            </w:r>
            <w:r>
              <w:tab/>
            </w:r>
            <w:r>
              <w:rPr>
                <w:spacing w:val="-2"/>
              </w:rPr>
              <w:t>курса</w:t>
            </w:r>
          </w:p>
        </w:tc>
        <w:tc>
          <w:tcPr>
            <w:tcW w:w="2410" w:type="dxa"/>
            <w:tcBorders>
              <w:top w:val="nil"/>
              <w:bottom w:val="nil"/>
            </w:tcBorders>
          </w:tcPr>
          <w:p w:rsidR="00094C48" w:rsidRDefault="006745E0">
            <w:pPr>
              <w:pStyle w:val="TableParagraph"/>
              <w:spacing w:before="14"/>
              <w:ind w:left="107"/>
            </w:pPr>
            <w:r>
              <w:rPr>
                <w:spacing w:val="-2"/>
              </w:rPr>
              <w:t>пятница)</w:t>
            </w:r>
          </w:p>
        </w:tc>
        <w:tc>
          <w:tcPr>
            <w:tcW w:w="1844" w:type="dxa"/>
            <w:tcBorders>
              <w:top w:val="nil"/>
              <w:bottom w:val="nil"/>
            </w:tcBorders>
          </w:tcPr>
          <w:p w:rsidR="00094C48" w:rsidRDefault="00094C48">
            <w:pPr>
              <w:pStyle w:val="TableParagraph"/>
              <w:rPr>
                <w:sz w:val="20"/>
              </w:rPr>
            </w:pPr>
          </w:p>
        </w:tc>
      </w:tr>
      <w:tr w:rsidR="00094C48">
        <w:trPr>
          <w:trHeight w:val="291"/>
        </w:trPr>
        <w:tc>
          <w:tcPr>
            <w:tcW w:w="960" w:type="dxa"/>
            <w:tcBorders>
              <w:top w:val="nil"/>
              <w:bottom w:val="nil"/>
            </w:tcBorders>
          </w:tcPr>
          <w:p w:rsidR="00094C48" w:rsidRDefault="00094C48">
            <w:pPr>
              <w:pStyle w:val="TableParagraph"/>
              <w:rPr>
                <w:sz w:val="20"/>
              </w:rPr>
            </w:pPr>
          </w:p>
        </w:tc>
        <w:tc>
          <w:tcPr>
            <w:tcW w:w="2683" w:type="dxa"/>
            <w:tcBorders>
              <w:top w:val="nil"/>
              <w:bottom w:val="nil"/>
            </w:tcBorders>
          </w:tcPr>
          <w:p w:rsidR="00094C48" w:rsidRDefault="006745E0">
            <w:pPr>
              <w:pStyle w:val="TableParagraph"/>
              <w:spacing w:before="14"/>
              <w:ind w:left="108"/>
            </w:pPr>
            <w:r>
              <w:rPr>
                <w:spacing w:val="-2"/>
              </w:rPr>
              <w:t>обучающихся.</w:t>
            </w:r>
          </w:p>
        </w:tc>
        <w:tc>
          <w:tcPr>
            <w:tcW w:w="4122" w:type="dxa"/>
            <w:tcBorders>
              <w:top w:val="nil"/>
              <w:bottom w:val="nil"/>
            </w:tcBorders>
          </w:tcPr>
          <w:p w:rsidR="00094C48" w:rsidRDefault="006745E0">
            <w:pPr>
              <w:pStyle w:val="TableParagraph"/>
              <w:spacing w:before="14"/>
              <w:ind w:right="200"/>
              <w:jc w:val="right"/>
            </w:pPr>
            <w:r>
              <w:t>ими</w:t>
            </w:r>
            <w:r>
              <w:rPr>
                <w:spacing w:val="48"/>
              </w:rPr>
              <w:t xml:space="preserve"> </w:t>
            </w:r>
            <w:r>
              <w:t>важности</w:t>
            </w:r>
            <w:r>
              <w:rPr>
                <w:spacing w:val="51"/>
              </w:rPr>
              <w:t xml:space="preserve"> </w:t>
            </w:r>
            <w:r>
              <w:t>получаемых</w:t>
            </w:r>
            <w:r>
              <w:rPr>
                <w:spacing w:val="51"/>
              </w:rPr>
              <w:t xml:space="preserve"> </w:t>
            </w:r>
            <w:r>
              <w:t>в</w:t>
            </w:r>
            <w:r>
              <w:rPr>
                <w:spacing w:val="51"/>
              </w:rPr>
              <w:t xml:space="preserve"> </w:t>
            </w:r>
            <w:r>
              <w:rPr>
                <w:spacing w:val="-2"/>
              </w:rPr>
              <w:t>школе</w:t>
            </w:r>
          </w:p>
        </w:tc>
        <w:tc>
          <w:tcPr>
            <w:tcW w:w="2977" w:type="dxa"/>
            <w:tcBorders>
              <w:top w:val="nil"/>
              <w:bottom w:val="nil"/>
            </w:tcBorders>
          </w:tcPr>
          <w:p w:rsidR="00094C48" w:rsidRDefault="006745E0">
            <w:pPr>
              <w:pStyle w:val="TableParagraph"/>
              <w:spacing w:before="14"/>
              <w:ind w:left="108"/>
            </w:pPr>
            <w:r>
              <w:rPr>
                <w:spacing w:val="-2"/>
              </w:rPr>
              <w:t>рекомендована</w:t>
            </w:r>
          </w:p>
        </w:tc>
        <w:tc>
          <w:tcPr>
            <w:tcW w:w="2410" w:type="dxa"/>
            <w:tcBorders>
              <w:top w:val="nil"/>
              <w:bottom w:val="nil"/>
            </w:tcBorders>
          </w:tcPr>
          <w:p w:rsidR="00094C48" w:rsidRDefault="00094C48">
            <w:pPr>
              <w:pStyle w:val="TableParagraph"/>
              <w:rPr>
                <w:sz w:val="20"/>
              </w:rPr>
            </w:pPr>
          </w:p>
        </w:tc>
        <w:tc>
          <w:tcPr>
            <w:tcW w:w="1844" w:type="dxa"/>
            <w:tcBorders>
              <w:top w:val="nil"/>
              <w:bottom w:val="nil"/>
            </w:tcBorders>
          </w:tcPr>
          <w:p w:rsidR="00094C48" w:rsidRDefault="00094C48">
            <w:pPr>
              <w:pStyle w:val="TableParagraph"/>
              <w:rPr>
                <w:sz w:val="20"/>
              </w:rPr>
            </w:pPr>
          </w:p>
        </w:tc>
      </w:tr>
      <w:tr w:rsidR="00094C48">
        <w:trPr>
          <w:trHeight w:val="291"/>
        </w:trPr>
        <w:tc>
          <w:tcPr>
            <w:tcW w:w="960" w:type="dxa"/>
            <w:tcBorders>
              <w:top w:val="nil"/>
              <w:bottom w:val="nil"/>
            </w:tcBorders>
          </w:tcPr>
          <w:p w:rsidR="00094C48" w:rsidRDefault="00094C48">
            <w:pPr>
              <w:pStyle w:val="TableParagraph"/>
              <w:rPr>
                <w:sz w:val="20"/>
              </w:rPr>
            </w:pPr>
          </w:p>
        </w:tc>
        <w:tc>
          <w:tcPr>
            <w:tcW w:w="2683" w:type="dxa"/>
            <w:tcBorders>
              <w:top w:val="nil"/>
              <w:bottom w:val="nil"/>
            </w:tcBorders>
          </w:tcPr>
          <w:p w:rsidR="00094C48" w:rsidRDefault="00094C48">
            <w:pPr>
              <w:pStyle w:val="TableParagraph"/>
              <w:rPr>
                <w:sz w:val="20"/>
              </w:rPr>
            </w:pPr>
          </w:p>
        </w:tc>
        <w:tc>
          <w:tcPr>
            <w:tcW w:w="4122" w:type="dxa"/>
            <w:tcBorders>
              <w:top w:val="nil"/>
              <w:bottom w:val="nil"/>
            </w:tcBorders>
          </w:tcPr>
          <w:p w:rsidR="00094C48" w:rsidRDefault="006745E0">
            <w:pPr>
              <w:pStyle w:val="TableParagraph"/>
              <w:tabs>
                <w:tab w:val="left" w:pos="1377"/>
                <w:tab w:val="left" w:pos="2421"/>
              </w:tabs>
              <w:spacing w:before="15"/>
              <w:ind w:right="199"/>
              <w:jc w:val="right"/>
            </w:pPr>
            <w:r>
              <w:rPr>
                <w:spacing w:val="-2"/>
              </w:rPr>
              <w:t>знаний</w:t>
            </w:r>
            <w:r>
              <w:tab/>
            </w:r>
            <w:r>
              <w:rPr>
                <w:spacing w:val="-5"/>
              </w:rPr>
              <w:t>для</w:t>
            </w:r>
            <w:r>
              <w:tab/>
            </w:r>
            <w:r>
              <w:rPr>
                <w:spacing w:val="-2"/>
              </w:rPr>
              <w:t>дальнейшей</w:t>
            </w:r>
          </w:p>
        </w:tc>
        <w:tc>
          <w:tcPr>
            <w:tcW w:w="2977" w:type="dxa"/>
            <w:tcBorders>
              <w:top w:val="nil"/>
              <w:bottom w:val="nil"/>
            </w:tcBorders>
          </w:tcPr>
          <w:p w:rsidR="00094C48" w:rsidRDefault="006745E0">
            <w:pPr>
              <w:pStyle w:val="TableParagraph"/>
              <w:tabs>
                <w:tab w:val="left" w:pos="1881"/>
              </w:tabs>
              <w:spacing w:before="15"/>
              <w:ind w:left="108"/>
            </w:pPr>
            <w:r>
              <w:rPr>
                <w:spacing w:val="-2"/>
              </w:rPr>
              <w:t>Институтом</w:t>
            </w:r>
            <w:r>
              <w:tab/>
            </w:r>
            <w:r>
              <w:rPr>
                <w:spacing w:val="-2"/>
              </w:rPr>
              <w:t>развития</w:t>
            </w:r>
          </w:p>
        </w:tc>
        <w:tc>
          <w:tcPr>
            <w:tcW w:w="2410" w:type="dxa"/>
            <w:tcBorders>
              <w:top w:val="nil"/>
              <w:bottom w:val="nil"/>
            </w:tcBorders>
          </w:tcPr>
          <w:p w:rsidR="00094C48" w:rsidRDefault="00094C48">
            <w:pPr>
              <w:pStyle w:val="TableParagraph"/>
              <w:rPr>
                <w:sz w:val="20"/>
              </w:rPr>
            </w:pPr>
          </w:p>
        </w:tc>
        <w:tc>
          <w:tcPr>
            <w:tcW w:w="1844" w:type="dxa"/>
            <w:tcBorders>
              <w:top w:val="nil"/>
              <w:bottom w:val="nil"/>
            </w:tcBorders>
          </w:tcPr>
          <w:p w:rsidR="00094C48" w:rsidRDefault="00094C48">
            <w:pPr>
              <w:pStyle w:val="TableParagraph"/>
              <w:rPr>
                <w:sz w:val="20"/>
              </w:rPr>
            </w:pPr>
          </w:p>
        </w:tc>
      </w:tr>
      <w:tr w:rsidR="00094C48">
        <w:trPr>
          <w:trHeight w:val="290"/>
        </w:trPr>
        <w:tc>
          <w:tcPr>
            <w:tcW w:w="960" w:type="dxa"/>
            <w:tcBorders>
              <w:top w:val="nil"/>
              <w:bottom w:val="nil"/>
            </w:tcBorders>
          </w:tcPr>
          <w:p w:rsidR="00094C48" w:rsidRDefault="00094C48">
            <w:pPr>
              <w:pStyle w:val="TableParagraph"/>
              <w:rPr>
                <w:sz w:val="20"/>
              </w:rPr>
            </w:pPr>
          </w:p>
        </w:tc>
        <w:tc>
          <w:tcPr>
            <w:tcW w:w="2683" w:type="dxa"/>
            <w:tcBorders>
              <w:top w:val="nil"/>
              <w:bottom w:val="nil"/>
            </w:tcBorders>
          </w:tcPr>
          <w:p w:rsidR="00094C48" w:rsidRDefault="00094C48">
            <w:pPr>
              <w:pStyle w:val="TableParagraph"/>
              <w:rPr>
                <w:sz w:val="20"/>
              </w:rPr>
            </w:pPr>
          </w:p>
        </w:tc>
        <w:tc>
          <w:tcPr>
            <w:tcW w:w="4122" w:type="dxa"/>
            <w:tcBorders>
              <w:top w:val="nil"/>
              <w:bottom w:val="nil"/>
            </w:tcBorders>
          </w:tcPr>
          <w:p w:rsidR="00094C48" w:rsidRDefault="006745E0">
            <w:pPr>
              <w:pStyle w:val="TableParagraph"/>
              <w:tabs>
                <w:tab w:val="left" w:pos="3441"/>
              </w:tabs>
              <w:spacing w:before="14"/>
              <w:ind w:right="200"/>
              <w:jc w:val="right"/>
            </w:pPr>
            <w:r>
              <w:rPr>
                <w:spacing w:val="-2"/>
              </w:rPr>
              <w:t>профессиональной</w:t>
            </w:r>
            <w:r>
              <w:tab/>
            </w:r>
            <w:r>
              <w:rPr>
                <w:spacing w:val="-10"/>
              </w:rPr>
              <w:t>и</w:t>
            </w:r>
          </w:p>
        </w:tc>
        <w:tc>
          <w:tcPr>
            <w:tcW w:w="2977" w:type="dxa"/>
            <w:tcBorders>
              <w:top w:val="nil"/>
              <w:bottom w:val="nil"/>
            </w:tcBorders>
          </w:tcPr>
          <w:p w:rsidR="00094C48" w:rsidRDefault="006745E0">
            <w:pPr>
              <w:pStyle w:val="TableParagraph"/>
              <w:tabs>
                <w:tab w:val="left" w:pos="2219"/>
              </w:tabs>
              <w:spacing w:before="14"/>
              <w:ind w:left="108"/>
            </w:pPr>
            <w:r>
              <w:rPr>
                <w:spacing w:val="-2"/>
              </w:rPr>
              <w:t>образования</w:t>
            </w:r>
            <w:r>
              <w:tab/>
            </w:r>
            <w:r>
              <w:rPr>
                <w:spacing w:val="-4"/>
              </w:rPr>
              <w:t>РАО,</w:t>
            </w:r>
          </w:p>
        </w:tc>
        <w:tc>
          <w:tcPr>
            <w:tcW w:w="2410" w:type="dxa"/>
            <w:tcBorders>
              <w:top w:val="nil"/>
              <w:bottom w:val="nil"/>
            </w:tcBorders>
          </w:tcPr>
          <w:p w:rsidR="00094C48" w:rsidRDefault="00094C48">
            <w:pPr>
              <w:pStyle w:val="TableParagraph"/>
              <w:rPr>
                <w:sz w:val="20"/>
              </w:rPr>
            </w:pPr>
          </w:p>
        </w:tc>
        <w:tc>
          <w:tcPr>
            <w:tcW w:w="1844" w:type="dxa"/>
            <w:tcBorders>
              <w:top w:val="nil"/>
              <w:bottom w:val="nil"/>
            </w:tcBorders>
          </w:tcPr>
          <w:p w:rsidR="00094C48" w:rsidRDefault="00094C48">
            <w:pPr>
              <w:pStyle w:val="TableParagraph"/>
              <w:rPr>
                <w:sz w:val="20"/>
              </w:rPr>
            </w:pPr>
          </w:p>
        </w:tc>
      </w:tr>
      <w:tr w:rsidR="00094C48">
        <w:trPr>
          <w:trHeight w:val="290"/>
        </w:trPr>
        <w:tc>
          <w:tcPr>
            <w:tcW w:w="960" w:type="dxa"/>
            <w:tcBorders>
              <w:top w:val="nil"/>
              <w:bottom w:val="nil"/>
            </w:tcBorders>
          </w:tcPr>
          <w:p w:rsidR="00094C48" w:rsidRDefault="00094C48">
            <w:pPr>
              <w:pStyle w:val="TableParagraph"/>
              <w:rPr>
                <w:sz w:val="20"/>
              </w:rPr>
            </w:pPr>
          </w:p>
        </w:tc>
        <w:tc>
          <w:tcPr>
            <w:tcW w:w="2683" w:type="dxa"/>
            <w:tcBorders>
              <w:top w:val="nil"/>
              <w:bottom w:val="nil"/>
            </w:tcBorders>
          </w:tcPr>
          <w:p w:rsidR="00094C48" w:rsidRDefault="00094C48">
            <w:pPr>
              <w:pStyle w:val="TableParagraph"/>
              <w:rPr>
                <w:sz w:val="20"/>
              </w:rPr>
            </w:pPr>
          </w:p>
        </w:tc>
        <w:tc>
          <w:tcPr>
            <w:tcW w:w="4122" w:type="dxa"/>
            <w:tcBorders>
              <w:top w:val="nil"/>
              <w:bottom w:val="nil"/>
            </w:tcBorders>
          </w:tcPr>
          <w:p w:rsidR="00094C48" w:rsidRDefault="006745E0">
            <w:pPr>
              <w:pStyle w:val="TableParagraph"/>
              <w:spacing w:before="14"/>
              <w:ind w:right="199"/>
              <w:jc w:val="right"/>
            </w:pPr>
            <w:r>
              <w:t>внепрофессиональной</w:t>
            </w:r>
            <w:r>
              <w:rPr>
                <w:spacing w:val="61"/>
                <w:w w:val="150"/>
              </w:rPr>
              <w:t xml:space="preserve"> </w:t>
            </w:r>
            <w:r>
              <w:rPr>
                <w:spacing w:val="-2"/>
              </w:rPr>
              <w:t>деятельности,</w:t>
            </w:r>
          </w:p>
        </w:tc>
        <w:tc>
          <w:tcPr>
            <w:tcW w:w="2977" w:type="dxa"/>
            <w:tcBorders>
              <w:top w:val="nil"/>
              <w:bottom w:val="nil"/>
            </w:tcBorders>
          </w:tcPr>
          <w:p w:rsidR="00094C48" w:rsidRDefault="006745E0">
            <w:pPr>
              <w:pStyle w:val="TableParagraph"/>
              <w:spacing w:before="14"/>
              <w:ind w:left="108"/>
            </w:pPr>
            <w:r>
              <w:rPr>
                <w:spacing w:val="-2"/>
              </w:rPr>
              <w:t>министерством</w:t>
            </w:r>
          </w:p>
        </w:tc>
        <w:tc>
          <w:tcPr>
            <w:tcW w:w="2410" w:type="dxa"/>
            <w:tcBorders>
              <w:top w:val="nil"/>
              <w:bottom w:val="nil"/>
            </w:tcBorders>
          </w:tcPr>
          <w:p w:rsidR="00094C48" w:rsidRDefault="00094C48">
            <w:pPr>
              <w:pStyle w:val="TableParagraph"/>
              <w:rPr>
                <w:sz w:val="20"/>
              </w:rPr>
            </w:pPr>
          </w:p>
        </w:tc>
        <w:tc>
          <w:tcPr>
            <w:tcW w:w="1844" w:type="dxa"/>
            <w:tcBorders>
              <w:top w:val="nil"/>
              <w:bottom w:val="nil"/>
            </w:tcBorders>
          </w:tcPr>
          <w:p w:rsidR="00094C48" w:rsidRDefault="00094C48">
            <w:pPr>
              <w:pStyle w:val="TableParagraph"/>
              <w:rPr>
                <w:sz w:val="20"/>
              </w:rPr>
            </w:pPr>
          </w:p>
        </w:tc>
      </w:tr>
      <w:tr w:rsidR="00094C48">
        <w:trPr>
          <w:trHeight w:val="290"/>
        </w:trPr>
        <w:tc>
          <w:tcPr>
            <w:tcW w:w="960" w:type="dxa"/>
            <w:tcBorders>
              <w:top w:val="nil"/>
              <w:bottom w:val="nil"/>
            </w:tcBorders>
          </w:tcPr>
          <w:p w:rsidR="00094C48" w:rsidRDefault="00094C48">
            <w:pPr>
              <w:pStyle w:val="TableParagraph"/>
              <w:rPr>
                <w:sz w:val="20"/>
              </w:rPr>
            </w:pPr>
          </w:p>
        </w:tc>
        <w:tc>
          <w:tcPr>
            <w:tcW w:w="2683" w:type="dxa"/>
            <w:tcBorders>
              <w:top w:val="nil"/>
              <w:bottom w:val="nil"/>
            </w:tcBorders>
          </w:tcPr>
          <w:p w:rsidR="00094C48" w:rsidRDefault="00094C48">
            <w:pPr>
              <w:pStyle w:val="TableParagraph"/>
              <w:rPr>
                <w:sz w:val="20"/>
              </w:rPr>
            </w:pPr>
          </w:p>
        </w:tc>
        <w:tc>
          <w:tcPr>
            <w:tcW w:w="4122" w:type="dxa"/>
            <w:tcBorders>
              <w:top w:val="nil"/>
              <w:bottom w:val="nil"/>
            </w:tcBorders>
          </w:tcPr>
          <w:p w:rsidR="00094C48" w:rsidRDefault="006745E0">
            <w:pPr>
              <w:pStyle w:val="TableParagraph"/>
              <w:spacing w:before="14"/>
              <w:ind w:right="202"/>
              <w:jc w:val="right"/>
            </w:pPr>
            <w:r>
              <w:t>развитие</w:t>
            </w:r>
            <w:r>
              <w:rPr>
                <w:spacing w:val="32"/>
              </w:rPr>
              <w:t xml:space="preserve"> </w:t>
            </w:r>
            <w:r>
              <w:t>их</w:t>
            </w:r>
            <w:r>
              <w:rPr>
                <w:spacing w:val="32"/>
              </w:rPr>
              <w:t xml:space="preserve"> </w:t>
            </w:r>
            <w:r>
              <w:t>ценностного</w:t>
            </w:r>
            <w:r>
              <w:rPr>
                <w:spacing w:val="30"/>
              </w:rPr>
              <w:t xml:space="preserve"> </w:t>
            </w:r>
            <w:r>
              <w:rPr>
                <w:spacing w:val="-2"/>
              </w:rPr>
              <w:t>отношения</w:t>
            </w:r>
          </w:p>
        </w:tc>
        <w:tc>
          <w:tcPr>
            <w:tcW w:w="2977" w:type="dxa"/>
            <w:tcBorders>
              <w:top w:val="nil"/>
              <w:bottom w:val="nil"/>
            </w:tcBorders>
          </w:tcPr>
          <w:p w:rsidR="00094C48" w:rsidRDefault="006745E0">
            <w:pPr>
              <w:pStyle w:val="TableParagraph"/>
              <w:tabs>
                <w:tab w:val="left" w:pos="2049"/>
              </w:tabs>
              <w:spacing w:before="14"/>
              <w:ind w:left="108"/>
            </w:pPr>
            <w:r>
              <w:rPr>
                <w:spacing w:val="-2"/>
              </w:rPr>
              <w:t>просвещения),</w:t>
            </w:r>
            <w:r>
              <w:tab/>
            </w:r>
            <w:r>
              <w:rPr>
                <w:spacing w:val="-2"/>
              </w:rPr>
              <w:t>защита</w:t>
            </w:r>
          </w:p>
        </w:tc>
        <w:tc>
          <w:tcPr>
            <w:tcW w:w="2410" w:type="dxa"/>
            <w:tcBorders>
              <w:top w:val="nil"/>
              <w:bottom w:val="nil"/>
            </w:tcBorders>
          </w:tcPr>
          <w:p w:rsidR="00094C48" w:rsidRDefault="00094C48">
            <w:pPr>
              <w:pStyle w:val="TableParagraph"/>
              <w:rPr>
                <w:sz w:val="20"/>
              </w:rPr>
            </w:pPr>
          </w:p>
        </w:tc>
        <w:tc>
          <w:tcPr>
            <w:tcW w:w="1844" w:type="dxa"/>
            <w:tcBorders>
              <w:top w:val="nil"/>
              <w:bottom w:val="nil"/>
            </w:tcBorders>
          </w:tcPr>
          <w:p w:rsidR="00094C48" w:rsidRDefault="00094C48">
            <w:pPr>
              <w:pStyle w:val="TableParagraph"/>
              <w:rPr>
                <w:sz w:val="20"/>
              </w:rPr>
            </w:pPr>
          </w:p>
        </w:tc>
      </w:tr>
      <w:tr w:rsidR="00094C48">
        <w:trPr>
          <w:trHeight w:val="291"/>
        </w:trPr>
        <w:tc>
          <w:tcPr>
            <w:tcW w:w="960" w:type="dxa"/>
            <w:tcBorders>
              <w:top w:val="nil"/>
              <w:bottom w:val="nil"/>
            </w:tcBorders>
          </w:tcPr>
          <w:p w:rsidR="00094C48" w:rsidRDefault="00094C48">
            <w:pPr>
              <w:pStyle w:val="TableParagraph"/>
              <w:rPr>
                <w:sz w:val="20"/>
              </w:rPr>
            </w:pPr>
          </w:p>
        </w:tc>
        <w:tc>
          <w:tcPr>
            <w:tcW w:w="2683" w:type="dxa"/>
            <w:tcBorders>
              <w:top w:val="nil"/>
              <w:bottom w:val="nil"/>
            </w:tcBorders>
          </w:tcPr>
          <w:p w:rsidR="00094C48" w:rsidRDefault="00094C48">
            <w:pPr>
              <w:pStyle w:val="TableParagraph"/>
              <w:rPr>
                <w:sz w:val="20"/>
              </w:rPr>
            </w:pPr>
          </w:p>
        </w:tc>
        <w:tc>
          <w:tcPr>
            <w:tcW w:w="4122" w:type="dxa"/>
            <w:tcBorders>
              <w:top w:val="nil"/>
              <w:bottom w:val="nil"/>
            </w:tcBorders>
          </w:tcPr>
          <w:p w:rsidR="00094C48" w:rsidRDefault="006745E0">
            <w:pPr>
              <w:pStyle w:val="TableParagraph"/>
              <w:tabs>
                <w:tab w:val="left" w:pos="316"/>
                <w:tab w:val="left" w:pos="1060"/>
                <w:tab w:val="left" w:pos="1581"/>
                <w:tab w:val="left" w:pos="2803"/>
              </w:tabs>
              <w:spacing w:before="14"/>
              <w:ind w:right="199"/>
              <w:jc w:val="right"/>
            </w:pPr>
            <w:r>
              <w:rPr>
                <w:spacing w:val="-10"/>
              </w:rPr>
              <w:t>к</w:t>
            </w:r>
            <w:r>
              <w:tab/>
            </w:r>
            <w:r>
              <w:rPr>
                <w:spacing w:val="-2"/>
              </w:rPr>
              <w:t>труду</w:t>
            </w:r>
            <w:r>
              <w:tab/>
            </w:r>
            <w:r>
              <w:rPr>
                <w:spacing w:val="-5"/>
              </w:rPr>
              <w:t>как</w:t>
            </w:r>
            <w:r>
              <w:tab/>
            </w:r>
            <w:r>
              <w:rPr>
                <w:spacing w:val="-2"/>
              </w:rPr>
              <w:t>основному</w:t>
            </w:r>
            <w:r>
              <w:tab/>
            </w:r>
            <w:r>
              <w:rPr>
                <w:spacing w:val="-2"/>
              </w:rPr>
              <w:t>способу</w:t>
            </w:r>
          </w:p>
        </w:tc>
        <w:tc>
          <w:tcPr>
            <w:tcW w:w="2977" w:type="dxa"/>
            <w:tcBorders>
              <w:top w:val="nil"/>
              <w:bottom w:val="nil"/>
            </w:tcBorders>
          </w:tcPr>
          <w:p w:rsidR="00094C48" w:rsidRDefault="006745E0">
            <w:pPr>
              <w:pStyle w:val="TableParagraph"/>
              <w:spacing w:before="14"/>
              <w:ind w:left="108"/>
            </w:pPr>
            <w:r>
              <w:t>мини-проектов,</w:t>
            </w:r>
            <w:r>
              <w:rPr>
                <w:spacing w:val="14"/>
              </w:rPr>
              <w:t xml:space="preserve"> </w:t>
            </w:r>
            <w:r>
              <w:rPr>
                <w:spacing w:val="-2"/>
              </w:rPr>
              <w:t>творческие</w:t>
            </w:r>
          </w:p>
        </w:tc>
        <w:tc>
          <w:tcPr>
            <w:tcW w:w="2410" w:type="dxa"/>
            <w:tcBorders>
              <w:top w:val="nil"/>
              <w:bottom w:val="nil"/>
            </w:tcBorders>
          </w:tcPr>
          <w:p w:rsidR="00094C48" w:rsidRDefault="00094C48">
            <w:pPr>
              <w:pStyle w:val="TableParagraph"/>
              <w:rPr>
                <w:sz w:val="20"/>
              </w:rPr>
            </w:pPr>
          </w:p>
        </w:tc>
        <w:tc>
          <w:tcPr>
            <w:tcW w:w="1844" w:type="dxa"/>
            <w:tcBorders>
              <w:top w:val="nil"/>
              <w:bottom w:val="nil"/>
            </w:tcBorders>
          </w:tcPr>
          <w:p w:rsidR="00094C48" w:rsidRDefault="00094C48">
            <w:pPr>
              <w:pStyle w:val="TableParagraph"/>
              <w:rPr>
                <w:sz w:val="20"/>
              </w:rPr>
            </w:pPr>
          </w:p>
        </w:tc>
      </w:tr>
      <w:tr w:rsidR="00094C48">
        <w:trPr>
          <w:trHeight w:val="291"/>
        </w:trPr>
        <w:tc>
          <w:tcPr>
            <w:tcW w:w="960" w:type="dxa"/>
            <w:tcBorders>
              <w:top w:val="nil"/>
              <w:bottom w:val="nil"/>
            </w:tcBorders>
          </w:tcPr>
          <w:p w:rsidR="00094C48" w:rsidRDefault="00094C48">
            <w:pPr>
              <w:pStyle w:val="TableParagraph"/>
              <w:rPr>
                <w:sz w:val="20"/>
              </w:rPr>
            </w:pPr>
          </w:p>
        </w:tc>
        <w:tc>
          <w:tcPr>
            <w:tcW w:w="2683" w:type="dxa"/>
            <w:tcBorders>
              <w:top w:val="nil"/>
              <w:bottom w:val="nil"/>
            </w:tcBorders>
          </w:tcPr>
          <w:p w:rsidR="00094C48" w:rsidRDefault="00094C48">
            <w:pPr>
              <w:pStyle w:val="TableParagraph"/>
              <w:rPr>
                <w:sz w:val="20"/>
              </w:rPr>
            </w:pPr>
          </w:p>
        </w:tc>
        <w:tc>
          <w:tcPr>
            <w:tcW w:w="4122" w:type="dxa"/>
            <w:tcBorders>
              <w:top w:val="nil"/>
              <w:bottom w:val="nil"/>
            </w:tcBorders>
          </w:tcPr>
          <w:p w:rsidR="00094C48" w:rsidRDefault="006745E0">
            <w:pPr>
              <w:pStyle w:val="TableParagraph"/>
              <w:tabs>
                <w:tab w:val="left" w:pos="2440"/>
              </w:tabs>
              <w:spacing w:before="15"/>
              <w:ind w:right="199"/>
              <w:jc w:val="right"/>
            </w:pPr>
            <w:r>
              <w:rPr>
                <w:spacing w:val="-2"/>
              </w:rPr>
              <w:t>достижения</w:t>
            </w:r>
            <w:r>
              <w:tab/>
            </w:r>
            <w:r>
              <w:rPr>
                <w:spacing w:val="-2"/>
              </w:rPr>
              <w:t>жизненного</w:t>
            </w:r>
          </w:p>
        </w:tc>
        <w:tc>
          <w:tcPr>
            <w:tcW w:w="2977" w:type="dxa"/>
            <w:tcBorders>
              <w:top w:val="nil"/>
              <w:bottom w:val="nil"/>
            </w:tcBorders>
          </w:tcPr>
          <w:p w:rsidR="00094C48" w:rsidRDefault="006745E0">
            <w:pPr>
              <w:pStyle w:val="TableParagraph"/>
              <w:spacing w:before="15"/>
              <w:ind w:left="108"/>
            </w:pPr>
            <w:r>
              <w:rPr>
                <w:spacing w:val="-2"/>
              </w:rPr>
              <w:t>проекты,</w:t>
            </w:r>
          </w:p>
        </w:tc>
        <w:tc>
          <w:tcPr>
            <w:tcW w:w="2410" w:type="dxa"/>
            <w:tcBorders>
              <w:top w:val="nil"/>
              <w:bottom w:val="nil"/>
            </w:tcBorders>
          </w:tcPr>
          <w:p w:rsidR="00094C48" w:rsidRDefault="00094C48">
            <w:pPr>
              <w:pStyle w:val="TableParagraph"/>
              <w:rPr>
                <w:sz w:val="20"/>
              </w:rPr>
            </w:pPr>
          </w:p>
        </w:tc>
        <w:tc>
          <w:tcPr>
            <w:tcW w:w="1844" w:type="dxa"/>
            <w:tcBorders>
              <w:top w:val="nil"/>
              <w:bottom w:val="nil"/>
            </w:tcBorders>
          </w:tcPr>
          <w:p w:rsidR="00094C48" w:rsidRDefault="00094C48">
            <w:pPr>
              <w:pStyle w:val="TableParagraph"/>
              <w:rPr>
                <w:sz w:val="20"/>
              </w:rPr>
            </w:pPr>
          </w:p>
        </w:tc>
      </w:tr>
      <w:tr w:rsidR="00094C48">
        <w:trPr>
          <w:trHeight w:val="310"/>
        </w:trPr>
        <w:tc>
          <w:tcPr>
            <w:tcW w:w="960" w:type="dxa"/>
            <w:tcBorders>
              <w:top w:val="nil"/>
            </w:tcBorders>
          </w:tcPr>
          <w:p w:rsidR="00094C48" w:rsidRDefault="00094C48">
            <w:pPr>
              <w:pStyle w:val="TableParagraph"/>
            </w:pPr>
          </w:p>
        </w:tc>
        <w:tc>
          <w:tcPr>
            <w:tcW w:w="2683" w:type="dxa"/>
            <w:tcBorders>
              <w:top w:val="nil"/>
            </w:tcBorders>
          </w:tcPr>
          <w:p w:rsidR="00094C48" w:rsidRDefault="00094C48">
            <w:pPr>
              <w:pStyle w:val="TableParagraph"/>
            </w:pPr>
          </w:p>
        </w:tc>
        <w:tc>
          <w:tcPr>
            <w:tcW w:w="4122" w:type="dxa"/>
            <w:tcBorders>
              <w:top w:val="nil"/>
            </w:tcBorders>
          </w:tcPr>
          <w:p w:rsidR="00094C48" w:rsidRDefault="006745E0">
            <w:pPr>
              <w:pStyle w:val="TableParagraph"/>
              <w:tabs>
                <w:tab w:val="left" w:pos="1871"/>
                <w:tab w:val="left" w:pos="2565"/>
              </w:tabs>
              <w:spacing w:before="14"/>
              <w:ind w:right="201"/>
              <w:jc w:val="right"/>
            </w:pPr>
            <w:r>
              <w:rPr>
                <w:spacing w:val="-2"/>
              </w:rPr>
              <w:t>благополучия</w:t>
            </w:r>
            <w:r>
              <w:tab/>
            </w:r>
            <w:r>
              <w:rPr>
                <w:spacing w:val="-10"/>
              </w:rPr>
              <w:t>и</w:t>
            </w:r>
            <w:r>
              <w:tab/>
            </w:r>
            <w:r>
              <w:rPr>
                <w:spacing w:val="-2"/>
              </w:rPr>
              <w:t>ощущения</w:t>
            </w:r>
          </w:p>
        </w:tc>
        <w:tc>
          <w:tcPr>
            <w:tcW w:w="2977" w:type="dxa"/>
            <w:tcBorders>
              <w:top w:val="nil"/>
            </w:tcBorders>
          </w:tcPr>
          <w:p w:rsidR="00094C48" w:rsidRDefault="00094C48">
            <w:pPr>
              <w:pStyle w:val="TableParagraph"/>
              <w:spacing w:before="14"/>
              <w:ind w:left="108"/>
            </w:pPr>
          </w:p>
        </w:tc>
        <w:tc>
          <w:tcPr>
            <w:tcW w:w="2410" w:type="dxa"/>
            <w:tcBorders>
              <w:top w:val="nil"/>
            </w:tcBorders>
          </w:tcPr>
          <w:p w:rsidR="00094C48" w:rsidRDefault="00094C48">
            <w:pPr>
              <w:pStyle w:val="TableParagraph"/>
            </w:pPr>
          </w:p>
        </w:tc>
        <w:tc>
          <w:tcPr>
            <w:tcW w:w="1844" w:type="dxa"/>
            <w:tcBorders>
              <w:top w:val="nil"/>
            </w:tcBorders>
          </w:tcPr>
          <w:p w:rsidR="00094C48" w:rsidRDefault="00094C48">
            <w:pPr>
              <w:pStyle w:val="TableParagraph"/>
            </w:pPr>
          </w:p>
        </w:tc>
      </w:tr>
    </w:tbl>
    <w:p w:rsidR="00094C48" w:rsidRDefault="00094C48">
      <w:pPr>
        <w:sectPr w:rsidR="00094C48">
          <w:pgSz w:w="16840" w:h="11910" w:orient="landscape"/>
          <w:pgMar w:top="1100" w:right="0" w:bottom="280" w:left="0" w:header="720" w:footer="720" w:gutter="0"/>
          <w:cols w:space="720"/>
        </w:sectPr>
      </w:pPr>
    </w:p>
    <w:p w:rsidR="00094C48" w:rsidRDefault="00094C48">
      <w:pPr>
        <w:pStyle w:val="a3"/>
        <w:jc w:val="left"/>
        <w:rPr>
          <w:sz w:val="20"/>
        </w:rPr>
      </w:pPr>
    </w:p>
    <w:p w:rsidR="00094C48" w:rsidRDefault="00094C48">
      <w:pPr>
        <w:pStyle w:val="a3"/>
        <w:jc w:val="left"/>
        <w:rPr>
          <w:sz w:val="20"/>
        </w:rPr>
      </w:pPr>
    </w:p>
    <w:p w:rsidR="00094C48" w:rsidRDefault="00094C48">
      <w:pPr>
        <w:pStyle w:val="a3"/>
        <w:spacing w:before="9"/>
        <w:jc w:val="left"/>
        <w:rPr>
          <w:sz w:val="11"/>
        </w:rPr>
      </w:pPr>
    </w:p>
    <w:tbl>
      <w:tblPr>
        <w:tblStyle w:val="TableNormal"/>
        <w:tblW w:w="0" w:type="auto"/>
        <w:tblInd w:w="10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60"/>
        <w:gridCol w:w="2683"/>
        <w:gridCol w:w="4122"/>
        <w:gridCol w:w="2977"/>
        <w:gridCol w:w="2410"/>
        <w:gridCol w:w="1844"/>
      </w:tblGrid>
      <w:tr w:rsidR="00094C48">
        <w:trPr>
          <w:trHeight w:val="8437"/>
        </w:trPr>
        <w:tc>
          <w:tcPr>
            <w:tcW w:w="960" w:type="dxa"/>
          </w:tcPr>
          <w:p w:rsidR="00094C48" w:rsidRDefault="00094C48">
            <w:pPr>
              <w:pStyle w:val="TableParagraph"/>
            </w:pPr>
          </w:p>
        </w:tc>
        <w:tc>
          <w:tcPr>
            <w:tcW w:w="2683" w:type="dxa"/>
          </w:tcPr>
          <w:p w:rsidR="00094C48" w:rsidRDefault="00094C48">
            <w:pPr>
              <w:pStyle w:val="TableParagraph"/>
            </w:pPr>
          </w:p>
        </w:tc>
        <w:tc>
          <w:tcPr>
            <w:tcW w:w="4122" w:type="dxa"/>
          </w:tcPr>
          <w:p w:rsidR="00094C48" w:rsidRDefault="006745E0">
            <w:pPr>
              <w:pStyle w:val="TableParagraph"/>
              <w:spacing w:line="247" w:lineRule="exact"/>
              <w:ind w:left="348"/>
              <w:jc w:val="both"/>
            </w:pPr>
            <w:r>
              <w:t>уверенности</w:t>
            </w:r>
            <w:r>
              <w:rPr>
                <w:spacing w:val="-8"/>
              </w:rPr>
              <w:t xml:space="preserve"> </w:t>
            </w:r>
            <w:r>
              <w:t>в</w:t>
            </w:r>
            <w:r>
              <w:rPr>
                <w:spacing w:val="-7"/>
              </w:rPr>
              <w:t xml:space="preserve"> </w:t>
            </w:r>
            <w:r>
              <w:t>завтрашнем</w:t>
            </w:r>
            <w:r>
              <w:rPr>
                <w:spacing w:val="-7"/>
              </w:rPr>
              <w:t xml:space="preserve"> </w:t>
            </w:r>
            <w:r>
              <w:rPr>
                <w:spacing w:val="-4"/>
              </w:rPr>
              <w:t>дне.</w:t>
            </w:r>
          </w:p>
          <w:p w:rsidR="00094C48" w:rsidRDefault="006745E0">
            <w:pPr>
              <w:pStyle w:val="TableParagraph"/>
              <w:tabs>
                <w:tab w:val="left" w:pos="2916"/>
                <w:tab w:val="left" w:pos="3190"/>
              </w:tabs>
              <w:spacing w:before="37" w:line="276" w:lineRule="auto"/>
              <w:ind w:left="265" w:right="199" w:firstLine="228"/>
              <w:jc w:val="both"/>
            </w:pPr>
            <w:r>
              <w:t>В рамках профориентационных занятий школьники не только знакомятся</w:t>
            </w:r>
            <w:r>
              <w:rPr>
                <w:spacing w:val="40"/>
              </w:rPr>
              <w:t xml:space="preserve"> </w:t>
            </w:r>
            <w:r>
              <w:t xml:space="preserve">с миром профессий и </w:t>
            </w:r>
            <w:r>
              <w:rPr>
                <w:spacing w:val="-2"/>
              </w:rPr>
              <w:t>способами</w:t>
            </w:r>
            <w:r>
              <w:tab/>
            </w:r>
            <w:r>
              <w:rPr>
                <w:spacing w:val="-2"/>
              </w:rPr>
              <w:t xml:space="preserve">получения </w:t>
            </w:r>
            <w:r>
              <w:t xml:space="preserve">профессионального образования, но и </w:t>
            </w:r>
            <w:r>
              <w:rPr>
                <w:spacing w:val="-2"/>
              </w:rPr>
              <w:t>осваивают</w:t>
            </w:r>
            <w:r>
              <w:tab/>
            </w:r>
            <w:r>
              <w:tab/>
            </w:r>
            <w:r>
              <w:rPr>
                <w:spacing w:val="-2"/>
              </w:rPr>
              <w:t>важные</w:t>
            </w:r>
          </w:p>
          <w:p w:rsidR="00094C48" w:rsidRDefault="006745E0">
            <w:pPr>
              <w:pStyle w:val="TableParagraph"/>
              <w:tabs>
                <w:tab w:val="left" w:pos="3214"/>
              </w:tabs>
              <w:spacing w:line="276" w:lineRule="auto"/>
              <w:ind w:left="265" w:right="197"/>
              <w:jc w:val="both"/>
            </w:pPr>
            <w:r>
              <w:rPr>
                <w:spacing w:val="-2"/>
              </w:rPr>
              <w:t>надпрофессиональные</w:t>
            </w:r>
            <w:r>
              <w:tab/>
            </w:r>
            <w:r>
              <w:rPr>
                <w:spacing w:val="-2"/>
              </w:rPr>
              <w:t xml:space="preserve">навыки </w:t>
            </w:r>
            <w:r>
              <w:t>общения, работы в команде,</w:t>
            </w:r>
            <w:r>
              <w:rPr>
                <w:spacing w:val="40"/>
              </w:rPr>
              <w:t xml:space="preserve"> </w:t>
            </w:r>
            <w:r>
              <w:t>поведения в конфликтной ситуации. Владение ими позволит ребенку в будущем реализовать себя как в профессиональной сфере, так и в личной жизни. Важная составляющая занятий - работа, направленная на познание</w:t>
            </w:r>
            <w:r>
              <w:rPr>
                <w:spacing w:val="-3"/>
              </w:rPr>
              <w:t xml:space="preserve"> </w:t>
            </w:r>
            <w:r>
              <w:t>ребенком</w:t>
            </w:r>
            <w:r>
              <w:rPr>
                <w:spacing w:val="-4"/>
              </w:rPr>
              <w:t xml:space="preserve"> </w:t>
            </w:r>
            <w:r>
              <w:t>самого</w:t>
            </w:r>
            <w:r>
              <w:rPr>
                <w:spacing w:val="-4"/>
              </w:rPr>
              <w:t xml:space="preserve"> </w:t>
            </w:r>
            <w:r>
              <w:t>себя,</w:t>
            </w:r>
            <w:r>
              <w:rPr>
                <w:spacing w:val="-4"/>
              </w:rPr>
              <w:t xml:space="preserve"> </w:t>
            </w:r>
            <w:r>
              <w:t>своих мотивов, устремлений, склонностей.</w:t>
            </w:r>
          </w:p>
          <w:p w:rsidR="00094C48" w:rsidRDefault="006745E0">
            <w:pPr>
              <w:pStyle w:val="TableParagraph"/>
              <w:tabs>
                <w:tab w:val="left" w:pos="1887"/>
                <w:tab w:val="left" w:pos="2897"/>
                <w:tab w:val="left" w:pos="3736"/>
              </w:tabs>
              <w:spacing w:before="2" w:line="276" w:lineRule="auto"/>
              <w:ind w:left="265" w:right="250" w:firstLine="228"/>
              <w:jc w:val="both"/>
            </w:pPr>
            <w:r>
              <w:t xml:space="preserve">Профориентационные беседы, деловые игры и квесты, решение кейсов, совместное изучение </w:t>
            </w:r>
            <w:r>
              <w:rPr>
                <w:spacing w:val="-2"/>
              </w:rPr>
              <w:t>специализированных</w:t>
            </w:r>
            <w:r>
              <w:tab/>
            </w:r>
            <w:r>
              <w:rPr>
                <w:spacing w:val="-2"/>
              </w:rPr>
              <w:t xml:space="preserve">цифровых </w:t>
            </w:r>
            <w:r>
              <w:t xml:space="preserve">ресурсов, профессиональные пробы, моделирующие профессиональную деятельность, экскурсии, посещение </w:t>
            </w:r>
            <w:r>
              <w:rPr>
                <w:spacing w:val="-2"/>
              </w:rPr>
              <w:t>ярмарок</w:t>
            </w:r>
            <w:r>
              <w:tab/>
            </w:r>
            <w:r>
              <w:rPr>
                <w:spacing w:val="-2"/>
              </w:rPr>
              <w:t>профессий</w:t>
            </w:r>
            <w:r>
              <w:tab/>
            </w:r>
            <w:r>
              <w:tab/>
            </w:r>
            <w:r>
              <w:rPr>
                <w:spacing w:val="-10"/>
              </w:rPr>
              <w:t xml:space="preserve">и </w:t>
            </w:r>
            <w:r>
              <w:t>профориентационных парков – эти и другие формы работы помогут школьнику</w:t>
            </w:r>
            <w:r>
              <w:rPr>
                <w:spacing w:val="62"/>
              </w:rPr>
              <w:t xml:space="preserve"> </w:t>
            </w:r>
            <w:r>
              <w:t>подготовиться</w:t>
            </w:r>
            <w:r>
              <w:rPr>
                <w:spacing w:val="65"/>
              </w:rPr>
              <w:t xml:space="preserve"> </w:t>
            </w:r>
            <w:r>
              <w:t>к</w:t>
            </w:r>
            <w:r>
              <w:rPr>
                <w:spacing w:val="66"/>
              </w:rPr>
              <w:t xml:space="preserve"> </w:t>
            </w:r>
            <w:r>
              <w:rPr>
                <w:spacing w:val="-2"/>
              </w:rPr>
              <w:t>выбору</w:t>
            </w:r>
          </w:p>
          <w:p w:rsidR="00094C48" w:rsidRDefault="006745E0">
            <w:pPr>
              <w:pStyle w:val="TableParagraph"/>
              <w:spacing w:line="253" w:lineRule="exact"/>
              <w:ind w:left="265"/>
              <w:jc w:val="both"/>
            </w:pPr>
            <w:r>
              <w:t>своей</w:t>
            </w:r>
            <w:r>
              <w:rPr>
                <w:spacing w:val="-3"/>
              </w:rPr>
              <w:t xml:space="preserve"> </w:t>
            </w:r>
            <w:r>
              <w:t>будущей</w:t>
            </w:r>
            <w:r>
              <w:rPr>
                <w:spacing w:val="-3"/>
              </w:rPr>
              <w:t xml:space="preserve"> </w:t>
            </w:r>
            <w:r>
              <w:rPr>
                <w:spacing w:val="-2"/>
              </w:rPr>
              <w:t>профессии.</w:t>
            </w:r>
          </w:p>
        </w:tc>
        <w:tc>
          <w:tcPr>
            <w:tcW w:w="2977" w:type="dxa"/>
          </w:tcPr>
          <w:p w:rsidR="00094C48" w:rsidRDefault="006745E0">
            <w:pPr>
              <w:pStyle w:val="TableParagraph"/>
              <w:spacing w:before="38" w:line="276" w:lineRule="auto"/>
              <w:ind w:left="108" w:right="250"/>
              <w:jc w:val="both"/>
            </w:pPr>
            <w:r>
              <w:t>Занятия с использованием ресурсов обрзовательных платформ</w:t>
            </w:r>
            <w:r>
              <w:rPr>
                <w:spacing w:val="53"/>
              </w:rPr>
              <w:t xml:space="preserve"> </w:t>
            </w:r>
            <w:r>
              <w:rPr>
                <w:spacing w:val="-2"/>
              </w:rPr>
              <w:t>«ПроеКТОриЯ»,</w:t>
            </w:r>
          </w:p>
          <w:p w:rsidR="00094C48" w:rsidRDefault="006745E0">
            <w:pPr>
              <w:pStyle w:val="TableParagraph"/>
              <w:spacing w:line="276" w:lineRule="auto"/>
              <w:ind w:left="108" w:right="253"/>
              <w:jc w:val="both"/>
            </w:pPr>
            <w:r>
              <w:t xml:space="preserve">«Сириус» («Билет в </w:t>
            </w:r>
            <w:r>
              <w:rPr>
                <w:spacing w:val="-2"/>
              </w:rPr>
              <w:t>будущее»)</w:t>
            </w:r>
          </w:p>
        </w:tc>
        <w:tc>
          <w:tcPr>
            <w:tcW w:w="2410" w:type="dxa"/>
          </w:tcPr>
          <w:p w:rsidR="00094C48" w:rsidRDefault="00094C48">
            <w:pPr>
              <w:pStyle w:val="TableParagraph"/>
            </w:pPr>
          </w:p>
        </w:tc>
        <w:tc>
          <w:tcPr>
            <w:tcW w:w="1844" w:type="dxa"/>
          </w:tcPr>
          <w:p w:rsidR="00094C48" w:rsidRDefault="00094C48">
            <w:pPr>
              <w:pStyle w:val="TableParagraph"/>
            </w:pPr>
          </w:p>
        </w:tc>
      </w:tr>
      <w:tr w:rsidR="00AC39EA" w:rsidRPr="00484BC5">
        <w:trPr>
          <w:trHeight w:val="878"/>
        </w:trPr>
        <w:tc>
          <w:tcPr>
            <w:tcW w:w="960" w:type="dxa"/>
          </w:tcPr>
          <w:p w:rsidR="00094C48" w:rsidRPr="00484BC5" w:rsidRDefault="006745E0">
            <w:pPr>
              <w:pStyle w:val="TableParagraph"/>
              <w:spacing w:line="247" w:lineRule="exact"/>
              <w:ind w:left="107"/>
            </w:pPr>
            <w:r w:rsidRPr="00484BC5">
              <w:t xml:space="preserve">3 </w:t>
            </w:r>
            <w:r w:rsidRPr="00484BC5">
              <w:rPr>
                <w:spacing w:val="-4"/>
              </w:rPr>
              <w:t>часа</w:t>
            </w:r>
          </w:p>
        </w:tc>
        <w:tc>
          <w:tcPr>
            <w:tcW w:w="2683" w:type="dxa"/>
          </w:tcPr>
          <w:p w:rsidR="00094C48" w:rsidRPr="00484BC5" w:rsidRDefault="006745E0">
            <w:pPr>
              <w:pStyle w:val="TableParagraph"/>
              <w:tabs>
                <w:tab w:val="left" w:pos="1130"/>
                <w:tab w:val="left" w:pos="2325"/>
              </w:tabs>
              <w:spacing w:line="247" w:lineRule="exact"/>
              <w:ind w:left="108"/>
            </w:pPr>
            <w:r w:rsidRPr="00484BC5">
              <w:rPr>
                <w:spacing w:val="-2"/>
              </w:rPr>
              <w:t>Занятия,</w:t>
            </w:r>
            <w:r w:rsidRPr="00484BC5">
              <w:tab/>
            </w:r>
            <w:r w:rsidRPr="00484BC5">
              <w:rPr>
                <w:spacing w:val="-2"/>
              </w:rPr>
              <w:t>связанные</w:t>
            </w:r>
            <w:r w:rsidRPr="00484BC5">
              <w:tab/>
            </w:r>
            <w:proofErr w:type="gramStart"/>
            <w:r w:rsidRPr="00484BC5">
              <w:rPr>
                <w:spacing w:val="-10"/>
              </w:rPr>
              <w:t>с</w:t>
            </w:r>
            <w:proofErr w:type="gramEnd"/>
          </w:p>
          <w:p w:rsidR="00094C48" w:rsidRPr="00484BC5" w:rsidRDefault="006745E0">
            <w:pPr>
              <w:pStyle w:val="TableParagraph"/>
              <w:tabs>
                <w:tab w:val="left" w:pos="1735"/>
                <w:tab w:val="left" w:pos="2306"/>
              </w:tabs>
              <w:spacing w:before="3" w:line="290" w:lineRule="atLeast"/>
              <w:ind w:left="108" w:right="246"/>
            </w:pPr>
            <w:r w:rsidRPr="00484BC5">
              <w:rPr>
                <w:spacing w:val="-2"/>
              </w:rPr>
              <w:t>реализацией</w:t>
            </w:r>
            <w:r w:rsidRPr="00484BC5">
              <w:tab/>
            </w:r>
            <w:proofErr w:type="gramStart"/>
            <w:r w:rsidRPr="00484BC5">
              <w:rPr>
                <w:spacing w:val="-2"/>
              </w:rPr>
              <w:t>особых</w:t>
            </w:r>
            <w:proofErr w:type="gramEnd"/>
            <w:r w:rsidRPr="00484BC5">
              <w:rPr>
                <w:spacing w:val="-2"/>
              </w:rPr>
              <w:t xml:space="preserve"> интеллектуальных</w:t>
            </w:r>
            <w:r w:rsidRPr="00484BC5">
              <w:tab/>
            </w:r>
            <w:r w:rsidRPr="00484BC5">
              <w:rPr>
                <w:spacing w:val="-10"/>
              </w:rPr>
              <w:t>и</w:t>
            </w:r>
          </w:p>
        </w:tc>
        <w:tc>
          <w:tcPr>
            <w:tcW w:w="4122" w:type="dxa"/>
          </w:tcPr>
          <w:p w:rsidR="00094C48" w:rsidRPr="00484BC5" w:rsidRDefault="006745E0">
            <w:pPr>
              <w:pStyle w:val="TableParagraph"/>
              <w:spacing w:line="249" w:lineRule="exact"/>
              <w:ind w:left="265" w:firstLine="228"/>
            </w:pPr>
            <w:r w:rsidRPr="00484BC5">
              <w:t>Это</w:t>
            </w:r>
            <w:r w:rsidRPr="00484BC5">
              <w:rPr>
                <w:spacing w:val="74"/>
              </w:rPr>
              <w:t xml:space="preserve"> </w:t>
            </w:r>
            <w:r w:rsidRPr="00484BC5">
              <w:t>занятия</w:t>
            </w:r>
            <w:r w:rsidRPr="00484BC5">
              <w:rPr>
                <w:spacing w:val="74"/>
              </w:rPr>
              <w:t xml:space="preserve"> </w:t>
            </w:r>
            <w:r w:rsidRPr="00484BC5">
              <w:t>по</w:t>
            </w:r>
            <w:r w:rsidRPr="00484BC5">
              <w:rPr>
                <w:spacing w:val="72"/>
              </w:rPr>
              <w:t xml:space="preserve"> </w:t>
            </w:r>
            <w:proofErr w:type="gramStart"/>
            <w:r w:rsidRPr="00484BC5">
              <w:rPr>
                <w:spacing w:val="-2"/>
              </w:rPr>
              <w:t>дополнительному</w:t>
            </w:r>
            <w:proofErr w:type="gramEnd"/>
          </w:p>
          <w:p w:rsidR="00094C48" w:rsidRPr="00484BC5" w:rsidRDefault="006745E0">
            <w:pPr>
              <w:pStyle w:val="TableParagraph"/>
              <w:tabs>
                <w:tab w:val="left" w:pos="1104"/>
                <w:tab w:val="left" w:pos="1814"/>
                <w:tab w:val="left" w:pos="2872"/>
                <w:tab w:val="left" w:pos="2932"/>
              </w:tabs>
              <w:spacing w:before="2" w:line="290" w:lineRule="atLeast"/>
              <w:ind w:left="265" w:right="249"/>
            </w:pPr>
            <w:r w:rsidRPr="00484BC5">
              <w:rPr>
                <w:spacing w:val="-4"/>
              </w:rPr>
              <w:t>или</w:t>
            </w:r>
            <w:r w:rsidRPr="00484BC5">
              <w:tab/>
            </w:r>
            <w:r w:rsidRPr="00484BC5">
              <w:rPr>
                <w:spacing w:val="-2"/>
              </w:rPr>
              <w:t>углубленному</w:t>
            </w:r>
            <w:r w:rsidRPr="00484BC5">
              <w:tab/>
            </w:r>
            <w:r w:rsidRPr="00484BC5">
              <w:tab/>
            </w:r>
            <w:r w:rsidRPr="00484BC5">
              <w:rPr>
                <w:spacing w:val="-2"/>
              </w:rPr>
              <w:t>изучению школьниками</w:t>
            </w:r>
            <w:r w:rsidRPr="00484BC5">
              <w:tab/>
            </w:r>
            <w:r w:rsidRPr="00484BC5">
              <w:rPr>
                <w:spacing w:val="-2"/>
              </w:rPr>
              <w:t>учебных</w:t>
            </w:r>
            <w:r w:rsidRPr="00484BC5">
              <w:tab/>
            </w:r>
            <w:r w:rsidRPr="00484BC5">
              <w:rPr>
                <w:spacing w:val="-2"/>
              </w:rPr>
              <w:t>предметов</w:t>
            </w:r>
          </w:p>
        </w:tc>
        <w:tc>
          <w:tcPr>
            <w:tcW w:w="2977" w:type="dxa"/>
          </w:tcPr>
          <w:p w:rsidR="00094C48" w:rsidRPr="00484BC5" w:rsidRDefault="006745E0">
            <w:pPr>
              <w:pStyle w:val="TableParagraph"/>
              <w:tabs>
                <w:tab w:val="left" w:pos="1607"/>
              </w:tabs>
              <w:spacing w:line="247" w:lineRule="exact"/>
              <w:ind w:left="108"/>
            </w:pPr>
            <w:r w:rsidRPr="00484BC5">
              <w:rPr>
                <w:spacing w:val="-4"/>
              </w:rPr>
              <w:t>Курс</w:t>
            </w:r>
            <w:r w:rsidRPr="00484BC5">
              <w:tab/>
            </w:r>
            <w:proofErr w:type="gramStart"/>
            <w:r w:rsidRPr="00484BC5">
              <w:rPr>
                <w:spacing w:val="-2"/>
              </w:rPr>
              <w:t>внеурочной</w:t>
            </w:r>
            <w:proofErr w:type="gramEnd"/>
          </w:p>
          <w:p w:rsidR="00094C48" w:rsidRPr="00484BC5" w:rsidRDefault="006745E0">
            <w:pPr>
              <w:pStyle w:val="TableParagraph"/>
              <w:tabs>
                <w:tab w:val="left" w:pos="2485"/>
              </w:tabs>
              <w:spacing w:before="3" w:line="290" w:lineRule="atLeast"/>
              <w:ind w:left="108" w:right="251"/>
            </w:pPr>
            <w:r w:rsidRPr="00484BC5">
              <w:rPr>
                <w:spacing w:val="-2"/>
              </w:rPr>
              <w:t>деятельности</w:t>
            </w:r>
            <w:r w:rsidRPr="00484BC5">
              <w:rPr>
                <w:spacing w:val="80"/>
              </w:rPr>
              <w:t xml:space="preserve"> </w:t>
            </w:r>
            <w:r w:rsidRPr="00484BC5">
              <w:rPr>
                <w:spacing w:val="-2"/>
              </w:rPr>
              <w:t>(факультатив)</w:t>
            </w:r>
            <w:r w:rsidRPr="00484BC5">
              <w:tab/>
            </w:r>
            <w:proofErr w:type="gramStart"/>
            <w:r w:rsidRPr="00484BC5">
              <w:rPr>
                <w:spacing w:val="-6"/>
              </w:rPr>
              <w:t>по</w:t>
            </w:r>
            <w:proofErr w:type="gramEnd"/>
          </w:p>
        </w:tc>
        <w:tc>
          <w:tcPr>
            <w:tcW w:w="2410" w:type="dxa"/>
          </w:tcPr>
          <w:p w:rsidR="00094C48" w:rsidRPr="00484BC5" w:rsidRDefault="006745E0">
            <w:pPr>
              <w:pStyle w:val="TableParagraph"/>
              <w:spacing w:line="247" w:lineRule="exact"/>
              <w:ind w:left="107"/>
            </w:pPr>
            <w:r w:rsidRPr="00484BC5">
              <w:t>В</w:t>
            </w:r>
            <w:r w:rsidRPr="00484BC5">
              <w:rPr>
                <w:spacing w:val="61"/>
                <w:w w:val="150"/>
              </w:rPr>
              <w:t xml:space="preserve"> </w:t>
            </w:r>
            <w:r w:rsidRPr="00484BC5">
              <w:t>течение</w:t>
            </w:r>
            <w:r w:rsidRPr="00484BC5">
              <w:rPr>
                <w:spacing w:val="66"/>
                <w:w w:val="150"/>
              </w:rPr>
              <w:t xml:space="preserve"> </w:t>
            </w:r>
            <w:proofErr w:type="gramStart"/>
            <w:r w:rsidRPr="00484BC5">
              <w:rPr>
                <w:spacing w:val="-2"/>
              </w:rPr>
              <w:t>учебного</w:t>
            </w:r>
            <w:proofErr w:type="gramEnd"/>
          </w:p>
          <w:p w:rsidR="00094C48" w:rsidRPr="00484BC5" w:rsidRDefault="006745E0">
            <w:pPr>
              <w:pStyle w:val="TableParagraph"/>
              <w:tabs>
                <w:tab w:val="left" w:pos="927"/>
                <w:tab w:val="left" w:pos="1452"/>
              </w:tabs>
              <w:spacing w:before="3" w:line="290" w:lineRule="atLeast"/>
              <w:ind w:left="107" w:right="251"/>
            </w:pPr>
            <w:r w:rsidRPr="00484BC5">
              <w:t>года</w:t>
            </w:r>
            <w:r w:rsidRPr="00484BC5">
              <w:rPr>
                <w:spacing w:val="80"/>
              </w:rPr>
              <w:t xml:space="preserve"> </w:t>
            </w:r>
            <w:r w:rsidRPr="00484BC5">
              <w:t>еженедельно</w:t>
            </w:r>
            <w:r w:rsidRPr="00484BC5">
              <w:rPr>
                <w:spacing w:val="80"/>
              </w:rPr>
              <w:t xml:space="preserve"> </w:t>
            </w:r>
            <w:r w:rsidRPr="00484BC5">
              <w:t xml:space="preserve">3 </w:t>
            </w:r>
            <w:r w:rsidRPr="00484BC5">
              <w:rPr>
                <w:spacing w:val="-2"/>
              </w:rPr>
              <w:t>курса</w:t>
            </w:r>
            <w:r w:rsidRPr="00484BC5">
              <w:tab/>
            </w:r>
            <w:r w:rsidRPr="00484BC5">
              <w:rPr>
                <w:spacing w:val="-5"/>
              </w:rPr>
              <w:t>по</w:t>
            </w:r>
            <w:r w:rsidRPr="00484BC5">
              <w:tab/>
            </w:r>
            <w:r w:rsidRPr="00484BC5">
              <w:rPr>
                <w:spacing w:val="-2"/>
              </w:rPr>
              <w:t>выбору</w:t>
            </w:r>
          </w:p>
        </w:tc>
        <w:tc>
          <w:tcPr>
            <w:tcW w:w="1844" w:type="dxa"/>
          </w:tcPr>
          <w:p w:rsidR="00094C48" w:rsidRPr="00484BC5" w:rsidRDefault="006745E0">
            <w:pPr>
              <w:pStyle w:val="TableParagraph"/>
              <w:spacing w:line="278" w:lineRule="auto"/>
              <w:ind w:left="107"/>
            </w:pPr>
            <w:r w:rsidRPr="00484BC5">
              <w:rPr>
                <w:spacing w:val="-2"/>
              </w:rPr>
              <w:t>Классные руководители</w:t>
            </w:r>
          </w:p>
          <w:p w:rsidR="00094C48" w:rsidRPr="00484BC5" w:rsidRDefault="006745E0">
            <w:pPr>
              <w:pStyle w:val="TableParagraph"/>
              <w:tabs>
                <w:tab w:val="left" w:pos="798"/>
              </w:tabs>
              <w:spacing w:line="249" w:lineRule="exact"/>
              <w:ind w:left="107"/>
            </w:pPr>
            <w:r w:rsidRPr="00484BC5">
              <w:rPr>
                <w:spacing w:val="-2"/>
              </w:rPr>
              <w:t>5-</w:t>
            </w:r>
            <w:r w:rsidRPr="00484BC5">
              <w:rPr>
                <w:spacing w:val="-10"/>
              </w:rPr>
              <w:t>9</w:t>
            </w:r>
            <w:r w:rsidRPr="00484BC5">
              <w:tab/>
            </w:r>
            <w:r w:rsidRPr="00484BC5">
              <w:rPr>
                <w:spacing w:val="-2"/>
              </w:rPr>
              <w:t>классов,</w:t>
            </w:r>
          </w:p>
        </w:tc>
      </w:tr>
    </w:tbl>
    <w:p w:rsidR="00094C48" w:rsidRPr="00484BC5" w:rsidRDefault="00094C48">
      <w:pPr>
        <w:spacing w:line="249" w:lineRule="exact"/>
        <w:sectPr w:rsidR="00094C48" w:rsidRPr="00484BC5">
          <w:pgSz w:w="16840" w:h="11910" w:orient="landscape"/>
          <w:pgMar w:top="1100" w:right="0" w:bottom="280" w:left="0" w:header="720" w:footer="720" w:gutter="0"/>
          <w:cols w:space="720"/>
        </w:sectPr>
      </w:pPr>
    </w:p>
    <w:p w:rsidR="00094C48" w:rsidRPr="00484BC5" w:rsidRDefault="00094C48">
      <w:pPr>
        <w:pStyle w:val="a3"/>
        <w:jc w:val="left"/>
        <w:rPr>
          <w:sz w:val="20"/>
        </w:rPr>
      </w:pPr>
    </w:p>
    <w:p w:rsidR="00094C48" w:rsidRPr="00484BC5" w:rsidRDefault="00094C48">
      <w:pPr>
        <w:pStyle w:val="a3"/>
        <w:jc w:val="left"/>
        <w:rPr>
          <w:sz w:val="20"/>
        </w:rPr>
      </w:pPr>
    </w:p>
    <w:p w:rsidR="00094C48" w:rsidRPr="00484BC5" w:rsidRDefault="00094C48">
      <w:pPr>
        <w:pStyle w:val="a3"/>
        <w:spacing w:before="9"/>
        <w:jc w:val="left"/>
        <w:rPr>
          <w:sz w:val="11"/>
        </w:rPr>
      </w:pPr>
    </w:p>
    <w:tbl>
      <w:tblPr>
        <w:tblStyle w:val="TableNormal"/>
        <w:tblW w:w="0" w:type="auto"/>
        <w:tblInd w:w="10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60"/>
        <w:gridCol w:w="2683"/>
        <w:gridCol w:w="4122"/>
        <w:gridCol w:w="2977"/>
        <w:gridCol w:w="2410"/>
        <w:gridCol w:w="1844"/>
      </w:tblGrid>
      <w:tr w:rsidR="00AC39EA" w:rsidRPr="00484BC5">
        <w:trPr>
          <w:trHeight w:val="9313"/>
        </w:trPr>
        <w:tc>
          <w:tcPr>
            <w:tcW w:w="960" w:type="dxa"/>
          </w:tcPr>
          <w:p w:rsidR="00094C48" w:rsidRPr="00484BC5" w:rsidRDefault="00094C48">
            <w:pPr>
              <w:pStyle w:val="TableParagraph"/>
            </w:pPr>
          </w:p>
        </w:tc>
        <w:tc>
          <w:tcPr>
            <w:tcW w:w="2683" w:type="dxa"/>
          </w:tcPr>
          <w:p w:rsidR="00094C48" w:rsidRPr="00484BC5" w:rsidRDefault="006745E0">
            <w:pPr>
              <w:pStyle w:val="TableParagraph"/>
              <w:spacing w:line="276" w:lineRule="auto"/>
              <w:ind w:left="108" w:right="245"/>
            </w:pPr>
            <w:r w:rsidRPr="00484BC5">
              <w:rPr>
                <w:spacing w:val="-2"/>
              </w:rPr>
              <w:t>социокультурных потребностей обучающихся.</w:t>
            </w:r>
          </w:p>
        </w:tc>
        <w:tc>
          <w:tcPr>
            <w:tcW w:w="4122" w:type="dxa"/>
          </w:tcPr>
          <w:p w:rsidR="00094C48" w:rsidRPr="00484BC5" w:rsidRDefault="006745E0">
            <w:pPr>
              <w:pStyle w:val="TableParagraph"/>
              <w:tabs>
                <w:tab w:val="left" w:pos="2043"/>
                <w:tab w:val="left" w:pos="2249"/>
                <w:tab w:val="left" w:pos="2376"/>
                <w:tab w:val="left" w:pos="2760"/>
                <w:tab w:val="left" w:pos="3021"/>
              </w:tabs>
              <w:spacing w:line="276" w:lineRule="auto"/>
              <w:ind w:left="265" w:right="248"/>
              <w:jc w:val="both"/>
            </w:pPr>
            <w:proofErr w:type="gramStart"/>
            <w:r w:rsidRPr="00484BC5">
              <w:t>или модулей; занятия в рамках их исследовательской и проектной деятельности; занятия, связанные с освоением</w:t>
            </w:r>
            <w:r w:rsidRPr="00484BC5">
              <w:rPr>
                <w:spacing w:val="-14"/>
              </w:rPr>
              <w:t xml:space="preserve"> </w:t>
            </w:r>
            <w:r w:rsidRPr="00484BC5">
              <w:t>регионального</w:t>
            </w:r>
            <w:r w:rsidRPr="00484BC5">
              <w:rPr>
                <w:spacing w:val="-14"/>
              </w:rPr>
              <w:t xml:space="preserve"> </w:t>
            </w:r>
            <w:r w:rsidRPr="00484BC5">
              <w:t xml:space="preserve">компонента </w:t>
            </w:r>
            <w:r w:rsidRPr="00484BC5">
              <w:rPr>
                <w:spacing w:val="-2"/>
              </w:rPr>
              <w:t>образования</w:t>
            </w:r>
            <w:r w:rsidRPr="00484BC5">
              <w:tab/>
            </w:r>
            <w:r w:rsidRPr="00484BC5">
              <w:rPr>
                <w:spacing w:val="-13"/>
              </w:rPr>
              <w:t xml:space="preserve"> </w:t>
            </w:r>
            <w:r w:rsidRPr="00484BC5">
              <w:t>или</w:t>
            </w:r>
            <w:r w:rsidRPr="00484BC5">
              <w:tab/>
            </w:r>
            <w:r w:rsidRPr="00484BC5">
              <w:tab/>
            </w:r>
            <w:r w:rsidRPr="00484BC5">
              <w:rPr>
                <w:spacing w:val="-2"/>
              </w:rPr>
              <w:t>особыми этнокультурными</w:t>
            </w:r>
            <w:r w:rsidRPr="00484BC5">
              <w:tab/>
            </w:r>
            <w:r w:rsidRPr="00484BC5">
              <w:tab/>
            </w:r>
            <w:r w:rsidRPr="00484BC5">
              <w:tab/>
            </w:r>
            <w:r w:rsidRPr="00484BC5">
              <w:tab/>
            </w:r>
            <w:r w:rsidRPr="00484BC5">
              <w:rPr>
                <w:spacing w:val="-14"/>
              </w:rPr>
              <w:t xml:space="preserve"> </w:t>
            </w:r>
            <w:r w:rsidRPr="00484BC5">
              <w:rPr>
                <w:w w:val="95"/>
              </w:rPr>
              <w:t xml:space="preserve">интересами </w:t>
            </w:r>
            <w:r w:rsidRPr="00484BC5">
              <w:rPr>
                <w:spacing w:val="-2"/>
              </w:rPr>
              <w:t>участников</w:t>
            </w:r>
            <w:r w:rsidRPr="00484BC5">
              <w:tab/>
            </w:r>
            <w:r w:rsidRPr="00484BC5">
              <w:tab/>
            </w:r>
            <w:r w:rsidRPr="00484BC5">
              <w:rPr>
                <w:spacing w:val="-2"/>
              </w:rPr>
              <w:t xml:space="preserve">образовательных </w:t>
            </w:r>
            <w:r w:rsidRPr="00484BC5">
              <w:t>отношений; дополнительные занятия для школьников, испытывающих затруднения в освоении учебной программы</w:t>
            </w:r>
            <w:r w:rsidRPr="00484BC5">
              <w:rPr>
                <w:spacing w:val="-2"/>
              </w:rPr>
              <w:t xml:space="preserve"> </w:t>
            </w:r>
            <w:r w:rsidRPr="00484BC5">
              <w:t>или</w:t>
            </w:r>
            <w:r w:rsidRPr="00484BC5">
              <w:rPr>
                <w:spacing w:val="-4"/>
              </w:rPr>
              <w:t xml:space="preserve"> </w:t>
            </w:r>
            <w:r w:rsidRPr="00484BC5">
              <w:t>трудности</w:t>
            </w:r>
            <w:r w:rsidRPr="00484BC5">
              <w:rPr>
                <w:spacing w:val="-3"/>
              </w:rPr>
              <w:t xml:space="preserve"> </w:t>
            </w:r>
            <w:r w:rsidRPr="00484BC5">
              <w:t>в</w:t>
            </w:r>
            <w:r w:rsidRPr="00484BC5">
              <w:rPr>
                <w:spacing w:val="-4"/>
              </w:rPr>
              <w:t xml:space="preserve"> </w:t>
            </w:r>
            <w:r w:rsidRPr="00484BC5">
              <w:t xml:space="preserve">освоении языка преподавания; специальные занятия для школьников с </w:t>
            </w:r>
            <w:r w:rsidRPr="00484BC5">
              <w:rPr>
                <w:spacing w:val="-2"/>
              </w:rPr>
              <w:t>ограниченными</w:t>
            </w:r>
            <w:r w:rsidRPr="00484BC5">
              <w:tab/>
            </w:r>
            <w:r w:rsidRPr="00484BC5">
              <w:tab/>
            </w:r>
            <w:r w:rsidRPr="00484BC5">
              <w:tab/>
            </w:r>
            <w:r w:rsidRPr="00484BC5">
              <w:rPr>
                <w:spacing w:val="-2"/>
              </w:rPr>
              <w:t xml:space="preserve">возможностями </w:t>
            </w:r>
            <w:r w:rsidRPr="00484BC5">
              <w:t xml:space="preserve">здоровья или испытывающими </w:t>
            </w:r>
            <w:r w:rsidRPr="00484BC5">
              <w:rPr>
                <w:spacing w:val="-2"/>
              </w:rPr>
              <w:t>затруднения</w:t>
            </w:r>
            <w:r w:rsidRPr="00484BC5">
              <w:tab/>
            </w:r>
            <w:r w:rsidRPr="00484BC5">
              <w:rPr>
                <w:spacing w:val="-10"/>
              </w:rPr>
              <w:t>в</w:t>
            </w:r>
            <w:r w:rsidRPr="00484BC5">
              <w:tab/>
            </w:r>
            <w:r w:rsidRPr="00484BC5">
              <w:tab/>
            </w:r>
            <w:r w:rsidRPr="00484BC5">
              <w:tab/>
            </w:r>
            <w:r w:rsidRPr="00484BC5">
              <w:rPr>
                <w:spacing w:val="-2"/>
              </w:rPr>
              <w:t xml:space="preserve">социальной </w:t>
            </w:r>
            <w:r w:rsidRPr="00484BC5">
              <w:t>коммуникации и т.п.</w:t>
            </w:r>
            <w:proofErr w:type="gramEnd"/>
          </w:p>
          <w:p w:rsidR="00094C48" w:rsidRPr="00484BC5" w:rsidRDefault="006745E0">
            <w:pPr>
              <w:pStyle w:val="TableParagraph"/>
              <w:tabs>
                <w:tab w:val="left" w:pos="3079"/>
              </w:tabs>
              <w:spacing w:line="276" w:lineRule="auto"/>
              <w:ind w:left="265" w:right="198" w:firstLine="228"/>
              <w:jc w:val="both"/>
            </w:pPr>
            <w:r w:rsidRPr="00484BC5">
              <w:t>Главная цель этих внеурочных заняти</w:t>
            </w:r>
            <w:proofErr w:type="gramStart"/>
            <w:r w:rsidRPr="00484BC5">
              <w:t>й-</w:t>
            </w:r>
            <w:proofErr w:type="gramEnd"/>
            <w:r w:rsidRPr="00484BC5">
              <w:t xml:space="preserve"> интеллектуальное и </w:t>
            </w:r>
            <w:r w:rsidRPr="00484BC5">
              <w:rPr>
                <w:spacing w:val="-2"/>
              </w:rPr>
              <w:t>общекультурное</w:t>
            </w:r>
            <w:r w:rsidRPr="00484BC5">
              <w:tab/>
            </w:r>
            <w:r w:rsidRPr="00484BC5">
              <w:rPr>
                <w:spacing w:val="-2"/>
              </w:rPr>
              <w:t xml:space="preserve">развитие </w:t>
            </w:r>
            <w:r w:rsidRPr="00484BC5">
              <w:t>школьников, удовлетворение их особых познавательных, культурных, оздоровительных потребностей и интересов. Эти занятия</w:t>
            </w:r>
            <w:r w:rsidRPr="00484BC5">
              <w:rPr>
                <w:spacing w:val="40"/>
              </w:rPr>
              <w:t xml:space="preserve"> </w:t>
            </w:r>
            <w:r w:rsidRPr="00484BC5">
              <w:t>направлены</w:t>
            </w:r>
            <w:r w:rsidRPr="00484BC5">
              <w:rPr>
                <w:spacing w:val="40"/>
              </w:rPr>
              <w:t xml:space="preserve"> </w:t>
            </w:r>
            <w:r w:rsidRPr="00484BC5">
              <w:t>на формирование ценностного отношения школьников</w:t>
            </w:r>
            <w:r w:rsidRPr="00484BC5">
              <w:rPr>
                <w:spacing w:val="-1"/>
              </w:rPr>
              <w:t xml:space="preserve"> </w:t>
            </w:r>
            <w:r w:rsidRPr="00484BC5">
              <w:t xml:space="preserve">к знаниям как залогу их собственного будущего и к культуре в целом как к духовному богатству общества, сохраняющему национальную самобытность народов </w:t>
            </w:r>
            <w:r w:rsidRPr="00484BC5">
              <w:rPr>
                <w:spacing w:val="-2"/>
              </w:rPr>
              <w:t>России.</w:t>
            </w:r>
          </w:p>
          <w:p w:rsidR="00094C48" w:rsidRPr="00484BC5" w:rsidRDefault="006745E0">
            <w:pPr>
              <w:pStyle w:val="TableParagraph"/>
              <w:ind w:left="493"/>
              <w:jc w:val="both"/>
            </w:pPr>
            <w:r w:rsidRPr="00484BC5">
              <w:t>Также</w:t>
            </w:r>
            <w:r w:rsidRPr="00484BC5">
              <w:rPr>
                <w:spacing w:val="59"/>
                <w:w w:val="150"/>
              </w:rPr>
              <w:t xml:space="preserve">    </w:t>
            </w:r>
            <w:r w:rsidRPr="00484BC5">
              <w:t>содержание</w:t>
            </w:r>
            <w:r w:rsidRPr="00484BC5">
              <w:rPr>
                <w:spacing w:val="60"/>
                <w:w w:val="150"/>
              </w:rPr>
              <w:t xml:space="preserve">    </w:t>
            </w:r>
            <w:r w:rsidRPr="00484BC5">
              <w:rPr>
                <w:spacing w:val="-2"/>
              </w:rPr>
              <w:t>части</w:t>
            </w:r>
          </w:p>
        </w:tc>
        <w:tc>
          <w:tcPr>
            <w:tcW w:w="2977" w:type="dxa"/>
          </w:tcPr>
          <w:p w:rsidR="00094C48" w:rsidRPr="00484BC5" w:rsidRDefault="006745E0">
            <w:pPr>
              <w:pStyle w:val="TableParagraph"/>
              <w:tabs>
                <w:tab w:val="left" w:pos="1813"/>
              </w:tabs>
              <w:spacing w:line="276" w:lineRule="auto"/>
              <w:ind w:left="108" w:right="250"/>
            </w:pPr>
            <w:r w:rsidRPr="00484BC5">
              <w:rPr>
                <w:spacing w:val="-2"/>
              </w:rPr>
              <w:t>краеведению</w:t>
            </w:r>
            <w:r w:rsidRPr="00484BC5">
              <w:tab/>
            </w:r>
            <w:r w:rsidRPr="00484BC5">
              <w:rPr>
                <w:spacing w:val="-2"/>
              </w:rPr>
              <w:t>«</w:t>
            </w:r>
            <w:r w:rsidR="00937A02" w:rsidRPr="00484BC5">
              <w:rPr>
                <w:spacing w:val="-2"/>
              </w:rPr>
              <w:t>Здесь отчий дом и здесь мое начало</w:t>
            </w:r>
            <w:proofErr w:type="gramStart"/>
            <w:r w:rsidR="00937A02" w:rsidRPr="00484BC5">
              <w:rPr>
                <w:spacing w:val="-2"/>
              </w:rPr>
              <w:t>»</w:t>
            </w:r>
            <w:r w:rsidRPr="00484BC5">
              <w:rPr>
                <w:spacing w:val="-2"/>
              </w:rPr>
              <w:t>И</w:t>
            </w:r>
            <w:proofErr w:type="gramEnd"/>
            <w:r w:rsidRPr="00484BC5">
              <w:rPr>
                <w:spacing w:val="-2"/>
              </w:rPr>
              <w:t xml:space="preserve">стория </w:t>
            </w:r>
            <w:r w:rsidR="00937A02" w:rsidRPr="00484BC5">
              <w:t>родного края</w:t>
            </w:r>
          </w:p>
          <w:p w:rsidR="00094C48" w:rsidRPr="00484BC5" w:rsidRDefault="006745E0">
            <w:pPr>
              <w:pStyle w:val="TableParagraph"/>
              <w:tabs>
                <w:tab w:val="left" w:pos="1607"/>
              </w:tabs>
              <w:spacing w:line="276" w:lineRule="auto"/>
              <w:ind w:left="108" w:right="250"/>
            </w:pPr>
            <w:r w:rsidRPr="00484BC5">
              <w:rPr>
                <w:spacing w:val="-4"/>
              </w:rPr>
              <w:t>Курс</w:t>
            </w:r>
            <w:r w:rsidRPr="00484BC5">
              <w:tab/>
            </w:r>
            <w:r w:rsidRPr="00484BC5">
              <w:rPr>
                <w:spacing w:val="-2"/>
              </w:rPr>
              <w:t>внеурочной деятельности</w:t>
            </w:r>
            <w:r w:rsidRPr="00484BC5">
              <w:rPr>
                <w:spacing w:val="80"/>
              </w:rPr>
              <w:t xml:space="preserve"> </w:t>
            </w:r>
            <w:r w:rsidRPr="00484BC5">
              <w:rPr>
                <w:spacing w:val="-2"/>
              </w:rPr>
              <w:t>(факультатив)</w:t>
            </w:r>
          </w:p>
          <w:p w:rsidR="00094C48" w:rsidRPr="00484BC5" w:rsidRDefault="006745E0">
            <w:pPr>
              <w:pStyle w:val="TableParagraph"/>
              <w:spacing w:line="276" w:lineRule="auto"/>
              <w:ind w:left="108" w:right="250"/>
            </w:pPr>
            <w:r w:rsidRPr="00484BC5">
              <w:t>«Экологическая</w:t>
            </w:r>
            <w:r w:rsidRPr="00484BC5">
              <w:rPr>
                <w:spacing w:val="-7"/>
              </w:rPr>
              <w:t xml:space="preserve"> </w:t>
            </w:r>
            <w:r w:rsidR="00937A02" w:rsidRPr="00484BC5">
              <w:t>азбука</w:t>
            </w:r>
            <w:r w:rsidRPr="00484BC5">
              <w:t>»</w:t>
            </w:r>
          </w:p>
          <w:p w:rsidR="00094C48" w:rsidRPr="00484BC5" w:rsidRDefault="006745E0">
            <w:pPr>
              <w:pStyle w:val="TableParagraph"/>
              <w:tabs>
                <w:tab w:val="left" w:pos="1607"/>
              </w:tabs>
              <w:spacing w:line="276" w:lineRule="auto"/>
              <w:ind w:left="108" w:right="250"/>
            </w:pPr>
            <w:r w:rsidRPr="00484BC5">
              <w:rPr>
                <w:spacing w:val="-4"/>
              </w:rPr>
              <w:t>Курс</w:t>
            </w:r>
            <w:r w:rsidRPr="00484BC5">
              <w:tab/>
            </w:r>
            <w:r w:rsidRPr="00484BC5">
              <w:rPr>
                <w:spacing w:val="-2"/>
              </w:rPr>
              <w:t>внеурочной деятельности</w:t>
            </w:r>
            <w:r w:rsidRPr="00484BC5">
              <w:rPr>
                <w:spacing w:val="40"/>
              </w:rPr>
              <w:t xml:space="preserve"> </w:t>
            </w:r>
            <w:r w:rsidRPr="00484BC5">
              <w:t>(факультатив)</w:t>
            </w:r>
            <w:r w:rsidRPr="00484BC5">
              <w:rPr>
                <w:spacing w:val="14"/>
              </w:rPr>
              <w:t xml:space="preserve"> </w:t>
            </w:r>
            <w:r w:rsidRPr="00484BC5">
              <w:t>«Введение</w:t>
            </w:r>
            <w:r w:rsidRPr="00484BC5">
              <w:rPr>
                <w:spacing w:val="14"/>
              </w:rPr>
              <w:t xml:space="preserve"> </w:t>
            </w:r>
            <w:r w:rsidRPr="00484BC5">
              <w:t xml:space="preserve">в </w:t>
            </w:r>
            <w:r w:rsidRPr="00484BC5">
              <w:rPr>
                <w:spacing w:val="-2"/>
              </w:rPr>
              <w:t>астрономию»</w:t>
            </w:r>
          </w:p>
          <w:p w:rsidR="00094C48" w:rsidRPr="00484BC5" w:rsidRDefault="006745E0">
            <w:pPr>
              <w:pStyle w:val="TableParagraph"/>
              <w:tabs>
                <w:tab w:val="left" w:pos="1607"/>
                <w:tab w:val="left" w:pos="2182"/>
              </w:tabs>
              <w:spacing w:line="276" w:lineRule="auto"/>
              <w:ind w:left="108" w:right="250"/>
            </w:pPr>
            <w:r w:rsidRPr="00484BC5">
              <w:rPr>
                <w:spacing w:val="-4"/>
              </w:rPr>
              <w:t>Курс</w:t>
            </w:r>
            <w:r w:rsidRPr="00484BC5">
              <w:tab/>
            </w:r>
            <w:r w:rsidRPr="00484BC5">
              <w:rPr>
                <w:spacing w:val="-2"/>
              </w:rPr>
              <w:t>внеурочной деятельности</w:t>
            </w:r>
            <w:r w:rsidRPr="00484BC5">
              <w:rPr>
                <w:spacing w:val="80"/>
              </w:rPr>
              <w:t xml:space="preserve"> </w:t>
            </w:r>
            <w:r w:rsidRPr="00484BC5">
              <w:rPr>
                <w:spacing w:val="-2"/>
              </w:rPr>
              <w:t>(факультатив</w:t>
            </w:r>
            <w:proofErr w:type="gramStart"/>
            <w:r w:rsidRPr="00484BC5">
              <w:rPr>
                <w:spacing w:val="-2"/>
              </w:rPr>
              <w:t>)</w:t>
            </w:r>
            <w:r w:rsidR="00937A02" w:rsidRPr="00484BC5">
              <w:t>М</w:t>
            </w:r>
            <w:proofErr w:type="gramEnd"/>
            <w:r w:rsidR="00937A02" w:rsidRPr="00484BC5">
              <w:t>атематика вокруг нас»</w:t>
            </w:r>
            <w:r w:rsidRPr="00484BC5">
              <w:tab/>
            </w:r>
            <w:r w:rsidRPr="00484BC5">
              <w:rPr>
                <w:spacing w:val="-4"/>
              </w:rPr>
              <w:t>«Мир</w:t>
            </w:r>
          </w:p>
          <w:p w:rsidR="00094C48" w:rsidRPr="00484BC5" w:rsidRDefault="006745E0">
            <w:pPr>
              <w:pStyle w:val="TableParagraph"/>
              <w:tabs>
                <w:tab w:val="left" w:pos="2349"/>
              </w:tabs>
              <w:spacing w:line="276" w:lineRule="auto"/>
              <w:ind w:left="108" w:right="250"/>
            </w:pPr>
            <w:r w:rsidRPr="00484BC5">
              <w:rPr>
                <w:spacing w:val="-2"/>
              </w:rPr>
              <w:t>математики,</w:t>
            </w:r>
            <w:r w:rsidRPr="00484BC5">
              <w:tab/>
            </w:r>
            <w:r w:rsidRPr="00484BC5">
              <w:rPr>
                <w:spacing w:val="-4"/>
              </w:rPr>
              <w:t xml:space="preserve">мир </w:t>
            </w:r>
            <w:r w:rsidRPr="00484BC5">
              <w:rPr>
                <w:spacing w:val="-2"/>
              </w:rPr>
              <w:t>математиков»;</w:t>
            </w:r>
          </w:p>
          <w:p w:rsidR="00094C48" w:rsidRPr="00484BC5" w:rsidRDefault="006745E0" w:rsidP="00937A02">
            <w:pPr>
              <w:pStyle w:val="TableParagraph"/>
              <w:tabs>
                <w:tab w:val="left" w:pos="2276"/>
              </w:tabs>
              <w:spacing w:line="252" w:lineRule="exact"/>
            </w:pPr>
            <w:r w:rsidRPr="00484BC5">
              <w:rPr>
                <w:spacing w:val="-2"/>
              </w:rPr>
              <w:t>Лингвистический</w:t>
            </w:r>
            <w:r w:rsidRPr="00484BC5">
              <w:tab/>
            </w:r>
            <w:r w:rsidRPr="00484BC5">
              <w:rPr>
                <w:spacing w:val="-4"/>
              </w:rPr>
              <w:t>клуб</w:t>
            </w:r>
          </w:p>
          <w:p w:rsidR="00094C48" w:rsidRPr="00484BC5" w:rsidRDefault="006745E0" w:rsidP="00937A02">
            <w:pPr>
              <w:pStyle w:val="TableParagraph"/>
              <w:spacing w:before="34" w:line="276" w:lineRule="auto"/>
              <w:ind w:left="107" w:right="606"/>
            </w:pPr>
            <w:r w:rsidRPr="00484BC5">
              <w:t>«Я</w:t>
            </w:r>
            <w:r w:rsidRPr="00484BC5">
              <w:rPr>
                <w:spacing w:val="-14"/>
              </w:rPr>
              <w:t xml:space="preserve"> </w:t>
            </w:r>
            <w:r w:rsidRPr="00484BC5">
              <w:t>знаю</w:t>
            </w:r>
            <w:r w:rsidRPr="00484BC5">
              <w:rPr>
                <w:spacing w:val="-13"/>
              </w:rPr>
              <w:t xml:space="preserve"> </w:t>
            </w:r>
            <w:r w:rsidRPr="00484BC5">
              <w:t>русский</w:t>
            </w:r>
            <w:r w:rsidR="00937A02" w:rsidRPr="00484BC5">
              <w:rPr>
                <w:spacing w:val="-14"/>
              </w:rPr>
              <w:t xml:space="preserve"> </w:t>
            </w:r>
            <w:r w:rsidR="00937A02" w:rsidRPr="00484BC5">
              <w:t xml:space="preserve">язык», «Языковой портфель» </w:t>
            </w:r>
            <w:r w:rsidRPr="00484BC5">
              <w:rPr>
                <w:spacing w:val="-2"/>
              </w:rPr>
              <w:t>Игры-путешествия,</w:t>
            </w:r>
          </w:p>
          <w:p w:rsidR="00094C48" w:rsidRPr="00484BC5" w:rsidRDefault="006745E0">
            <w:pPr>
              <w:pStyle w:val="TableParagraph"/>
              <w:tabs>
                <w:tab w:val="left" w:pos="1127"/>
                <w:tab w:val="left" w:pos="2238"/>
                <w:tab w:val="left" w:pos="2485"/>
              </w:tabs>
              <w:spacing w:line="276" w:lineRule="auto"/>
              <w:ind w:left="108" w:right="250"/>
            </w:pPr>
            <w:r w:rsidRPr="00484BC5">
              <w:rPr>
                <w:spacing w:val="-2"/>
              </w:rPr>
              <w:t>конкурс</w:t>
            </w:r>
            <w:r w:rsidRPr="00484BC5">
              <w:tab/>
            </w:r>
            <w:r w:rsidRPr="00484BC5">
              <w:rPr>
                <w:spacing w:val="-2"/>
              </w:rPr>
              <w:t>проектов</w:t>
            </w:r>
            <w:r w:rsidRPr="00484BC5">
              <w:tab/>
            </w:r>
          </w:p>
          <w:p w:rsidR="00094C48" w:rsidRPr="00484BC5" w:rsidRDefault="006745E0">
            <w:pPr>
              <w:pStyle w:val="TableParagraph"/>
              <w:tabs>
                <w:tab w:val="left" w:pos="1607"/>
              </w:tabs>
              <w:spacing w:line="276" w:lineRule="auto"/>
              <w:ind w:left="108" w:right="250"/>
            </w:pPr>
            <w:r w:rsidRPr="00484BC5">
              <w:rPr>
                <w:spacing w:val="-4"/>
              </w:rPr>
              <w:t>Курс</w:t>
            </w:r>
            <w:r w:rsidRPr="00484BC5">
              <w:tab/>
            </w:r>
            <w:r w:rsidRPr="00484BC5">
              <w:rPr>
                <w:spacing w:val="-2"/>
              </w:rPr>
              <w:t>внеурочной деятельности</w:t>
            </w:r>
            <w:r w:rsidRPr="00484BC5">
              <w:rPr>
                <w:spacing w:val="80"/>
              </w:rPr>
              <w:t xml:space="preserve"> </w:t>
            </w:r>
            <w:r w:rsidRPr="00484BC5">
              <w:rPr>
                <w:spacing w:val="-2"/>
              </w:rPr>
              <w:t>(факультатив)</w:t>
            </w:r>
          </w:p>
          <w:p w:rsidR="00094C48" w:rsidRPr="00484BC5" w:rsidRDefault="006745E0">
            <w:pPr>
              <w:pStyle w:val="TableParagraph"/>
              <w:ind w:left="333"/>
            </w:pPr>
            <w:r w:rsidRPr="00484BC5">
              <w:rPr>
                <w:spacing w:val="-2"/>
              </w:rPr>
              <w:t>«Информационная</w:t>
            </w:r>
          </w:p>
          <w:p w:rsidR="00094C48" w:rsidRPr="00484BC5" w:rsidRDefault="006745E0">
            <w:pPr>
              <w:pStyle w:val="TableParagraph"/>
              <w:tabs>
                <w:tab w:val="left" w:pos="2065"/>
              </w:tabs>
              <w:spacing w:before="38" w:line="276" w:lineRule="auto"/>
              <w:ind w:left="108" w:right="250"/>
              <w:jc w:val="both"/>
            </w:pPr>
            <w:r w:rsidRPr="00484BC5">
              <w:t xml:space="preserve">безопасность, или на </w:t>
            </w:r>
            <w:r w:rsidRPr="00484BC5">
              <w:rPr>
                <w:spacing w:val="-2"/>
              </w:rPr>
              <w:t>расстоянии</w:t>
            </w:r>
            <w:r w:rsidRPr="00484BC5">
              <w:tab/>
            </w:r>
            <w:r w:rsidRPr="00484BC5">
              <w:rPr>
                <w:spacing w:val="-2"/>
              </w:rPr>
              <w:t>одного вируса»;</w:t>
            </w:r>
          </w:p>
          <w:p w:rsidR="00094C48" w:rsidRPr="00484BC5" w:rsidRDefault="006745E0">
            <w:pPr>
              <w:pStyle w:val="TableParagraph"/>
              <w:tabs>
                <w:tab w:val="left" w:pos="1607"/>
              </w:tabs>
              <w:ind w:left="108"/>
            </w:pPr>
            <w:r w:rsidRPr="00484BC5">
              <w:rPr>
                <w:spacing w:val="-4"/>
              </w:rPr>
              <w:t>Курс</w:t>
            </w:r>
            <w:r w:rsidRPr="00484BC5">
              <w:tab/>
            </w:r>
            <w:proofErr w:type="gramStart"/>
            <w:r w:rsidRPr="00484BC5">
              <w:rPr>
                <w:spacing w:val="-2"/>
              </w:rPr>
              <w:t>внеурочной</w:t>
            </w:r>
            <w:proofErr w:type="gramEnd"/>
          </w:p>
          <w:p w:rsidR="00094C48" w:rsidRPr="00484BC5" w:rsidRDefault="006745E0">
            <w:pPr>
              <w:pStyle w:val="TableParagraph"/>
              <w:spacing w:before="38"/>
              <w:ind w:left="108"/>
            </w:pPr>
            <w:r w:rsidRPr="00484BC5">
              <w:rPr>
                <w:spacing w:val="-2"/>
              </w:rPr>
              <w:t>деятельности</w:t>
            </w:r>
          </w:p>
        </w:tc>
        <w:tc>
          <w:tcPr>
            <w:tcW w:w="2410" w:type="dxa"/>
          </w:tcPr>
          <w:p w:rsidR="00094C48" w:rsidRPr="00484BC5" w:rsidRDefault="006745E0">
            <w:pPr>
              <w:pStyle w:val="TableParagraph"/>
              <w:spacing w:line="247" w:lineRule="exact"/>
              <w:ind w:left="107"/>
            </w:pPr>
            <w:r w:rsidRPr="00484BC5">
              <w:rPr>
                <w:spacing w:val="-2"/>
              </w:rPr>
              <w:t>учащегося</w:t>
            </w:r>
          </w:p>
          <w:p w:rsidR="00094C48" w:rsidRPr="00484BC5" w:rsidRDefault="006745E0">
            <w:pPr>
              <w:pStyle w:val="TableParagraph"/>
              <w:tabs>
                <w:tab w:val="left" w:pos="1386"/>
              </w:tabs>
              <w:spacing w:before="37" w:line="276" w:lineRule="auto"/>
              <w:ind w:left="107" w:right="250"/>
            </w:pPr>
            <w:r w:rsidRPr="00484BC5">
              <w:rPr>
                <w:spacing w:val="-2"/>
              </w:rPr>
              <w:t>(вторник,</w:t>
            </w:r>
            <w:r w:rsidRPr="00484BC5">
              <w:tab/>
            </w:r>
            <w:r w:rsidRPr="00484BC5">
              <w:rPr>
                <w:spacing w:val="-2"/>
              </w:rPr>
              <w:t>четверг, суббота)</w:t>
            </w:r>
          </w:p>
        </w:tc>
        <w:tc>
          <w:tcPr>
            <w:tcW w:w="1844" w:type="dxa"/>
          </w:tcPr>
          <w:p w:rsidR="00094C48" w:rsidRPr="00484BC5" w:rsidRDefault="006745E0">
            <w:pPr>
              <w:pStyle w:val="TableParagraph"/>
              <w:spacing w:line="276" w:lineRule="auto"/>
              <w:ind w:left="107"/>
            </w:pPr>
            <w:r w:rsidRPr="00484BC5">
              <w:rPr>
                <w:spacing w:val="-2"/>
              </w:rPr>
              <w:t>учител</w:t>
            </w:r>
            <w:proofErr w:type="gramStart"/>
            <w:r w:rsidRPr="00484BC5">
              <w:rPr>
                <w:spacing w:val="-2"/>
              </w:rPr>
              <w:t>я-</w:t>
            </w:r>
            <w:proofErr w:type="gramEnd"/>
            <w:r w:rsidRPr="00484BC5">
              <w:rPr>
                <w:spacing w:val="-2"/>
              </w:rPr>
              <w:t xml:space="preserve"> предметники, библиотекарь</w:t>
            </w:r>
          </w:p>
        </w:tc>
      </w:tr>
    </w:tbl>
    <w:p w:rsidR="00094C48" w:rsidRPr="00AC39EA" w:rsidRDefault="00094C48">
      <w:pPr>
        <w:spacing w:line="276" w:lineRule="auto"/>
        <w:rPr>
          <w:color w:val="FF0000"/>
        </w:rPr>
        <w:sectPr w:rsidR="00094C48" w:rsidRPr="00AC39EA">
          <w:pgSz w:w="16840" w:h="11910" w:orient="landscape"/>
          <w:pgMar w:top="1100" w:right="0" w:bottom="280" w:left="0" w:header="720" w:footer="720" w:gutter="0"/>
          <w:cols w:space="720"/>
        </w:sectPr>
      </w:pPr>
    </w:p>
    <w:p w:rsidR="00094C48" w:rsidRPr="00AC39EA" w:rsidRDefault="00094C48">
      <w:pPr>
        <w:pStyle w:val="a3"/>
        <w:jc w:val="left"/>
        <w:rPr>
          <w:color w:val="FF0000"/>
          <w:sz w:val="20"/>
        </w:rPr>
      </w:pPr>
    </w:p>
    <w:p w:rsidR="00094C48" w:rsidRPr="00AC39EA" w:rsidRDefault="00094C48">
      <w:pPr>
        <w:pStyle w:val="a3"/>
        <w:jc w:val="left"/>
        <w:rPr>
          <w:color w:val="FF0000"/>
          <w:sz w:val="20"/>
        </w:rPr>
      </w:pPr>
    </w:p>
    <w:p w:rsidR="00094C48" w:rsidRPr="00AC39EA" w:rsidRDefault="00094C48">
      <w:pPr>
        <w:pStyle w:val="a3"/>
        <w:spacing w:before="9"/>
        <w:jc w:val="left"/>
        <w:rPr>
          <w:color w:val="FF0000"/>
          <w:sz w:val="11"/>
        </w:rPr>
      </w:pPr>
    </w:p>
    <w:tbl>
      <w:tblPr>
        <w:tblStyle w:val="TableNormal"/>
        <w:tblW w:w="0" w:type="auto"/>
        <w:tblInd w:w="10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60"/>
        <w:gridCol w:w="2683"/>
        <w:gridCol w:w="4122"/>
        <w:gridCol w:w="2977"/>
        <w:gridCol w:w="2410"/>
        <w:gridCol w:w="1844"/>
      </w:tblGrid>
      <w:tr w:rsidR="00AC39EA" w:rsidRPr="00AC39EA">
        <w:trPr>
          <w:trHeight w:val="9286"/>
        </w:trPr>
        <w:tc>
          <w:tcPr>
            <w:tcW w:w="960" w:type="dxa"/>
          </w:tcPr>
          <w:p w:rsidR="00094C48" w:rsidRPr="00AC39EA" w:rsidRDefault="00094C48">
            <w:pPr>
              <w:pStyle w:val="TableParagraph"/>
              <w:rPr>
                <w:color w:val="FF0000"/>
              </w:rPr>
            </w:pPr>
          </w:p>
        </w:tc>
        <w:tc>
          <w:tcPr>
            <w:tcW w:w="2683" w:type="dxa"/>
          </w:tcPr>
          <w:p w:rsidR="00094C48" w:rsidRPr="00AC39EA" w:rsidRDefault="00094C48">
            <w:pPr>
              <w:pStyle w:val="TableParagraph"/>
              <w:rPr>
                <w:color w:val="FF0000"/>
              </w:rPr>
            </w:pPr>
          </w:p>
        </w:tc>
        <w:tc>
          <w:tcPr>
            <w:tcW w:w="4122" w:type="dxa"/>
          </w:tcPr>
          <w:p w:rsidR="00094C48" w:rsidRPr="00484BC5" w:rsidRDefault="006745E0">
            <w:pPr>
              <w:pStyle w:val="TableParagraph"/>
              <w:tabs>
                <w:tab w:val="left" w:pos="2021"/>
                <w:tab w:val="left" w:pos="2369"/>
                <w:tab w:val="left" w:pos="2720"/>
              </w:tabs>
              <w:spacing w:line="276" w:lineRule="auto"/>
              <w:ind w:left="265" w:right="249"/>
              <w:jc w:val="both"/>
            </w:pPr>
            <w:r w:rsidRPr="00484BC5">
              <w:t>внеурочных курсов направлено на совершенствование читательской грамотности школьников,</w:t>
            </w:r>
            <w:r w:rsidRPr="00484BC5">
              <w:rPr>
                <w:spacing w:val="-9"/>
              </w:rPr>
              <w:t xml:space="preserve"> </w:t>
            </w:r>
            <w:r w:rsidRPr="00484BC5">
              <w:t xml:space="preserve">поддержку </w:t>
            </w:r>
            <w:r w:rsidRPr="00484BC5">
              <w:rPr>
                <w:spacing w:val="-2"/>
              </w:rPr>
              <w:t>учащихся,</w:t>
            </w:r>
            <w:r w:rsidRPr="00484BC5">
              <w:tab/>
            </w:r>
            <w:r w:rsidRPr="00484BC5">
              <w:tab/>
            </w:r>
            <w:r w:rsidRPr="00484BC5">
              <w:rPr>
                <w:spacing w:val="-2"/>
              </w:rPr>
              <w:t>испытывающих затруднения</w:t>
            </w:r>
            <w:r w:rsidRPr="00484BC5">
              <w:tab/>
            </w:r>
            <w:r w:rsidRPr="00484BC5">
              <w:rPr>
                <w:spacing w:val="-10"/>
              </w:rPr>
              <w:t>в</w:t>
            </w:r>
            <w:r w:rsidRPr="00484BC5">
              <w:tab/>
            </w:r>
            <w:r w:rsidRPr="00484BC5">
              <w:tab/>
            </w:r>
            <w:r w:rsidRPr="00484BC5">
              <w:rPr>
                <w:spacing w:val="-2"/>
              </w:rPr>
              <w:t xml:space="preserve">достижении </w:t>
            </w:r>
            <w:r w:rsidRPr="00484BC5">
              <w:t xml:space="preserve">планируемых результатов, связанных с овладением чтением как предметным и метапредметным результатом; на совершенствование математической и орфографической грамотности школьников, поддержку </w:t>
            </w:r>
            <w:r w:rsidRPr="00484BC5">
              <w:rPr>
                <w:spacing w:val="-2"/>
              </w:rPr>
              <w:t>обучающихся,</w:t>
            </w:r>
            <w:r w:rsidRPr="00484BC5">
              <w:tab/>
            </w:r>
            <w:r w:rsidRPr="00484BC5">
              <w:tab/>
            </w:r>
            <w:r w:rsidRPr="00484BC5">
              <w:rPr>
                <w:spacing w:val="-14"/>
              </w:rPr>
              <w:t xml:space="preserve"> </w:t>
            </w:r>
            <w:r w:rsidRPr="00484BC5">
              <w:rPr>
                <w:w w:val="95"/>
              </w:rPr>
              <w:t xml:space="preserve">испытывающих </w:t>
            </w:r>
            <w:r w:rsidRPr="00484BC5">
              <w:rPr>
                <w:spacing w:val="-2"/>
              </w:rPr>
              <w:t>затруднения</w:t>
            </w:r>
            <w:r w:rsidRPr="00484BC5">
              <w:tab/>
            </w:r>
            <w:r w:rsidRPr="00484BC5">
              <w:rPr>
                <w:spacing w:val="-10"/>
              </w:rPr>
              <w:t>в</w:t>
            </w:r>
            <w:r w:rsidRPr="00484BC5">
              <w:tab/>
            </w:r>
            <w:r w:rsidRPr="00484BC5">
              <w:tab/>
            </w:r>
            <w:r w:rsidRPr="00484BC5">
              <w:rPr>
                <w:spacing w:val="-2"/>
              </w:rPr>
              <w:t xml:space="preserve">достижении </w:t>
            </w:r>
            <w:r w:rsidRPr="00484BC5">
              <w:t>планируемых результатов в области математики и русского языка</w:t>
            </w:r>
          </w:p>
        </w:tc>
        <w:tc>
          <w:tcPr>
            <w:tcW w:w="2977" w:type="dxa"/>
          </w:tcPr>
          <w:p w:rsidR="00094C48" w:rsidRPr="00484BC5" w:rsidRDefault="006745E0">
            <w:pPr>
              <w:pStyle w:val="TableParagraph"/>
              <w:spacing w:line="276" w:lineRule="auto"/>
              <w:ind w:left="108" w:right="250"/>
            </w:pPr>
            <w:r w:rsidRPr="00484BC5">
              <w:t>(факультатив)</w:t>
            </w:r>
            <w:r w:rsidRPr="00484BC5">
              <w:rPr>
                <w:spacing w:val="40"/>
              </w:rPr>
              <w:t xml:space="preserve"> </w:t>
            </w:r>
            <w:r w:rsidRPr="00484BC5">
              <w:t>«Мой</w:t>
            </w:r>
            <w:r w:rsidRPr="00484BC5">
              <w:rPr>
                <w:spacing w:val="40"/>
              </w:rPr>
              <w:t xml:space="preserve"> </w:t>
            </w:r>
            <w:r w:rsidRPr="00484BC5">
              <w:t>дру</w:t>
            </w:r>
            <w:proofErr w:type="gramStart"/>
            <w:r w:rsidRPr="00484BC5">
              <w:t>г-</w:t>
            </w:r>
            <w:proofErr w:type="gramEnd"/>
            <w:r w:rsidRPr="00484BC5">
              <w:t xml:space="preserve"> иностранный язык»</w:t>
            </w:r>
            <w:r w:rsidR="00937A02" w:rsidRPr="00484BC5">
              <w:t>Юные эксперементаторы»</w:t>
            </w:r>
            <w:r w:rsidRPr="00484BC5">
              <w:t>;</w:t>
            </w:r>
          </w:p>
          <w:p w:rsidR="00094C48" w:rsidRPr="00484BC5" w:rsidRDefault="006745E0">
            <w:pPr>
              <w:pStyle w:val="TableParagraph"/>
              <w:tabs>
                <w:tab w:val="left" w:pos="1607"/>
                <w:tab w:val="left" w:pos="1970"/>
              </w:tabs>
              <w:spacing w:line="276" w:lineRule="auto"/>
              <w:ind w:left="108" w:right="249"/>
            </w:pPr>
            <w:r w:rsidRPr="00484BC5">
              <w:rPr>
                <w:spacing w:val="-4"/>
              </w:rPr>
              <w:t>Курс</w:t>
            </w:r>
            <w:r w:rsidRPr="00484BC5">
              <w:tab/>
            </w:r>
            <w:r w:rsidRPr="00484BC5">
              <w:rPr>
                <w:spacing w:val="-2"/>
              </w:rPr>
              <w:t>внеурочной деятельности</w:t>
            </w:r>
            <w:r w:rsidRPr="00484BC5">
              <w:rPr>
                <w:spacing w:val="80"/>
              </w:rPr>
              <w:t xml:space="preserve"> </w:t>
            </w:r>
            <w:r w:rsidRPr="00484BC5">
              <w:rPr>
                <w:spacing w:val="-2"/>
              </w:rPr>
              <w:t>(факультатив)</w:t>
            </w:r>
            <w:r w:rsidRPr="00484BC5">
              <w:tab/>
            </w:r>
            <w:r w:rsidRPr="00484BC5">
              <w:rPr>
                <w:spacing w:val="-2"/>
              </w:rPr>
              <w:t>«</w:t>
            </w:r>
            <w:r w:rsidR="00937A02" w:rsidRPr="00484BC5">
              <w:rPr>
                <w:spacing w:val="-2"/>
              </w:rPr>
              <w:t>Первые шаги в мир</w:t>
            </w:r>
            <w:r w:rsidRPr="00484BC5">
              <w:rPr>
                <w:spacing w:val="-2"/>
              </w:rPr>
              <w:t>Хими</w:t>
            </w:r>
            <w:r w:rsidR="00937A02" w:rsidRPr="00484BC5">
              <w:rPr>
                <w:spacing w:val="-2"/>
              </w:rPr>
              <w:t>и»</w:t>
            </w:r>
            <w:r w:rsidRPr="00484BC5">
              <w:t>;</w:t>
            </w:r>
          </w:p>
          <w:p w:rsidR="00094C48" w:rsidRPr="00484BC5" w:rsidRDefault="006745E0">
            <w:pPr>
              <w:pStyle w:val="TableParagraph"/>
              <w:tabs>
                <w:tab w:val="left" w:pos="2276"/>
              </w:tabs>
              <w:ind w:left="108"/>
            </w:pPr>
            <w:r w:rsidRPr="00484BC5">
              <w:rPr>
                <w:spacing w:val="-2"/>
              </w:rPr>
              <w:t>Лингвистический</w:t>
            </w:r>
            <w:r w:rsidRPr="00484BC5">
              <w:tab/>
            </w:r>
            <w:r w:rsidRPr="00484BC5">
              <w:rPr>
                <w:spacing w:val="-4"/>
              </w:rPr>
              <w:t>клуб</w:t>
            </w:r>
          </w:p>
          <w:p w:rsidR="00094C48" w:rsidRPr="00484BC5" w:rsidRDefault="006745E0">
            <w:pPr>
              <w:pStyle w:val="TableParagraph"/>
              <w:spacing w:before="31"/>
              <w:ind w:left="108"/>
            </w:pPr>
            <w:r w:rsidRPr="00484BC5">
              <w:t>«</w:t>
            </w:r>
            <w:r w:rsidR="00484BC5" w:rsidRPr="00484BC5">
              <w:t>Кызыклы грамматика</w:t>
            </w:r>
            <w:r w:rsidRPr="00484BC5">
              <w:rPr>
                <w:spacing w:val="-4"/>
              </w:rPr>
              <w:t>»</w:t>
            </w:r>
          </w:p>
          <w:p w:rsidR="00094C48" w:rsidRPr="00484BC5" w:rsidRDefault="006745E0">
            <w:pPr>
              <w:pStyle w:val="TableParagraph"/>
              <w:tabs>
                <w:tab w:val="left" w:pos="1607"/>
              </w:tabs>
              <w:spacing w:before="39" w:line="276" w:lineRule="auto"/>
              <w:ind w:left="108" w:right="250"/>
            </w:pPr>
            <w:r w:rsidRPr="00484BC5">
              <w:rPr>
                <w:spacing w:val="-4"/>
              </w:rPr>
              <w:t>Курс</w:t>
            </w:r>
            <w:r w:rsidRPr="00484BC5">
              <w:tab/>
            </w:r>
            <w:r w:rsidRPr="00484BC5">
              <w:rPr>
                <w:spacing w:val="-2"/>
              </w:rPr>
              <w:t>внеурочной деятельности</w:t>
            </w:r>
            <w:r w:rsidRPr="00484BC5">
              <w:rPr>
                <w:spacing w:val="80"/>
              </w:rPr>
              <w:t xml:space="preserve"> </w:t>
            </w:r>
            <w:r w:rsidRPr="00484BC5">
              <w:rPr>
                <w:spacing w:val="-2"/>
              </w:rPr>
              <w:t>(факультатив)</w:t>
            </w:r>
          </w:p>
          <w:p w:rsidR="00094C48" w:rsidRPr="00484BC5" w:rsidRDefault="006745E0">
            <w:pPr>
              <w:pStyle w:val="TableParagraph"/>
              <w:spacing w:line="251" w:lineRule="exact"/>
              <w:ind w:left="108"/>
            </w:pPr>
            <w:r w:rsidRPr="00484BC5">
              <w:rPr>
                <w:spacing w:val="-2"/>
              </w:rPr>
              <w:t>«Робототехника»</w:t>
            </w:r>
          </w:p>
          <w:p w:rsidR="00094C48" w:rsidRPr="00484BC5" w:rsidRDefault="006745E0">
            <w:pPr>
              <w:pStyle w:val="TableParagraph"/>
              <w:tabs>
                <w:tab w:val="left" w:pos="1607"/>
              </w:tabs>
              <w:spacing w:before="40"/>
              <w:ind w:left="108" w:right="250"/>
            </w:pPr>
            <w:r w:rsidRPr="00484BC5">
              <w:rPr>
                <w:spacing w:val="-4"/>
              </w:rPr>
              <w:t>Курс</w:t>
            </w:r>
            <w:r w:rsidRPr="00484BC5">
              <w:tab/>
            </w:r>
            <w:r w:rsidRPr="00484BC5">
              <w:rPr>
                <w:spacing w:val="-2"/>
              </w:rPr>
              <w:t>внеурочной деятельности</w:t>
            </w:r>
            <w:r w:rsidRPr="00484BC5">
              <w:rPr>
                <w:spacing w:val="80"/>
              </w:rPr>
              <w:t xml:space="preserve"> </w:t>
            </w:r>
            <w:r w:rsidRPr="00484BC5">
              <w:rPr>
                <w:spacing w:val="-2"/>
              </w:rPr>
              <w:t>(факультатив)</w:t>
            </w:r>
          </w:p>
          <w:p w:rsidR="00094C48" w:rsidRPr="00484BC5" w:rsidRDefault="006745E0">
            <w:pPr>
              <w:pStyle w:val="TableParagraph"/>
              <w:spacing w:line="252" w:lineRule="exact"/>
              <w:ind w:left="108"/>
            </w:pPr>
            <w:r w:rsidRPr="00484BC5">
              <w:t>«Основы</w:t>
            </w:r>
            <w:r w:rsidRPr="00484BC5">
              <w:rPr>
                <w:spacing w:val="-7"/>
              </w:rPr>
              <w:t xml:space="preserve"> </w:t>
            </w:r>
            <w:r w:rsidRPr="00484BC5">
              <w:rPr>
                <w:spacing w:val="-2"/>
              </w:rPr>
              <w:t>черчения»;</w:t>
            </w:r>
          </w:p>
          <w:p w:rsidR="00094C48" w:rsidRPr="00484BC5" w:rsidRDefault="006745E0">
            <w:pPr>
              <w:pStyle w:val="TableParagraph"/>
              <w:tabs>
                <w:tab w:val="left" w:pos="1607"/>
              </w:tabs>
              <w:spacing w:before="38"/>
              <w:ind w:left="108" w:right="250"/>
            </w:pPr>
            <w:r w:rsidRPr="00484BC5">
              <w:rPr>
                <w:spacing w:val="-4"/>
              </w:rPr>
              <w:t>Курс</w:t>
            </w:r>
            <w:r w:rsidRPr="00484BC5">
              <w:tab/>
            </w:r>
            <w:r w:rsidRPr="00484BC5">
              <w:rPr>
                <w:spacing w:val="-2"/>
              </w:rPr>
              <w:t>внеурочной деятельности</w:t>
            </w:r>
            <w:r w:rsidRPr="00484BC5">
              <w:rPr>
                <w:spacing w:val="80"/>
              </w:rPr>
              <w:t xml:space="preserve"> </w:t>
            </w:r>
            <w:r w:rsidRPr="00484BC5">
              <w:rPr>
                <w:spacing w:val="-2"/>
              </w:rPr>
              <w:t>(факультатив)</w:t>
            </w:r>
          </w:p>
          <w:p w:rsidR="00094C48" w:rsidRPr="00484BC5" w:rsidRDefault="006745E0">
            <w:pPr>
              <w:pStyle w:val="TableParagraph"/>
              <w:tabs>
                <w:tab w:val="left" w:pos="1458"/>
              </w:tabs>
              <w:spacing w:line="276" w:lineRule="auto"/>
              <w:ind w:left="108" w:right="248"/>
            </w:pPr>
            <w:r w:rsidRPr="00484BC5">
              <w:rPr>
                <w:spacing w:val="-4"/>
              </w:rPr>
              <w:t>Мир</w:t>
            </w:r>
            <w:r w:rsidRPr="00484BC5">
              <w:tab/>
            </w:r>
            <w:r w:rsidRPr="00484BC5">
              <w:rPr>
                <w:spacing w:val="-2"/>
              </w:rPr>
              <w:t>декоративн</w:t>
            </w:r>
            <w:proofErr w:type="gramStart"/>
            <w:r w:rsidRPr="00484BC5">
              <w:rPr>
                <w:spacing w:val="-2"/>
              </w:rPr>
              <w:t>о-</w:t>
            </w:r>
            <w:proofErr w:type="gramEnd"/>
            <w:r w:rsidRPr="00484BC5">
              <w:rPr>
                <w:spacing w:val="-2"/>
              </w:rPr>
              <w:t xml:space="preserve"> </w:t>
            </w:r>
            <w:r w:rsidRPr="00484BC5">
              <w:t>прикладного искусства</w:t>
            </w:r>
            <w:r w:rsidR="00484BC5" w:rsidRPr="00484BC5">
              <w:rPr>
                <w:spacing w:val="-6"/>
              </w:rPr>
              <w:t xml:space="preserve"> «Станем волшебниками</w:t>
            </w:r>
            <w:r w:rsidRPr="00484BC5">
              <w:t>;</w:t>
            </w:r>
          </w:p>
          <w:p w:rsidR="00094C48" w:rsidRPr="00484BC5" w:rsidRDefault="006745E0">
            <w:pPr>
              <w:pStyle w:val="TableParagraph"/>
              <w:tabs>
                <w:tab w:val="left" w:pos="1607"/>
              </w:tabs>
              <w:spacing w:before="1"/>
              <w:ind w:left="108" w:right="250"/>
            </w:pPr>
            <w:r w:rsidRPr="00484BC5">
              <w:rPr>
                <w:spacing w:val="-4"/>
              </w:rPr>
              <w:t>Курс</w:t>
            </w:r>
            <w:r w:rsidRPr="00484BC5">
              <w:tab/>
            </w:r>
            <w:r w:rsidRPr="00484BC5">
              <w:rPr>
                <w:spacing w:val="-2"/>
              </w:rPr>
              <w:t>внеурочной деятельности</w:t>
            </w:r>
            <w:r w:rsidRPr="00484BC5">
              <w:rPr>
                <w:spacing w:val="80"/>
              </w:rPr>
              <w:t xml:space="preserve"> </w:t>
            </w:r>
            <w:r w:rsidRPr="00484BC5">
              <w:rPr>
                <w:spacing w:val="-2"/>
              </w:rPr>
              <w:t>(факультатив)</w:t>
            </w:r>
          </w:p>
          <w:p w:rsidR="00094C48" w:rsidRPr="00484BC5" w:rsidRDefault="006745E0">
            <w:pPr>
              <w:pStyle w:val="TableParagraph"/>
              <w:tabs>
                <w:tab w:val="left" w:pos="1015"/>
                <w:tab w:val="left" w:pos="2491"/>
              </w:tabs>
              <w:spacing w:line="276" w:lineRule="auto"/>
              <w:ind w:left="108" w:right="249"/>
              <w:jc w:val="both"/>
            </w:pPr>
            <w:r w:rsidRPr="00484BC5">
              <w:t>«</w:t>
            </w:r>
            <w:r w:rsidR="00484BC5" w:rsidRPr="00484BC5">
              <w:t>Инжинерно-т</w:t>
            </w:r>
            <w:r w:rsidRPr="00484BC5">
              <w:t xml:space="preserve">ехническое </w:t>
            </w:r>
            <w:r w:rsidR="00484BC5" w:rsidRPr="00484BC5">
              <w:t>проектирование</w:t>
            </w:r>
            <w:r w:rsidRPr="00484BC5">
              <w:rPr>
                <w:spacing w:val="-2"/>
              </w:rPr>
              <w:t>»;</w:t>
            </w:r>
          </w:p>
          <w:p w:rsidR="00094C48" w:rsidRPr="00484BC5" w:rsidRDefault="006745E0">
            <w:pPr>
              <w:pStyle w:val="TableParagraph"/>
              <w:tabs>
                <w:tab w:val="left" w:pos="1607"/>
              </w:tabs>
              <w:spacing w:before="1"/>
              <w:ind w:left="108" w:right="250"/>
            </w:pPr>
            <w:r w:rsidRPr="00484BC5">
              <w:rPr>
                <w:spacing w:val="-4"/>
              </w:rPr>
              <w:t>Курс</w:t>
            </w:r>
            <w:r w:rsidRPr="00484BC5">
              <w:tab/>
            </w:r>
            <w:r w:rsidRPr="00484BC5">
              <w:rPr>
                <w:spacing w:val="-2"/>
              </w:rPr>
              <w:t>внеурочной деятельности</w:t>
            </w:r>
            <w:r w:rsidRPr="00484BC5">
              <w:rPr>
                <w:spacing w:val="80"/>
              </w:rPr>
              <w:t xml:space="preserve"> </w:t>
            </w:r>
            <w:r w:rsidRPr="00484BC5">
              <w:rPr>
                <w:spacing w:val="-2"/>
              </w:rPr>
              <w:t>(факультатив)</w:t>
            </w:r>
          </w:p>
          <w:p w:rsidR="00094C48" w:rsidRPr="00484BC5" w:rsidRDefault="006745E0">
            <w:pPr>
              <w:pStyle w:val="TableParagraph"/>
              <w:tabs>
                <w:tab w:val="left" w:pos="1607"/>
              </w:tabs>
              <w:ind w:left="108" w:right="250"/>
            </w:pPr>
            <w:r w:rsidRPr="00484BC5">
              <w:t xml:space="preserve">«Я дружу с математикой»; </w:t>
            </w:r>
            <w:r w:rsidRPr="00484BC5">
              <w:rPr>
                <w:spacing w:val="-4"/>
              </w:rPr>
              <w:t>Курс</w:t>
            </w:r>
            <w:r w:rsidRPr="00484BC5">
              <w:tab/>
            </w:r>
            <w:r w:rsidRPr="00484BC5">
              <w:rPr>
                <w:spacing w:val="-2"/>
              </w:rPr>
              <w:t>внеурочной</w:t>
            </w:r>
          </w:p>
          <w:p w:rsidR="00094C48" w:rsidRPr="00484BC5" w:rsidRDefault="006745E0">
            <w:pPr>
              <w:pStyle w:val="TableParagraph"/>
              <w:tabs>
                <w:tab w:val="left" w:pos="1657"/>
                <w:tab w:val="left" w:pos="2607"/>
              </w:tabs>
              <w:spacing w:line="252" w:lineRule="exact"/>
              <w:ind w:left="108" w:right="253"/>
            </w:pPr>
            <w:r w:rsidRPr="00484BC5">
              <w:rPr>
                <w:spacing w:val="-2"/>
              </w:rPr>
              <w:t>деятельности</w:t>
            </w:r>
            <w:r w:rsidRPr="00484BC5">
              <w:rPr>
                <w:spacing w:val="80"/>
              </w:rPr>
              <w:t xml:space="preserve"> </w:t>
            </w:r>
            <w:r w:rsidRPr="00484BC5">
              <w:rPr>
                <w:spacing w:val="-2"/>
              </w:rPr>
              <w:t>(факультатив)</w:t>
            </w:r>
            <w:r w:rsidRPr="00484BC5">
              <w:tab/>
            </w:r>
            <w:r w:rsidRPr="00484BC5">
              <w:rPr>
                <w:spacing w:val="-2"/>
              </w:rPr>
              <w:t>«Читаю</w:t>
            </w:r>
            <w:r w:rsidRPr="00484BC5">
              <w:tab/>
            </w:r>
            <w:proofErr w:type="gramStart"/>
            <w:r w:rsidRPr="00484BC5">
              <w:rPr>
                <w:spacing w:val="-10"/>
              </w:rPr>
              <w:t>в</w:t>
            </w:r>
            <w:proofErr w:type="gramEnd"/>
          </w:p>
        </w:tc>
        <w:tc>
          <w:tcPr>
            <w:tcW w:w="2410" w:type="dxa"/>
          </w:tcPr>
          <w:p w:rsidR="00094C48" w:rsidRPr="00AC39EA" w:rsidRDefault="00094C48">
            <w:pPr>
              <w:pStyle w:val="TableParagraph"/>
              <w:rPr>
                <w:color w:val="FF0000"/>
              </w:rPr>
            </w:pPr>
          </w:p>
        </w:tc>
        <w:tc>
          <w:tcPr>
            <w:tcW w:w="1844" w:type="dxa"/>
          </w:tcPr>
          <w:p w:rsidR="00094C48" w:rsidRPr="00AC39EA" w:rsidRDefault="00094C48">
            <w:pPr>
              <w:pStyle w:val="TableParagraph"/>
              <w:rPr>
                <w:color w:val="FF0000"/>
              </w:rPr>
            </w:pPr>
          </w:p>
        </w:tc>
      </w:tr>
    </w:tbl>
    <w:p w:rsidR="00094C48" w:rsidRPr="00AC39EA" w:rsidRDefault="00094C48">
      <w:pPr>
        <w:rPr>
          <w:color w:val="FF0000"/>
        </w:rPr>
        <w:sectPr w:rsidR="00094C48" w:rsidRPr="00AC39EA">
          <w:pgSz w:w="16840" w:h="11910" w:orient="landscape"/>
          <w:pgMar w:top="1100" w:right="0" w:bottom="280" w:left="0" w:header="720" w:footer="720" w:gutter="0"/>
          <w:cols w:space="720"/>
        </w:sectPr>
      </w:pPr>
    </w:p>
    <w:p w:rsidR="00094C48" w:rsidRPr="00AC39EA" w:rsidRDefault="00094C48">
      <w:pPr>
        <w:pStyle w:val="a3"/>
        <w:jc w:val="left"/>
        <w:rPr>
          <w:color w:val="FF0000"/>
          <w:sz w:val="20"/>
        </w:rPr>
      </w:pPr>
    </w:p>
    <w:p w:rsidR="00094C48" w:rsidRPr="00AC39EA" w:rsidRDefault="00094C48">
      <w:pPr>
        <w:pStyle w:val="a3"/>
        <w:jc w:val="left"/>
        <w:rPr>
          <w:color w:val="FF0000"/>
          <w:sz w:val="20"/>
        </w:rPr>
      </w:pPr>
    </w:p>
    <w:p w:rsidR="00094C48" w:rsidRPr="00AC39EA" w:rsidRDefault="00094C48">
      <w:pPr>
        <w:pStyle w:val="a3"/>
        <w:spacing w:before="9"/>
        <w:jc w:val="left"/>
        <w:rPr>
          <w:color w:val="FF0000"/>
          <w:sz w:val="11"/>
        </w:rPr>
      </w:pPr>
    </w:p>
    <w:tbl>
      <w:tblPr>
        <w:tblStyle w:val="TableNormal"/>
        <w:tblW w:w="0" w:type="auto"/>
        <w:tblInd w:w="10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60"/>
        <w:gridCol w:w="2683"/>
        <w:gridCol w:w="4122"/>
        <w:gridCol w:w="2977"/>
        <w:gridCol w:w="2410"/>
        <w:gridCol w:w="1844"/>
      </w:tblGrid>
      <w:tr w:rsidR="00AC39EA" w:rsidRPr="00AC39EA" w:rsidTr="00484BC5">
        <w:trPr>
          <w:trHeight w:val="1521"/>
        </w:trPr>
        <w:tc>
          <w:tcPr>
            <w:tcW w:w="960" w:type="dxa"/>
          </w:tcPr>
          <w:p w:rsidR="00094C48" w:rsidRPr="00AC39EA" w:rsidRDefault="00094C48">
            <w:pPr>
              <w:pStyle w:val="TableParagraph"/>
              <w:rPr>
                <w:color w:val="FF0000"/>
              </w:rPr>
            </w:pPr>
          </w:p>
        </w:tc>
        <w:tc>
          <w:tcPr>
            <w:tcW w:w="2683" w:type="dxa"/>
          </w:tcPr>
          <w:p w:rsidR="00094C48" w:rsidRPr="00AC39EA" w:rsidRDefault="00094C48">
            <w:pPr>
              <w:pStyle w:val="TableParagraph"/>
              <w:rPr>
                <w:color w:val="FF0000"/>
              </w:rPr>
            </w:pPr>
          </w:p>
        </w:tc>
        <w:tc>
          <w:tcPr>
            <w:tcW w:w="4122" w:type="dxa"/>
          </w:tcPr>
          <w:p w:rsidR="00094C48" w:rsidRPr="00AC39EA" w:rsidRDefault="00094C48">
            <w:pPr>
              <w:pStyle w:val="TableParagraph"/>
              <w:rPr>
                <w:color w:val="FF0000"/>
              </w:rPr>
            </w:pPr>
          </w:p>
        </w:tc>
        <w:tc>
          <w:tcPr>
            <w:tcW w:w="2977" w:type="dxa"/>
          </w:tcPr>
          <w:p w:rsidR="00094C48" w:rsidRPr="00484BC5" w:rsidRDefault="006745E0">
            <w:pPr>
              <w:pStyle w:val="TableParagraph"/>
              <w:spacing w:line="246" w:lineRule="exact"/>
              <w:ind w:left="108"/>
            </w:pPr>
            <w:proofErr w:type="gramStart"/>
            <w:r w:rsidRPr="00484BC5">
              <w:t>поисках</w:t>
            </w:r>
            <w:proofErr w:type="gramEnd"/>
            <w:r w:rsidRPr="00484BC5">
              <w:rPr>
                <w:spacing w:val="-6"/>
              </w:rPr>
              <w:t xml:space="preserve"> </w:t>
            </w:r>
            <w:r w:rsidRPr="00484BC5">
              <w:rPr>
                <w:spacing w:val="-2"/>
              </w:rPr>
              <w:t>смысла»;</w:t>
            </w:r>
          </w:p>
          <w:p w:rsidR="00094C48" w:rsidRPr="00484BC5" w:rsidRDefault="006745E0">
            <w:pPr>
              <w:pStyle w:val="TableParagraph"/>
              <w:tabs>
                <w:tab w:val="left" w:pos="1607"/>
              </w:tabs>
              <w:ind w:left="108" w:right="250"/>
            </w:pPr>
            <w:r w:rsidRPr="00484BC5">
              <w:rPr>
                <w:spacing w:val="-4"/>
              </w:rPr>
              <w:t>Курс</w:t>
            </w:r>
            <w:r w:rsidRPr="00484BC5">
              <w:tab/>
            </w:r>
            <w:r w:rsidRPr="00484BC5">
              <w:rPr>
                <w:spacing w:val="-2"/>
              </w:rPr>
              <w:t>внеурочной деятельности</w:t>
            </w:r>
            <w:r w:rsidRPr="00484BC5">
              <w:rPr>
                <w:spacing w:val="80"/>
              </w:rPr>
              <w:t xml:space="preserve"> </w:t>
            </w:r>
            <w:r w:rsidRPr="00484BC5">
              <w:rPr>
                <w:spacing w:val="-2"/>
              </w:rPr>
              <w:t>(факультатив)</w:t>
            </w:r>
          </w:p>
          <w:p w:rsidR="00094C48" w:rsidRPr="00484BC5" w:rsidRDefault="006745E0" w:rsidP="00484BC5">
            <w:pPr>
              <w:pStyle w:val="TableParagraph"/>
              <w:spacing w:before="1" w:line="276" w:lineRule="auto"/>
              <w:ind w:left="108" w:right="251"/>
              <w:jc w:val="both"/>
              <w:rPr>
                <w:color w:val="FF0000"/>
              </w:rPr>
            </w:pPr>
            <w:r w:rsidRPr="00484BC5">
              <w:t>«</w:t>
            </w:r>
            <w:r w:rsidR="00484BC5" w:rsidRPr="00484BC5">
              <w:t>Живое слово</w:t>
            </w:r>
            <w:r w:rsidRPr="00484BC5">
              <w:rPr>
                <w:spacing w:val="-2"/>
              </w:rPr>
              <w:t>»;</w:t>
            </w:r>
          </w:p>
        </w:tc>
        <w:tc>
          <w:tcPr>
            <w:tcW w:w="2410" w:type="dxa"/>
          </w:tcPr>
          <w:p w:rsidR="00094C48" w:rsidRPr="00AC39EA" w:rsidRDefault="00094C48">
            <w:pPr>
              <w:pStyle w:val="TableParagraph"/>
              <w:rPr>
                <w:color w:val="FF0000"/>
              </w:rPr>
            </w:pPr>
          </w:p>
        </w:tc>
        <w:tc>
          <w:tcPr>
            <w:tcW w:w="1844" w:type="dxa"/>
          </w:tcPr>
          <w:p w:rsidR="00094C48" w:rsidRPr="00AC39EA" w:rsidRDefault="00094C48">
            <w:pPr>
              <w:pStyle w:val="TableParagraph"/>
              <w:rPr>
                <w:color w:val="FF0000"/>
              </w:rPr>
            </w:pPr>
          </w:p>
        </w:tc>
      </w:tr>
      <w:tr w:rsidR="00094C48">
        <w:trPr>
          <w:trHeight w:val="5594"/>
        </w:trPr>
        <w:tc>
          <w:tcPr>
            <w:tcW w:w="960" w:type="dxa"/>
          </w:tcPr>
          <w:p w:rsidR="00094C48" w:rsidRDefault="006745E0">
            <w:pPr>
              <w:pStyle w:val="TableParagraph"/>
              <w:spacing w:line="247" w:lineRule="exact"/>
              <w:ind w:left="107"/>
            </w:pPr>
            <w:r>
              <w:t xml:space="preserve">2 </w:t>
            </w:r>
            <w:r>
              <w:rPr>
                <w:spacing w:val="-4"/>
              </w:rPr>
              <w:t>часа</w:t>
            </w:r>
          </w:p>
        </w:tc>
        <w:tc>
          <w:tcPr>
            <w:tcW w:w="2683" w:type="dxa"/>
          </w:tcPr>
          <w:p w:rsidR="00094C48" w:rsidRDefault="006745E0">
            <w:pPr>
              <w:pStyle w:val="TableParagraph"/>
              <w:tabs>
                <w:tab w:val="left" w:pos="2255"/>
                <w:tab w:val="left" w:pos="2354"/>
              </w:tabs>
              <w:spacing w:line="276" w:lineRule="auto"/>
              <w:ind w:left="348" w:right="198" w:firstLine="36"/>
            </w:pPr>
            <w:r>
              <w:rPr>
                <w:spacing w:val="-2"/>
              </w:rPr>
              <w:t>Занятия, направленные</w:t>
            </w:r>
            <w:r>
              <w:tab/>
            </w:r>
            <w:r>
              <w:rPr>
                <w:spacing w:val="-6"/>
              </w:rPr>
              <w:t xml:space="preserve">на </w:t>
            </w:r>
            <w:r>
              <w:rPr>
                <w:spacing w:val="-2"/>
              </w:rPr>
              <w:t>удовлетворение интересов</w:t>
            </w:r>
            <w:r>
              <w:tab/>
            </w:r>
            <w:r>
              <w:tab/>
            </w:r>
            <w:r>
              <w:rPr>
                <w:spacing w:val="-10"/>
              </w:rPr>
              <w:t xml:space="preserve">и </w:t>
            </w:r>
            <w:r>
              <w:rPr>
                <w:spacing w:val="-2"/>
              </w:rPr>
              <w:t>потребностей</w:t>
            </w:r>
          </w:p>
          <w:p w:rsidR="00094C48" w:rsidRDefault="006745E0">
            <w:pPr>
              <w:pStyle w:val="TableParagraph"/>
              <w:tabs>
                <w:tab w:val="left" w:pos="2368"/>
              </w:tabs>
              <w:ind w:left="348"/>
            </w:pPr>
            <w:r>
              <w:rPr>
                <w:spacing w:val="-2"/>
              </w:rPr>
              <w:t>обучающихся</w:t>
            </w:r>
            <w:r>
              <w:tab/>
            </w:r>
            <w:r>
              <w:rPr>
                <w:spacing w:val="-10"/>
              </w:rPr>
              <w:t>в</w:t>
            </w:r>
          </w:p>
          <w:p w:rsidR="00094C48" w:rsidRDefault="006745E0">
            <w:pPr>
              <w:pStyle w:val="TableParagraph"/>
              <w:tabs>
                <w:tab w:val="left" w:pos="2356"/>
              </w:tabs>
              <w:spacing w:before="31" w:line="276" w:lineRule="auto"/>
              <w:ind w:left="348" w:right="195"/>
            </w:pPr>
            <w:r>
              <w:rPr>
                <w:spacing w:val="-2"/>
              </w:rPr>
              <w:t>творческом</w:t>
            </w:r>
            <w:r>
              <w:tab/>
            </w:r>
            <w:r>
              <w:rPr>
                <w:spacing w:val="-10"/>
              </w:rPr>
              <w:t xml:space="preserve">и </w:t>
            </w:r>
            <w:r>
              <w:t>физическом развитии</w:t>
            </w:r>
          </w:p>
        </w:tc>
        <w:tc>
          <w:tcPr>
            <w:tcW w:w="4122" w:type="dxa"/>
          </w:tcPr>
          <w:p w:rsidR="00094C48" w:rsidRDefault="006745E0">
            <w:pPr>
              <w:pStyle w:val="TableParagraph"/>
              <w:spacing w:line="276" w:lineRule="auto"/>
              <w:ind w:left="265" w:right="195" w:firstLine="228"/>
              <w:jc w:val="both"/>
            </w:pPr>
            <w:r>
              <w:t>Это</w:t>
            </w:r>
            <w:r>
              <w:rPr>
                <w:spacing w:val="40"/>
              </w:rPr>
              <w:t xml:space="preserve"> </w:t>
            </w:r>
            <w:r>
              <w:t>занятия школьников в различных</w:t>
            </w:r>
            <w:r>
              <w:rPr>
                <w:spacing w:val="66"/>
              </w:rPr>
              <w:t xml:space="preserve"> </w:t>
            </w:r>
            <w:r>
              <w:t>творческих</w:t>
            </w:r>
            <w:r>
              <w:rPr>
                <w:spacing w:val="64"/>
              </w:rPr>
              <w:t xml:space="preserve"> </w:t>
            </w:r>
            <w:r>
              <w:rPr>
                <w:spacing w:val="-2"/>
              </w:rPr>
              <w:t>объединениях</w:t>
            </w:r>
          </w:p>
          <w:p w:rsidR="00094C48" w:rsidRDefault="006745E0" w:rsidP="00AC39EA">
            <w:pPr>
              <w:pStyle w:val="TableParagraph"/>
              <w:tabs>
                <w:tab w:val="left" w:pos="1918"/>
                <w:tab w:val="left" w:pos="2832"/>
                <w:tab w:val="left" w:pos="3118"/>
              </w:tabs>
              <w:spacing w:line="276" w:lineRule="auto"/>
              <w:ind w:left="265" w:right="195"/>
            </w:pPr>
            <w:r>
              <w:t xml:space="preserve">– музыкальных, танцевальных студиях, театральных </w:t>
            </w:r>
            <w:r>
              <w:rPr>
                <w:spacing w:val="-2"/>
              </w:rPr>
              <w:t>кружках</w:t>
            </w:r>
            <w:r w:rsidR="00AC39EA">
              <w:t xml:space="preserve"> </w:t>
            </w:r>
            <w:r>
              <w:rPr>
                <w:spacing w:val="-4"/>
              </w:rPr>
              <w:t>или</w:t>
            </w:r>
            <w:r w:rsidR="00AC39EA">
              <w:t xml:space="preserve"> </w:t>
            </w:r>
            <w:r>
              <w:rPr>
                <w:spacing w:val="-2"/>
              </w:rPr>
              <w:t>кружках художественного</w:t>
            </w:r>
            <w:r>
              <w:tab/>
            </w:r>
            <w:r>
              <w:rPr>
                <w:spacing w:val="-2"/>
              </w:rPr>
              <w:t xml:space="preserve">творчества, </w:t>
            </w:r>
            <w:r>
              <w:t>журналистских, поэтических или писательских клубах и т.п.</w:t>
            </w:r>
          </w:p>
          <w:p w:rsidR="00094C48" w:rsidRDefault="006745E0">
            <w:pPr>
              <w:pStyle w:val="TableParagraph"/>
              <w:spacing w:line="253" w:lineRule="exact"/>
              <w:ind w:left="493"/>
              <w:jc w:val="both"/>
            </w:pPr>
            <w:r>
              <w:t>Главная</w:t>
            </w:r>
            <w:r>
              <w:rPr>
                <w:spacing w:val="3"/>
              </w:rPr>
              <w:t xml:space="preserve"> </w:t>
            </w:r>
            <w:r>
              <w:t>их</w:t>
            </w:r>
            <w:r>
              <w:rPr>
                <w:spacing w:val="6"/>
              </w:rPr>
              <w:t xml:space="preserve"> </w:t>
            </w:r>
            <w:r>
              <w:rPr>
                <w:spacing w:val="-4"/>
              </w:rPr>
              <w:t>цель</w:t>
            </w:r>
          </w:p>
          <w:p w:rsidR="00094C48" w:rsidRDefault="006745E0">
            <w:pPr>
              <w:pStyle w:val="TableParagraph"/>
              <w:tabs>
                <w:tab w:val="left" w:pos="2525"/>
              </w:tabs>
              <w:spacing w:before="32" w:line="276" w:lineRule="auto"/>
              <w:ind w:left="265" w:right="209"/>
              <w:jc w:val="both"/>
            </w:pPr>
            <w:r>
              <w:t xml:space="preserve">- раскрытие творческих способностей школьников, формирование у них чувства вкуса и умения ценить </w:t>
            </w:r>
            <w:r>
              <w:rPr>
                <w:spacing w:val="-2"/>
              </w:rPr>
              <w:t>прекрасное,</w:t>
            </w:r>
            <w:r>
              <w:tab/>
            </w:r>
            <w:r>
              <w:rPr>
                <w:spacing w:val="-2"/>
              </w:rPr>
              <w:t xml:space="preserve">формирование </w:t>
            </w:r>
            <w:r>
              <w:t>ценностного отношения к культуре.</w:t>
            </w:r>
          </w:p>
          <w:p w:rsidR="00094C48" w:rsidRDefault="006745E0">
            <w:pPr>
              <w:pStyle w:val="TableParagraph"/>
              <w:spacing w:before="68" w:line="276" w:lineRule="auto"/>
              <w:ind w:left="265" w:right="195" w:firstLine="228"/>
              <w:jc w:val="both"/>
            </w:pPr>
            <w:r>
              <w:t>Это</w:t>
            </w:r>
            <w:r>
              <w:rPr>
                <w:spacing w:val="40"/>
              </w:rPr>
              <w:t xml:space="preserve"> </w:t>
            </w:r>
            <w:r>
              <w:t>занятия школьников в спортивных</w:t>
            </w:r>
            <w:r>
              <w:rPr>
                <w:spacing w:val="-1"/>
              </w:rPr>
              <w:t xml:space="preserve"> </w:t>
            </w:r>
            <w:r>
              <w:t>объединениях</w:t>
            </w:r>
            <w:r>
              <w:rPr>
                <w:spacing w:val="-1"/>
              </w:rPr>
              <w:t xml:space="preserve"> </w:t>
            </w:r>
            <w:r>
              <w:t>-</w:t>
            </w:r>
            <w:r>
              <w:rPr>
                <w:spacing w:val="-2"/>
              </w:rPr>
              <w:t xml:space="preserve"> </w:t>
            </w:r>
            <w:r>
              <w:t>секциях и клубах, организация спортивных турниров</w:t>
            </w:r>
            <w:r>
              <w:rPr>
                <w:spacing w:val="47"/>
              </w:rPr>
              <w:t xml:space="preserve"> </w:t>
            </w:r>
            <w:r>
              <w:t>и</w:t>
            </w:r>
            <w:r>
              <w:rPr>
                <w:spacing w:val="51"/>
              </w:rPr>
              <w:t xml:space="preserve"> </w:t>
            </w:r>
            <w:r>
              <w:t>соревнований.</w:t>
            </w:r>
            <w:r>
              <w:rPr>
                <w:spacing w:val="48"/>
              </w:rPr>
              <w:t xml:space="preserve"> </w:t>
            </w:r>
            <w:r>
              <w:t>Их</w:t>
            </w:r>
            <w:r>
              <w:rPr>
                <w:spacing w:val="52"/>
              </w:rPr>
              <w:t xml:space="preserve"> </w:t>
            </w:r>
            <w:r>
              <w:rPr>
                <w:spacing w:val="-2"/>
              </w:rPr>
              <w:t>целью</w:t>
            </w:r>
          </w:p>
          <w:p w:rsidR="00094C48" w:rsidRDefault="006745E0">
            <w:pPr>
              <w:pStyle w:val="TableParagraph"/>
              <w:ind w:left="265"/>
              <w:jc w:val="both"/>
            </w:pPr>
            <w:r>
              <w:t>является</w:t>
            </w:r>
            <w:r>
              <w:rPr>
                <w:spacing w:val="68"/>
                <w:w w:val="150"/>
              </w:rPr>
              <w:t xml:space="preserve">   </w:t>
            </w:r>
            <w:r>
              <w:t>физическое</w:t>
            </w:r>
            <w:r>
              <w:rPr>
                <w:spacing w:val="68"/>
                <w:w w:val="150"/>
              </w:rPr>
              <w:t xml:space="preserve">   </w:t>
            </w:r>
            <w:r>
              <w:rPr>
                <w:spacing w:val="-2"/>
              </w:rPr>
              <w:t>развитие</w:t>
            </w:r>
          </w:p>
        </w:tc>
        <w:tc>
          <w:tcPr>
            <w:tcW w:w="2977" w:type="dxa"/>
          </w:tcPr>
          <w:p w:rsidR="00094C48" w:rsidRDefault="006745E0">
            <w:pPr>
              <w:pStyle w:val="TableParagraph"/>
              <w:spacing w:line="247" w:lineRule="exact"/>
              <w:ind w:left="108"/>
              <w:jc w:val="both"/>
            </w:pPr>
            <w:r>
              <w:t>Творческая</w:t>
            </w:r>
            <w:r>
              <w:rPr>
                <w:spacing w:val="67"/>
              </w:rPr>
              <w:t xml:space="preserve">    </w:t>
            </w:r>
            <w:r>
              <w:rPr>
                <w:spacing w:val="-2"/>
              </w:rPr>
              <w:t>мастерская</w:t>
            </w:r>
          </w:p>
          <w:p w:rsidR="00094C48" w:rsidRDefault="006745E0">
            <w:pPr>
              <w:pStyle w:val="TableParagraph"/>
              <w:tabs>
                <w:tab w:val="left" w:pos="1655"/>
                <w:tab w:val="left" w:pos="2291"/>
              </w:tabs>
              <w:spacing w:before="37" w:line="276" w:lineRule="auto"/>
              <w:ind w:left="108" w:right="250"/>
              <w:jc w:val="both"/>
            </w:pPr>
            <w:r>
              <w:rPr>
                <w:spacing w:val="-2"/>
              </w:rPr>
              <w:t>«Рукотворный</w:t>
            </w:r>
            <w:r>
              <w:tab/>
            </w:r>
            <w:r>
              <w:tab/>
            </w:r>
            <w:r>
              <w:rPr>
                <w:spacing w:val="-4"/>
              </w:rPr>
              <w:t xml:space="preserve">мир. </w:t>
            </w:r>
            <w:r>
              <w:t xml:space="preserve">Природа и творчество»; </w:t>
            </w:r>
            <w:r>
              <w:rPr>
                <w:spacing w:val="-2"/>
              </w:rPr>
              <w:t>выставки</w:t>
            </w:r>
            <w:r>
              <w:tab/>
            </w:r>
            <w:r>
              <w:rPr>
                <w:spacing w:val="-2"/>
              </w:rPr>
              <w:t>творческих работ;</w:t>
            </w:r>
          </w:p>
          <w:p w:rsidR="00094C48" w:rsidRDefault="006745E0">
            <w:pPr>
              <w:pStyle w:val="TableParagraph"/>
              <w:tabs>
                <w:tab w:val="left" w:pos="2080"/>
              </w:tabs>
              <w:spacing w:line="252" w:lineRule="exact"/>
              <w:ind w:left="108"/>
              <w:jc w:val="both"/>
            </w:pPr>
            <w:r>
              <w:rPr>
                <w:spacing w:val="-2"/>
              </w:rPr>
              <w:t>театральная</w:t>
            </w:r>
            <w:r>
              <w:tab/>
            </w:r>
            <w:r>
              <w:rPr>
                <w:spacing w:val="-2"/>
              </w:rPr>
              <w:t>студия</w:t>
            </w:r>
          </w:p>
          <w:p w:rsidR="00094C48" w:rsidRDefault="006745E0">
            <w:pPr>
              <w:pStyle w:val="TableParagraph"/>
              <w:spacing w:before="37"/>
              <w:ind w:left="108"/>
            </w:pPr>
            <w:r>
              <w:rPr>
                <w:spacing w:val="-2"/>
              </w:rPr>
              <w:t>«</w:t>
            </w:r>
            <w:r w:rsidR="00AC39EA">
              <w:rPr>
                <w:spacing w:val="-2"/>
              </w:rPr>
              <w:t>Лицедеи</w:t>
            </w:r>
            <w:r>
              <w:rPr>
                <w:spacing w:val="-2"/>
              </w:rPr>
              <w:t>»;</w:t>
            </w:r>
          </w:p>
          <w:p w:rsidR="00094C48" w:rsidRDefault="006745E0">
            <w:pPr>
              <w:pStyle w:val="TableParagraph"/>
              <w:tabs>
                <w:tab w:val="left" w:pos="1674"/>
              </w:tabs>
              <w:spacing w:before="40"/>
              <w:ind w:left="108"/>
            </w:pPr>
            <w:r>
              <w:rPr>
                <w:spacing w:val="-2"/>
              </w:rPr>
              <w:t>творческая</w:t>
            </w:r>
            <w:r>
              <w:tab/>
            </w:r>
            <w:r>
              <w:rPr>
                <w:spacing w:val="-2"/>
              </w:rPr>
              <w:t>мастерская</w:t>
            </w:r>
          </w:p>
          <w:p w:rsidR="00094C48" w:rsidRDefault="006745E0">
            <w:pPr>
              <w:pStyle w:val="TableParagraph"/>
              <w:spacing w:before="37" w:line="276" w:lineRule="auto"/>
              <w:ind w:left="108" w:right="250"/>
              <w:jc w:val="both"/>
            </w:pPr>
            <w:r>
              <w:t>«</w:t>
            </w:r>
            <w:r w:rsidR="00AC39EA">
              <w:t>Спектр</w:t>
            </w:r>
            <w:r>
              <w:rPr>
                <w:spacing w:val="-2"/>
              </w:rPr>
              <w:t>»;</w:t>
            </w:r>
          </w:p>
          <w:p w:rsidR="00094C48" w:rsidRDefault="006745E0" w:rsidP="00AC39EA">
            <w:pPr>
              <w:pStyle w:val="TableParagraph"/>
              <w:tabs>
                <w:tab w:val="left" w:pos="1607"/>
              </w:tabs>
              <w:spacing w:line="276" w:lineRule="auto"/>
              <w:ind w:left="108" w:right="250"/>
              <w:jc w:val="both"/>
            </w:pPr>
            <w:r>
              <w:rPr>
                <w:spacing w:val="-4"/>
              </w:rPr>
              <w:t>Курс</w:t>
            </w:r>
            <w:r w:rsidR="00AC39EA">
              <w:rPr>
                <w:spacing w:val="-4"/>
              </w:rPr>
              <w:t xml:space="preserve">ы </w:t>
            </w:r>
            <w:r>
              <w:rPr>
                <w:spacing w:val="-2"/>
              </w:rPr>
              <w:t>внеурочной деятельности</w:t>
            </w:r>
            <w:r w:rsidR="00AC39EA">
              <w:rPr>
                <w:spacing w:val="-2"/>
              </w:rPr>
              <w:t xml:space="preserve"> </w:t>
            </w:r>
            <w:r>
              <w:rPr>
                <w:spacing w:val="-2"/>
              </w:rPr>
              <w:t>(факультатив)</w:t>
            </w:r>
            <w:r w:rsidR="00AC39EA">
              <w:rPr>
                <w:spacing w:val="-2"/>
              </w:rPr>
              <w:t xml:space="preserve"> </w:t>
            </w:r>
            <w:r>
              <w:rPr>
                <w:spacing w:val="-2"/>
              </w:rPr>
              <w:t xml:space="preserve">«Основы </w:t>
            </w:r>
            <w:r>
              <w:t>самопознания»,</w:t>
            </w:r>
            <w:r>
              <w:rPr>
                <w:spacing w:val="33"/>
              </w:rPr>
              <w:t xml:space="preserve">  </w:t>
            </w:r>
            <w:r>
              <w:rPr>
                <w:spacing w:val="-2"/>
              </w:rPr>
              <w:t>«Разговор</w:t>
            </w:r>
            <w:r w:rsidR="00AC39EA">
              <w:t xml:space="preserve"> о правильном питании»;</w:t>
            </w:r>
          </w:p>
        </w:tc>
        <w:tc>
          <w:tcPr>
            <w:tcW w:w="2410" w:type="dxa"/>
          </w:tcPr>
          <w:p w:rsidR="00094C48" w:rsidRDefault="006745E0">
            <w:pPr>
              <w:pStyle w:val="TableParagraph"/>
              <w:tabs>
                <w:tab w:val="left" w:pos="1919"/>
              </w:tabs>
              <w:spacing w:line="276" w:lineRule="auto"/>
              <w:ind w:left="107" w:right="250"/>
              <w:jc w:val="both"/>
            </w:pPr>
            <w:r>
              <w:t>В течение учебного года</w:t>
            </w:r>
            <w:r>
              <w:rPr>
                <w:spacing w:val="-11"/>
              </w:rPr>
              <w:t xml:space="preserve"> </w:t>
            </w:r>
            <w:r>
              <w:t>еженедельно</w:t>
            </w:r>
            <w:r>
              <w:rPr>
                <w:spacing w:val="-10"/>
              </w:rPr>
              <w:t xml:space="preserve"> </w:t>
            </w:r>
            <w:r>
              <w:t xml:space="preserve">1-2 </w:t>
            </w:r>
            <w:r>
              <w:rPr>
                <w:spacing w:val="-2"/>
              </w:rPr>
              <w:t>объединение</w:t>
            </w:r>
            <w:r>
              <w:tab/>
            </w:r>
            <w:r>
              <w:rPr>
                <w:spacing w:val="-6"/>
              </w:rPr>
              <w:t xml:space="preserve">по </w:t>
            </w:r>
            <w:r>
              <w:t>выбору учащегося</w:t>
            </w:r>
          </w:p>
        </w:tc>
        <w:tc>
          <w:tcPr>
            <w:tcW w:w="1844" w:type="dxa"/>
          </w:tcPr>
          <w:p w:rsidR="00094C48" w:rsidRDefault="006745E0">
            <w:pPr>
              <w:pStyle w:val="TableParagraph"/>
              <w:spacing w:line="276" w:lineRule="auto"/>
              <w:ind w:left="107"/>
            </w:pPr>
            <w:r>
              <w:rPr>
                <w:spacing w:val="-2"/>
              </w:rPr>
              <w:t>Классные руководители</w:t>
            </w:r>
          </w:p>
          <w:p w:rsidR="00094C48" w:rsidRDefault="006745E0">
            <w:pPr>
              <w:pStyle w:val="TableParagraph"/>
              <w:tabs>
                <w:tab w:val="left" w:pos="798"/>
              </w:tabs>
              <w:spacing w:line="276" w:lineRule="auto"/>
              <w:ind w:left="107" w:right="251"/>
            </w:pPr>
            <w:r>
              <w:rPr>
                <w:spacing w:val="-2"/>
              </w:rPr>
              <w:t>5-9-х</w:t>
            </w:r>
            <w:r>
              <w:tab/>
            </w:r>
            <w:r>
              <w:rPr>
                <w:spacing w:val="-2"/>
              </w:rPr>
              <w:t>классов, педагоги-</w:t>
            </w:r>
          </w:p>
          <w:p w:rsidR="00094C48" w:rsidRDefault="006745E0">
            <w:pPr>
              <w:pStyle w:val="TableParagraph"/>
              <w:spacing w:line="276" w:lineRule="auto"/>
              <w:ind w:left="107" w:right="251"/>
            </w:pPr>
            <w:r>
              <w:rPr>
                <w:spacing w:val="-2"/>
              </w:rPr>
              <w:t xml:space="preserve">организаторы, учителя- предметники, </w:t>
            </w:r>
            <w:r>
              <w:t>педагоги</w:t>
            </w:r>
            <w:r>
              <w:rPr>
                <w:spacing w:val="24"/>
              </w:rPr>
              <w:t xml:space="preserve"> </w:t>
            </w:r>
            <w:r>
              <w:t xml:space="preserve">ДОП, </w:t>
            </w:r>
            <w:r>
              <w:rPr>
                <w:spacing w:val="-2"/>
              </w:rPr>
              <w:t>библиотекарь</w:t>
            </w:r>
          </w:p>
        </w:tc>
      </w:tr>
    </w:tbl>
    <w:p w:rsidR="00094C48" w:rsidRDefault="00094C48">
      <w:pPr>
        <w:spacing w:line="276" w:lineRule="auto"/>
        <w:sectPr w:rsidR="00094C48">
          <w:pgSz w:w="16840" w:h="11910" w:orient="landscape"/>
          <w:pgMar w:top="1100" w:right="0" w:bottom="280" w:left="0" w:header="720" w:footer="720" w:gutter="0"/>
          <w:cols w:space="720"/>
        </w:sectPr>
      </w:pPr>
    </w:p>
    <w:p w:rsidR="00094C48" w:rsidRDefault="00094C48">
      <w:pPr>
        <w:pStyle w:val="a3"/>
        <w:jc w:val="left"/>
        <w:rPr>
          <w:sz w:val="20"/>
        </w:rPr>
      </w:pPr>
    </w:p>
    <w:p w:rsidR="00094C48" w:rsidRDefault="00094C48">
      <w:pPr>
        <w:pStyle w:val="a3"/>
        <w:jc w:val="left"/>
        <w:rPr>
          <w:sz w:val="20"/>
        </w:rPr>
      </w:pPr>
    </w:p>
    <w:p w:rsidR="00094C48" w:rsidRDefault="00094C48">
      <w:pPr>
        <w:pStyle w:val="a3"/>
        <w:spacing w:before="9"/>
        <w:jc w:val="left"/>
        <w:rPr>
          <w:sz w:val="11"/>
        </w:rPr>
      </w:pPr>
    </w:p>
    <w:tbl>
      <w:tblPr>
        <w:tblStyle w:val="TableNormal"/>
        <w:tblW w:w="0" w:type="auto"/>
        <w:tblInd w:w="10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60"/>
        <w:gridCol w:w="2683"/>
        <w:gridCol w:w="4122"/>
        <w:gridCol w:w="2977"/>
        <w:gridCol w:w="2410"/>
        <w:gridCol w:w="1844"/>
      </w:tblGrid>
      <w:tr w:rsidR="00094C48">
        <w:trPr>
          <w:trHeight w:val="6401"/>
        </w:trPr>
        <w:tc>
          <w:tcPr>
            <w:tcW w:w="960" w:type="dxa"/>
          </w:tcPr>
          <w:p w:rsidR="00094C48" w:rsidRDefault="00094C48">
            <w:pPr>
              <w:pStyle w:val="TableParagraph"/>
            </w:pPr>
          </w:p>
        </w:tc>
        <w:tc>
          <w:tcPr>
            <w:tcW w:w="2683" w:type="dxa"/>
          </w:tcPr>
          <w:p w:rsidR="00094C48" w:rsidRDefault="00094C48">
            <w:pPr>
              <w:pStyle w:val="TableParagraph"/>
            </w:pPr>
          </w:p>
        </w:tc>
        <w:tc>
          <w:tcPr>
            <w:tcW w:w="4122" w:type="dxa"/>
          </w:tcPr>
          <w:p w:rsidR="00094C48" w:rsidRDefault="006745E0">
            <w:pPr>
              <w:pStyle w:val="TableParagraph"/>
              <w:tabs>
                <w:tab w:val="left" w:pos="2535"/>
              </w:tabs>
              <w:spacing w:line="276" w:lineRule="auto"/>
              <w:ind w:left="265" w:right="196"/>
              <w:jc w:val="both"/>
            </w:pPr>
            <w:r>
              <w:t xml:space="preserve">обучающихся, привитие им любви к спорту и побуждение к здоровому образу жизни, воспитание силы воли, </w:t>
            </w:r>
            <w:r>
              <w:rPr>
                <w:spacing w:val="-2"/>
              </w:rPr>
              <w:t>ответственности,</w:t>
            </w:r>
            <w:r>
              <w:tab/>
            </w:r>
            <w:r>
              <w:rPr>
                <w:spacing w:val="-2"/>
              </w:rPr>
              <w:t xml:space="preserve">формирование </w:t>
            </w:r>
            <w:r>
              <w:t>установок на защиту слабых.</w:t>
            </w:r>
          </w:p>
          <w:p w:rsidR="00094C48" w:rsidRDefault="006745E0">
            <w:pPr>
              <w:pStyle w:val="TableParagraph"/>
              <w:tabs>
                <w:tab w:val="left" w:pos="2890"/>
              </w:tabs>
              <w:spacing w:line="276" w:lineRule="auto"/>
              <w:ind w:left="265" w:right="197" w:firstLine="228"/>
              <w:jc w:val="both"/>
            </w:pPr>
            <w:r>
              <w:t>Это</w:t>
            </w:r>
            <w:r>
              <w:rPr>
                <w:spacing w:val="40"/>
              </w:rPr>
              <w:t xml:space="preserve"> </w:t>
            </w:r>
            <w:r>
              <w:t xml:space="preserve">занятия школьников в </w:t>
            </w:r>
            <w:r>
              <w:rPr>
                <w:spacing w:val="-2"/>
              </w:rPr>
              <w:t>объединениях</w:t>
            </w:r>
            <w:r>
              <w:tab/>
            </w:r>
            <w:r>
              <w:rPr>
                <w:spacing w:val="-2"/>
              </w:rPr>
              <w:t xml:space="preserve">туристско- </w:t>
            </w:r>
            <w:r>
              <w:t>краеведческой направленности.</w:t>
            </w:r>
          </w:p>
          <w:p w:rsidR="00094C48" w:rsidRDefault="006745E0">
            <w:pPr>
              <w:pStyle w:val="TableParagraph"/>
              <w:tabs>
                <w:tab w:val="left" w:pos="1973"/>
                <w:tab w:val="left" w:pos="3120"/>
                <w:tab w:val="left" w:pos="3680"/>
              </w:tabs>
              <w:spacing w:line="276" w:lineRule="auto"/>
              <w:ind w:left="265" w:right="198" w:firstLine="228"/>
              <w:jc w:val="both"/>
            </w:pPr>
            <w:r>
              <w:t xml:space="preserve">Главная их цель – оздоровление школьников, привитие им любви к своему краю, его истории, культуре, </w:t>
            </w:r>
            <w:r>
              <w:rPr>
                <w:spacing w:val="-2"/>
              </w:rPr>
              <w:t>природе,</w:t>
            </w:r>
            <w:r>
              <w:tab/>
            </w:r>
            <w:r>
              <w:rPr>
                <w:spacing w:val="-2"/>
              </w:rPr>
              <w:t>развитие</w:t>
            </w:r>
            <w:r>
              <w:tab/>
            </w:r>
            <w:r>
              <w:tab/>
            </w:r>
            <w:r>
              <w:rPr>
                <w:spacing w:val="-6"/>
              </w:rPr>
              <w:t xml:space="preserve">их </w:t>
            </w:r>
            <w:r>
              <w:t>самостоятельности</w:t>
            </w:r>
            <w:r>
              <w:rPr>
                <w:spacing w:val="-12"/>
              </w:rPr>
              <w:t xml:space="preserve"> </w:t>
            </w:r>
            <w:r>
              <w:t>и</w:t>
            </w:r>
            <w:r>
              <w:rPr>
                <w:spacing w:val="-12"/>
              </w:rPr>
              <w:t xml:space="preserve"> </w:t>
            </w:r>
            <w:r>
              <w:t xml:space="preserve">ответственности, </w:t>
            </w:r>
            <w:r>
              <w:rPr>
                <w:spacing w:val="-2"/>
              </w:rPr>
              <w:t>формирование</w:t>
            </w:r>
            <w:r>
              <w:tab/>
            </w:r>
            <w:r>
              <w:tab/>
            </w:r>
            <w:r>
              <w:rPr>
                <w:spacing w:val="-2"/>
              </w:rPr>
              <w:t xml:space="preserve">навыков </w:t>
            </w:r>
            <w:r>
              <w:t>самообслуживающего труда.</w:t>
            </w:r>
          </w:p>
        </w:tc>
        <w:tc>
          <w:tcPr>
            <w:tcW w:w="2977" w:type="dxa"/>
          </w:tcPr>
          <w:p w:rsidR="00AC39EA" w:rsidRDefault="006745E0" w:rsidP="00AC39EA">
            <w:pPr>
              <w:pStyle w:val="TableParagraph"/>
              <w:tabs>
                <w:tab w:val="left" w:pos="1675"/>
                <w:tab w:val="left" w:pos="2078"/>
              </w:tabs>
              <w:spacing w:line="276" w:lineRule="auto"/>
              <w:ind w:right="249"/>
              <w:rPr>
                <w:spacing w:val="40"/>
              </w:rPr>
            </w:pPr>
            <w:r>
              <w:rPr>
                <w:spacing w:val="-2"/>
              </w:rPr>
              <w:t>игростудия</w:t>
            </w:r>
            <w:r>
              <w:tab/>
            </w:r>
            <w:r>
              <w:rPr>
                <w:spacing w:val="-2"/>
              </w:rPr>
              <w:t xml:space="preserve">«Академия </w:t>
            </w:r>
            <w:r>
              <w:t>народных игр»;</w:t>
            </w:r>
            <w:r>
              <w:rPr>
                <w:spacing w:val="40"/>
              </w:rPr>
              <w:t xml:space="preserve"> </w:t>
            </w:r>
          </w:p>
          <w:p w:rsidR="00094C48" w:rsidRDefault="006745E0" w:rsidP="00AC39EA">
            <w:pPr>
              <w:pStyle w:val="TableParagraph"/>
              <w:tabs>
                <w:tab w:val="left" w:pos="1675"/>
                <w:tab w:val="left" w:pos="2078"/>
              </w:tabs>
              <w:spacing w:line="276" w:lineRule="auto"/>
              <w:ind w:right="249"/>
            </w:pPr>
            <w:r>
              <w:rPr>
                <w:spacing w:val="-2"/>
              </w:rPr>
              <w:t>Спортивн</w:t>
            </w:r>
            <w:r w:rsidR="00AC39EA">
              <w:rPr>
                <w:spacing w:val="-2"/>
              </w:rPr>
              <w:t>ые объединения</w:t>
            </w:r>
          </w:p>
          <w:p w:rsidR="00AC39EA" w:rsidRDefault="006745E0">
            <w:pPr>
              <w:pStyle w:val="TableParagraph"/>
              <w:tabs>
                <w:tab w:val="left" w:pos="1386"/>
                <w:tab w:val="left" w:pos="1607"/>
                <w:tab w:val="left" w:pos="1815"/>
              </w:tabs>
              <w:spacing w:line="276" w:lineRule="auto"/>
              <w:ind w:left="108" w:right="249"/>
            </w:pPr>
            <w:r>
              <w:t>«</w:t>
            </w:r>
            <w:r w:rsidR="00AC39EA">
              <w:t>Мы за ЗОЖ</w:t>
            </w:r>
            <w:r>
              <w:t xml:space="preserve">» </w:t>
            </w:r>
          </w:p>
          <w:p w:rsidR="00094C48" w:rsidRDefault="006745E0">
            <w:pPr>
              <w:pStyle w:val="TableParagraph"/>
              <w:tabs>
                <w:tab w:val="left" w:pos="1607"/>
                <w:tab w:val="left" w:pos="1729"/>
              </w:tabs>
              <w:spacing w:line="276" w:lineRule="auto"/>
              <w:ind w:left="108" w:right="250"/>
            </w:pPr>
            <w:r>
              <w:rPr>
                <w:spacing w:val="-4"/>
              </w:rPr>
              <w:t>Курс</w:t>
            </w:r>
            <w:r>
              <w:tab/>
            </w:r>
            <w:r>
              <w:rPr>
                <w:spacing w:val="-2"/>
              </w:rPr>
              <w:t>внеурочной деятельности</w:t>
            </w:r>
            <w:r>
              <w:rPr>
                <w:spacing w:val="80"/>
              </w:rPr>
              <w:t xml:space="preserve"> </w:t>
            </w:r>
            <w:r>
              <w:rPr>
                <w:spacing w:val="-2"/>
              </w:rPr>
              <w:t>(факультатив)</w:t>
            </w:r>
            <w:r>
              <w:tab/>
            </w:r>
            <w:r>
              <w:tab/>
            </w:r>
            <w:r>
              <w:rPr>
                <w:spacing w:val="-2"/>
              </w:rPr>
              <w:t>«</w:t>
            </w:r>
            <w:r>
              <w:t>Мир рифмы»;</w:t>
            </w:r>
          </w:p>
          <w:p w:rsidR="00094C48" w:rsidRDefault="006745E0">
            <w:pPr>
              <w:pStyle w:val="TableParagraph"/>
              <w:spacing w:line="276" w:lineRule="auto"/>
              <w:ind w:left="108" w:right="250"/>
              <w:jc w:val="both"/>
            </w:pPr>
            <w:r>
              <w:t>Л</w:t>
            </w:r>
            <w:r w:rsidR="00484BC5">
              <w:t>итературный клуб «Мин татарча сойлэ</w:t>
            </w:r>
            <w:r>
              <w:t>ше</w:t>
            </w:r>
            <w:r w:rsidR="00484BC5">
              <w:t>э</w:t>
            </w:r>
            <w:r>
              <w:t>м» (я говорю по-татарски)</w:t>
            </w:r>
            <w:proofErr w:type="gramStart"/>
            <w:r>
              <w:t xml:space="preserve"> ;</w:t>
            </w:r>
            <w:proofErr w:type="gramEnd"/>
          </w:p>
          <w:p w:rsidR="00094C48" w:rsidRDefault="006745E0">
            <w:pPr>
              <w:pStyle w:val="TableParagraph"/>
              <w:ind w:left="108"/>
              <w:jc w:val="both"/>
            </w:pPr>
            <w:r>
              <w:t>Школьный</w:t>
            </w:r>
            <w:r>
              <w:rPr>
                <w:spacing w:val="59"/>
                <w:w w:val="150"/>
              </w:rPr>
              <w:t xml:space="preserve">   </w:t>
            </w:r>
            <w:r>
              <w:t>пресс-</w:t>
            </w:r>
            <w:r>
              <w:rPr>
                <w:spacing w:val="-2"/>
              </w:rPr>
              <w:t>центр</w:t>
            </w:r>
          </w:p>
          <w:p w:rsidR="00094C48" w:rsidRDefault="006745E0">
            <w:pPr>
              <w:pStyle w:val="TableParagraph"/>
              <w:tabs>
                <w:tab w:val="left" w:pos="2392"/>
              </w:tabs>
              <w:spacing w:before="32" w:line="276" w:lineRule="auto"/>
              <w:ind w:left="108" w:right="250"/>
              <w:jc w:val="both"/>
            </w:pPr>
            <w:r>
              <w:rPr>
                <w:spacing w:val="-2"/>
              </w:rPr>
              <w:t>«Журналистика</w:t>
            </w:r>
            <w:r>
              <w:tab/>
            </w:r>
            <w:r>
              <w:rPr>
                <w:spacing w:val="-4"/>
              </w:rPr>
              <w:t xml:space="preserve">для </w:t>
            </w:r>
            <w:r>
              <w:rPr>
                <w:spacing w:val="-2"/>
              </w:rPr>
              <w:t>начинающих»;</w:t>
            </w:r>
          </w:p>
          <w:p w:rsidR="00094C48" w:rsidRDefault="006745E0" w:rsidP="006745E0">
            <w:pPr>
              <w:pStyle w:val="TableParagraph"/>
              <w:spacing w:before="40"/>
              <w:ind w:left="108"/>
              <w:jc w:val="both"/>
            </w:pPr>
            <w:r>
              <w:rPr>
                <w:spacing w:val="-4"/>
              </w:rPr>
              <w:t>Курс</w:t>
            </w:r>
            <w:r>
              <w:tab/>
            </w:r>
            <w:r>
              <w:rPr>
                <w:spacing w:val="-2"/>
              </w:rPr>
              <w:t>внеурочной деятельности</w:t>
            </w:r>
            <w:r>
              <w:rPr>
                <w:spacing w:val="80"/>
              </w:rPr>
              <w:t xml:space="preserve"> </w:t>
            </w:r>
            <w:r>
              <w:rPr>
                <w:spacing w:val="-2"/>
              </w:rPr>
              <w:t>(факультатив)</w:t>
            </w:r>
            <w:r>
              <w:t xml:space="preserve"> </w:t>
            </w:r>
            <w:r>
              <w:rPr>
                <w:spacing w:val="-2"/>
              </w:rPr>
              <w:t>«Страна талантов</w:t>
            </w:r>
            <w:r>
              <w:t>»</w:t>
            </w:r>
          </w:p>
        </w:tc>
        <w:tc>
          <w:tcPr>
            <w:tcW w:w="2410" w:type="dxa"/>
          </w:tcPr>
          <w:p w:rsidR="00094C48" w:rsidRDefault="00094C48">
            <w:pPr>
              <w:pStyle w:val="TableParagraph"/>
            </w:pPr>
          </w:p>
        </w:tc>
        <w:tc>
          <w:tcPr>
            <w:tcW w:w="1844" w:type="dxa"/>
          </w:tcPr>
          <w:p w:rsidR="00094C48" w:rsidRDefault="00094C48">
            <w:pPr>
              <w:pStyle w:val="TableParagraph"/>
            </w:pPr>
          </w:p>
        </w:tc>
      </w:tr>
      <w:tr w:rsidR="00094C48">
        <w:trPr>
          <w:trHeight w:val="2911"/>
        </w:trPr>
        <w:tc>
          <w:tcPr>
            <w:tcW w:w="960" w:type="dxa"/>
          </w:tcPr>
          <w:p w:rsidR="00094C48" w:rsidRDefault="006745E0">
            <w:pPr>
              <w:pStyle w:val="TableParagraph"/>
              <w:spacing w:line="247" w:lineRule="exact"/>
              <w:ind w:left="107"/>
            </w:pPr>
            <w:r>
              <w:t xml:space="preserve">2 </w:t>
            </w:r>
            <w:r>
              <w:rPr>
                <w:spacing w:val="-4"/>
              </w:rPr>
              <w:t>часа</w:t>
            </w:r>
          </w:p>
        </w:tc>
        <w:tc>
          <w:tcPr>
            <w:tcW w:w="2683" w:type="dxa"/>
          </w:tcPr>
          <w:p w:rsidR="00094C48" w:rsidRDefault="006745E0">
            <w:pPr>
              <w:pStyle w:val="TableParagraph"/>
              <w:tabs>
                <w:tab w:val="left" w:pos="1192"/>
              </w:tabs>
              <w:spacing w:line="276" w:lineRule="auto"/>
              <w:ind w:left="211" w:right="195"/>
              <w:jc w:val="both"/>
            </w:pPr>
            <w:r>
              <w:t>Занятия, направленные на удовлетворение социальных интересов</w:t>
            </w:r>
            <w:r>
              <w:rPr>
                <w:spacing w:val="40"/>
              </w:rPr>
              <w:t xml:space="preserve"> </w:t>
            </w:r>
            <w:r>
              <w:rPr>
                <w:spacing w:val="-10"/>
              </w:rPr>
              <w:t>и</w:t>
            </w:r>
            <w:r>
              <w:tab/>
            </w:r>
            <w:r>
              <w:rPr>
                <w:spacing w:val="-2"/>
              </w:rPr>
              <w:t>потребностей обучающихся,</w:t>
            </w:r>
          </w:p>
          <w:p w:rsidR="00094C48" w:rsidRDefault="006745E0">
            <w:pPr>
              <w:pStyle w:val="TableParagraph"/>
              <w:tabs>
                <w:tab w:val="left" w:pos="1022"/>
              </w:tabs>
              <w:spacing w:line="276" w:lineRule="auto"/>
              <w:ind w:left="211" w:right="197"/>
              <w:jc w:val="both"/>
            </w:pPr>
            <w:r>
              <w:rPr>
                <w:spacing w:val="-6"/>
              </w:rPr>
              <w:t>на</w:t>
            </w:r>
            <w:r>
              <w:tab/>
            </w:r>
            <w:r>
              <w:rPr>
                <w:spacing w:val="-2"/>
              </w:rPr>
              <w:t>педагогическое сопровождение</w:t>
            </w:r>
          </w:p>
          <w:p w:rsidR="00094C48" w:rsidRDefault="006745E0">
            <w:pPr>
              <w:pStyle w:val="TableParagraph"/>
              <w:spacing w:line="278" w:lineRule="auto"/>
              <w:ind w:left="211" w:right="291"/>
            </w:pPr>
            <w:r>
              <w:rPr>
                <w:spacing w:val="-2"/>
              </w:rPr>
              <w:t>деятельности социально</w:t>
            </w:r>
          </w:p>
          <w:p w:rsidR="00094C48" w:rsidRDefault="006745E0" w:rsidP="006745E0">
            <w:pPr>
              <w:pStyle w:val="TableParagraph"/>
              <w:spacing w:line="249" w:lineRule="exact"/>
              <w:ind w:left="211"/>
            </w:pPr>
            <w:r>
              <w:rPr>
                <w:spacing w:val="-2"/>
              </w:rPr>
              <w:t>ориентирован</w:t>
            </w:r>
            <w:r>
              <w:rPr>
                <w:spacing w:val="-5"/>
              </w:rPr>
              <w:t>ных</w:t>
            </w:r>
          </w:p>
        </w:tc>
        <w:tc>
          <w:tcPr>
            <w:tcW w:w="4122" w:type="dxa"/>
          </w:tcPr>
          <w:p w:rsidR="00094C48" w:rsidRDefault="006745E0">
            <w:pPr>
              <w:pStyle w:val="TableParagraph"/>
              <w:tabs>
                <w:tab w:val="left" w:pos="2568"/>
              </w:tabs>
              <w:spacing w:line="276" w:lineRule="auto"/>
              <w:ind w:left="265" w:right="196" w:firstLine="228"/>
              <w:jc w:val="both"/>
            </w:pPr>
            <w:r>
              <w:t xml:space="preserve">Это педагогическое сопровождение </w:t>
            </w:r>
            <w:r>
              <w:rPr>
                <w:spacing w:val="-2"/>
              </w:rPr>
              <w:t>деятельности</w:t>
            </w:r>
            <w:r>
              <w:tab/>
            </w:r>
            <w:r>
              <w:rPr>
                <w:spacing w:val="-2"/>
              </w:rPr>
              <w:t xml:space="preserve">волонтерских, </w:t>
            </w:r>
            <w:r>
              <w:t>трудовых, экологических отрядов, создаваемых для социально ориентированной работы;</w:t>
            </w:r>
          </w:p>
          <w:p w:rsidR="00094C48" w:rsidRDefault="006745E0">
            <w:pPr>
              <w:pStyle w:val="TableParagraph"/>
              <w:spacing w:line="276" w:lineRule="auto"/>
              <w:ind w:left="265" w:right="199" w:firstLine="228"/>
              <w:jc w:val="both"/>
            </w:pPr>
            <w:r>
              <w:t>Цель таких занятий - развитие важных для жизни подрастающего человека социальных умений – заботиться</w:t>
            </w:r>
            <w:r>
              <w:rPr>
                <w:spacing w:val="6"/>
              </w:rPr>
              <w:t xml:space="preserve"> </w:t>
            </w:r>
            <w:r>
              <w:t>о</w:t>
            </w:r>
            <w:r>
              <w:rPr>
                <w:spacing w:val="7"/>
              </w:rPr>
              <w:t xml:space="preserve"> </w:t>
            </w:r>
            <w:r>
              <w:t>других</w:t>
            </w:r>
            <w:r>
              <w:rPr>
                <w:spacing w:val="7"/>
              </w:rPr>
              <w:t xml:space="preserve"> </w:t>
            </w:r>
            <w:r>
              <w:t>и</w:t>
            </w:r>
            <w:r>
              <w:rPr>
                <w:spacing w:val="7"/>
              </w:rPr>
              <w:t xml:space="preserve"> </w:t>
            </w:r>
            <w:r>
              <w:rPr>
                <w:spacing w:val="-2"/>
              </w:rPr>
              <w:t>организовывать</w:t>
            </w:r>
          </w:p>
          <w:p w:rsidR="00094C48" w:rsidRDefault="006745E0">
            <w:pPr>
              <w:pStyle w:val="TableParagraph"/>
              <w:ind w:left="265"/>
              <w:jc w:val="both"/>
            </w:pPr>
            <w:r>
              <w:t>свою</w:t>
            </w:r>
            <w:r>
              <w:rPr>
                <w:spacing w:val="75"/>
                <w:w w:val="150"/>
              </w:rPr>
              <w:t xml:space="preserve">  </w:t>
            </w:r>
            <w:r>
              <w:t>собственную</w:t>
            </w:r>
            <w:r>
              <w:rPr>
                <w:spacing w:val="77"/>
                <w:w w:val="150"/>
              </w:rPr>
              <w:t xml:space="preserve">  </w:t>
            </w:r>
            <w:r>
              <w:rPr>
                <w:spacing w:val="-2"/>
              </w:rPr>
              <w:t>деятельность,</w:t>
            </w:r>
          </w:p>
        </w:tc>
        <w:tc>
          <w:tcPr>
            <w:tcW w:w="2977" w:type="dxa"/>
          </w:tcPr>
          <w:p w:rsidR="00094C48" w:rsidRDefault="006745E0">
            <w:pPr>
              <w:pStyle w:val="TableParagraph"/>
              <w:tabs>
                <w:tab w:val="left" w:pos="1607"/>
              </w:tabs>
              <w:spacing w:line="276" w:lineRule="auto"/>
              <w:ind w:left="108" w:right="249"/>
              <w:jc w:val="both"/>
            </w:pPr>
            <w:r>
              <w:rPr>
                <w:spacing w:val="-4"/>
              </w:rPr>
              <w:t>Курс</w:t>
            </w:r>
            <w:r>
              <w:tab/>
            </w:r>
            <w:r>
              <w:rPr>
                <w:spacing w:val="-2"/>
              </w:rPr>
              <w:t xml:space="preserve">внеурочной </w:t>
            </w:r>
            <w:r>
              <w:t>деятельности «Умей вести за собой»;</w:t>
            </w:r>
          </w:p>
          <w:p w:rsidR="00094C48" w:rsidRDefault="006745E0">
            <w:pPr>
              <w:pStyle w:val="TableParagraph"/>
              <w:tabs>
                <w:tab w:val="left" w:pos="1799"/>
              </w:tabs>
              <w:spacing w:line="276" w:lineRule="auto"/>
              <w:ind w:left="108" w:right="249"/>
              <w:jc w:val="both"/>
            </w:pPr>
            <w:r>
              <w:rPr>
                <w:spacing w:val="-2"/>
              </w:rPr>
              <w:t>Социально</w:t>
            </w:r>
            <w:r>
              <w:tab/>
            </w:r>
            <w:r>
              <w:rPr>
                <w:spacing w:val="-2"/>
              </w:rPr>
              <w:t>значимые практики;</w:t>
            </w:r>
          </w:p>
          <w:p w:rsidR="00094C48" w:rsidRDefault="006745E0">
            <w:pPr>
              <w:pStyle w:val="TableParagraph"/>
              <w:spacing w:line="276" w:lineRule="auto"/>
              <w:ind w:left="108" w:right="250"/>
              <w:jc w:val="both"/>
            </w:pPr>
            <w:r>
              <w:t>Занятия в объединениях детских общественных организаций в рамках работы</w:t>
            </w:r>
            <w:r>
              <w:rPr>
                <w:spacing w:val="14"/>
              </w:rPr>
              <w:t xml:space="preserve"> </w:t>
            </w:r>
            <w:r>
              <w:t>РДШ</w:t>
            </w:r>
            <w:r>
              <w:rPr>
                <w:spacing w:val="17"/>
              </w:rPr>
              <w:t xml:space="preserve"> </w:t>
            </w:r>
            <w:r>
              <w:t>(РДШ,</w:t>
            </w:r>
            <w:r>
              <w:rPr>
                <w:spacing w:val="15"/>
              </w:rPr>
              <w:t xml:space="preserve"> </w:t>
            </w:r>
            <w:r>
              <w:rPr>
                <w:spacing w:val="-4"/>
              </w:rPr>
              <w:t>ЮИД,</w:t>
            </w:r>
          </w:p>
          <w:p w:rsidR="00094C48" w:rsidRDefault="006745E0">
            <w:pPr>
              <w:pStyle w:val="TableParagraph"/>
              <w:tabs>
                <w:tab w:val="left" w:pos="1922"/>
              </w:tabs>
              <w:ind w:left="108"/>
              <w:jc w:val="both"/>
            </w:pPr>
            <w:r>
              <w:rPr>
                <w:spacing w:val="-2"/>
              </w:rPr>
              <w:t>Волонтеры</w:t>
            </w:r>
            <w:r>
              <w:tab/>
            </w:r>
            <w:r>
              <w:rPr>
                <w:spacing w:val="-2"/>
              </w:rPr>
              <w:t>Победы, отряд волонтеров «Лидер»,</w:t>
            </w:r>
          </w:p>
        </w:tc>
        <w:tc>
          <w:tcPr>
            <w:tcW w:w="2410" w:type="dxa"/>
          </w:tcPr>
          <w:p w:rsidR="00094C48" w:rsidRDefault="006745E0">
            <w:pPr>
              <w:pStyle w:val="TableParagraph"/>
              <w:spacing w:line="276" w:lineRule="auto"/>
              <w:ind w:left="107" w:right="250"/>
              <w:jc w:val="both"/>
            </w:pPr>
            <w:r>
              <w:t>Еженедельно по плану воспитатель</w:t>
            </w:r>
            <w:r>
              <w:rPr>
                <w:spacing w:val="-4"/>
              </w:rPr>
              <w:t>ной</w:t>
            </w:r>
          </w:p>
          <w:p w:rsidR="00094C48" w:rsidRDefault="006745E0">
            <w:pPr>
              <w:pStyle w:val="TableParagraph"/>
              <w:spacing w:line="276" w:lineRule="auto"/>
              <w:ind w:left="107" w:right="278"/>
            </w:pPr>
            <w:r>
              <w:rPr>
                <w:spacing w:val="-2"/>
              </w:rPr>
              <w:t>работы руководителей детских</w:t>
            </w:r>
          </w:p>
          <w:p w:rsidR="00094C48" w:rsidRDefault="006745E0">
            <w:pPr>
              <w:pStyle w:val="TableParagraph"/>
              <w:spacing w:line="276" w:lineRule="auto"/>
              <w:ind w:left="107"/>
            </w:pPr>
            <w:r>
              <w:rPr>
                <w:spacing w:val="-2"/>
              </w:rPr>
              <w:t>общественных объединений.</w:t>
            </w:r>
          </w:p>
        </w:tc>
        <w:tc>
          <w:tcPr>
            <w:tcW w:w="1844" w:type="dxa"/>
          </w:tcPr>
          <w:p w:rsidR="00094C48" w:rsidRDefault="006745E0">
            <w:pPr>
              <w:pStyle w:val="TableParagraph"/>
              <w:spacing w:line="276" w:lineRule="auto"/>
              <w:ind w:left="107"/>
            </w:pPr>
            <w:r>
              <w:rPr>
                <w:spacing w:val="-2"/>
              </w:rPr>
              <w:t>Классные руководители</w:t>
            </w:r>
          </w:p>
          <w:p w:rsidR="00094C48" w:rsidRDefault="006745E0">
            <w:pPr>
              <w:pStyle w:val="TableParagraph"/>
              <w:tabs>
                <w:tab w:val="left" w:pos="798"/>
              </w:tabs>
              <w:spacing w:line="278" w:lineRule="auto"/>
              <w:ind w:left="107" w:right="251"/>
            </w:pPr>
            <w:r>
              <w:rPr>
                <w:spacing w:val="-4"/>
              </w:rPr>
              <w:t>5-9</w:t>
            </w:r>
            <w:r>
              <w:tab/>
            </w:r>
            <w:r>
              <w:rPr>
                <w:spacing w:val="-2"/>
              </w:rPr>
              <w:t>классов, педагог-</w:t>
            </w:r>
          </w:p>
          <w:p w:rsidR="00094C48" w:rsidRDefault="006745E0" w:rsidP="006745E0">
            <w:pPr>
              <w:pStyle w:val="TableParagraph"/>
              <w:spacing w:line="276" w:lineRule="auto"/>
              <w:ind w:left="107" w:right="303"/>
            </w:pPr>
            <w:r>
              <w:rPr>
                <w:spacing w:val="-2"/>
              </w:rPr>
              <w:t>организатор, библиоте</w:t>
            </w:r>
            <w:r>
              <w:rPr>
                <w:spacing w:val="-4"/>
              </w:rPr>
              <w:t>карь</w:t>
            </w:r>
          </w:p>
        </w:tc>
      </w:tr>
    </w:tbl>
    <w:p w:rsidR="00094C48" w:rsidRDefault="00094C48">
      <w:pPr>
        <w:spacing w:line="252" w:lineRule="exact"/>
        <w:sectPr w:rsidR="00094C48">
          <w:pgSz w:w="16840" w:h="11910" w:orient="landscape"/>
          <w:pgMar w:top="1100" w:right="0" w:bottom="280" w:left="0" w:header="720" w:footer="720" w:gutter="0"/>
          <w:cols w:space="720"/>
        </w:sectPr>
      </w:pPr>
    </w:p>
    <w:p w:rsidR="00094C48" w:rsidRDefault="00094C48">
      <w:pPr>
        <w:pStyle w:val="a3"/>
        <w:jc w:val="left"/>
        <w:rPr>
          <w:sz w:val="20"/>
        </w:rPr>
      </w:pPr>
    </w:p>
    <w:p w:rsidR="00094C48" w:rsidRDefault="00094C48">
      <w:pPr>
        <w:pStyle w:val="a3"/>
        <w:jc w:val="left"/>
        <w:rPr>
          <w:sz w:val="20"/>
        </w:rPr>
      </w:pPr>
    </w:p>
    <w:p w:rsidR="00094C48" w:rsidRDefault="00094C48">
      <w:pPr>
        <w:pStyle w:val="a3"/>
        <w:spacing w:before="9"/>
        <w:jc w:val="left"/>
        <w:rPr>
          <w:sz w:val="11"/>
        </w:rPr>
      </w:pPr>
    </w:p>
    <w:tbl>
      <w:tblPr>
        <w:tblStyle w:val="TableNormal"/>
        <w:tblW w:w="0" w:type="auto"/>
        <w:tblInd w:w="10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60"/>
        <w:gridCol w:w="2683"/>
        <w:gridCol w:w="4122"/>
        <w:gridCol w:w="2977"/>
        <w:gridCol w:w="2410"/>
        <w:gridCol w:w="1844"/>
      </w:tblGrid>
      <w:tr w:rsidR="00094C48">
        <w:trPr>
          <w:trHeight w:val="3492"/>
        </w:trPr>
        <w:tc>
          <w:tcPr>
            <w:tcW w:w="960" w:type="dxa"/>
          </w:tcPr>
          <w:p w:rsidR="00094C48" w:rsidRDefault="00094C48">
            <w:pPr>
              <w:pStyle w:val="TableParagraph"/>
            </w:pPr>
          </w:p>
        </w:tc>
        <w:tc>
          <w:tcPr>
            <w:tcW w:w="2683" w:type="dxa"/>
          </w:tcPr>
          <w:p w:rsidR="00094C48" w:rsidRDefault="006745E0">
            <w:pPr>
              <w:pStyle w:val="TableParagraph"/>
              <w:spacing w:line="247" w:lineRule="exact"/>
              <w:ind w:left="211"/>
            </w:pPr>
            <w:r>
              <w:rPr>
                <w:spacing w:val="-2"/>
              </w:rPr>
              <w:t>ученических</w:t>
            </w:r>
          </w:p>
          <w:p w:rsidR="00094C48" w:rsidRDefault="006745E0">
            <w:pPr>
              <w:pStyle w:val="TableParagraph"/>
              <w:tabs>
                <w:tab w:val="left" w:pos="1737"/>
              </w:tabs>
              <w:spacing w:before="37" w:line="276" w:lineRule="auto"/>
              <w:ind w:left="211" w:right="196"/>
            </w:pPr>
            <w:r>
              <w:rPr>
                <w:spacing w:val="-2"/>
              </w:rPr>
              <w:t>сообществ,</w:t>
            </w:r>
            <w:r>
              <w:tab/>
            </w:r>
            <w:r>
              <w:rPr>
                <w:spacing w:val="-2"/>
              </w:rPr>
              <w:t>детских общественных</w:t>
            </w:r>
          </w:p>
          <w:p w:rsidR="00094C48" w:rsidRDefault="006745E0">
            <w:pPr>
              <w:pStyle w:val="TableParagraph"/>
              <w:tabs>
                <w:tab w:val="left" w:pos="1737"/>
              </w:tabs>
              <w:spacing w:before="1" w:line="276" w:lineRule="auto"/>
              <w:ind w:left="211" w:right="195"/>
            </w:pPr>
            <w:r>
              <w:rPr>
                <w:spacing w:val="-2"/>
              </w:rPr>
              <w:t>объединений,</w:t>
            </w:r>
            <w:r>
              <w:tab/>
            </w:r>
            <w:r>
              <w:rPr>
                <w:spacing w:val="-2"/>
              </w:rPr>
              <w:t>органов ученического</w:t>
            </w:r>
          </w:p>
          <w:p w:rsidR="00094C48" w:rsidRDefault="006745E0">
            <w:pPr>
              <w:pStyle w:val="TableParagraph"/>
              <w:spacing w:line="252" w:lineRule="exact"/>
              <w:ind w:left="211"/>
            </w:pPr>
            <w:r>
              <w:rPr>
                <w:spacing w:val="-2"/>
              </w:rPr>
              <w:t>самоуправления,</w:t>
            </w:r>
          </w:p>
          <w:p w:rsidR="00094C48" w:rsidRDefault="006745E0">
            <w:pPr>
              <w:pStyle w:val="TableParagraph"/>
              <w:tabs>
                <w:tab w:val="left" w:pos="568"/>
                <w:tab w:val="left" w:pos="1492"/>
                <w:tab w:val="left" w:pos="2157"/>
              </w:tabs>
              <w:spacing w:before="38" w:line="276" w:lineRule="auto"/>
              <w:ind w:left="211" w:right="197"/>
            </w:pPr>
            <w:r>
              <w:t>на</w:t>
            </w:r>
            <w:r>
              <w:rPr>
                <w:spacing w:val="19"/>
              </w:rPr>
              <w:t xml:space="preserve"> </w:t>
            </w:r>
            <w:r>
              <w:t>организацию</w:t>
            </w:r>
            <w:r>
              <w:rPr>
                <w:spacing w:val="19"/>
              </w:rPr>
              <w:t xml:space="preserve"> </w:t>
            </w:r>
            <w:r>
              <w:t xml:space="preserve">вместе </w:t>
            </w:r>
            <w:r>
              <w:rPr>
                <w:spacing w:val="-10"/>
              </w:rPr>
              <w:t>с</w:t>
            </w:r>
            <w:r>
              <w:tab/>
            </w:r>
            <w:r>
              <w:rPr>
                <w:spacing w:val="-2"/>
              </w:rPr>
              <w:t>детьми</w:t>
            </w:r>
            <w:r>
              <w:tab/>
            </w:r>
            <w:r>
              <w:rPr>
                <w:spacing w:val="-2"/>
              </w:rPr>
              <w:t>комплекса совместных</w:t>
            </w:r>
            <w:r>
              <w:tab/>
            </w:r>
            <w:r>
              <w:tab/>
            </w:r>
            <w:r>
              <w:rPr>
                <w:spacing w:val="-4"/>
              </w:rPr>
              <w:t xml:space="preserve">дел </w:t>
            </w:r>
            <w:r>
              <w:rPr>
                <w:spacing w:val="-2"/>
              </w:rPr>
              <w:t>воспитательной направленности</w:t>
            </w:r>
          </w:p>
        </w:tc>
        <w:tc>
          <w:tcPr>
            <w:tcW w:w="4122" w:type="dxa"/>
          </w:tcPr>
          <w:p w:rsidR="00094C48" w:rsidRDefault="006745E0">
            <w:pPr>
              <w:pStyle w:val="TableParagraph"/>
              <w:spacing w:line="276" w:lineRule="auto"/>
              <w:ind w:left="265" w:right="199"/>
              <w:jc w:val="both"/>
            </w:pPr>
            <w:r>
              <w:t>лидировать и подчиняться, брать на себя инициативу и нести ответственность, отстаивать свою точку зрения и принимать в расчѐт другие точки зрения.</w:t>
            </w:r>
          </w:p>
          <w:p w:rsidR="00094C48" w:rsidRDefault="006745E0">
            <w:pPr>
              <w:pStyle w:val="TableParagraph"/>
              <w:tabs>
                <w:tab w:val="left" w:pos="1599"/>
                <w:tab w:val="left" w:pos="2420"/>
                <w:tab w:val="left" w:pos="2655"/>
                <w:tab w:val="left" w:pos="3156"/>
                <w:tab w:val="left" w:pos="3802"/>
              </w:tabs>
              <w:spacing w:line="276" w:lineRule="auto"/>
              <w:ind w:left="265" w:right="199" w:firstLine="228"/>
              <w:jc w:val="both"/>
            </w:pPr>
            <w:r>
              <w:t xml:space="preserve">Такие внеурочные занятия направлены на обеспечение </w:t>
            </w:r>
            <w:r>
              <w:rPr>
                <w:spacing w:val="-2"/>
              </w:rPr>
              <w:t>благополучия</w:t>
            </w:r>
            <w:r>
              <w:tab/>
            </w:r>
            <w:r>
              <w:tab/>
            </w:r>
            <w:r>
              <w:rPr>
                <w:spacing w:val="-2"/>
              </w:rPr>
              <w:t>детей</w:t>
            </w:r>
            <w:r>
              <w:tab/>
            </w:r>
            <w:r>
              <w:tab/>
            </w:r>
            <w:r>
              <w:rPr>
                <w:spacing w:val="-10"/>
              </w:rPr>
              <w:t xml:space="preserve">в </w:t>
            </w:r>
            <w:r>
              <w:rPr>
                <w:spacing w:val="-2"/>
              </w:rPr>
              <w:t>образовательном</w:t>
            </w:r>
            <w:r>
              <w:tab/>
            </w:r>
            <w:r>
              <w:tab/>
            </w:r>
            <w:r>
              <w:rPr>
                <w:spacing w:val="-2"/>
              </w:rPr>
              <w:t>пространстве школы,</w:t>
            </w:r>
            <w:r>
              <w:tab/>
            </w:r>
            <w:r>
              <w:rPr>
                <w:spacing w:val="-2"/>
              </w:rPr>
              <w:t>помогают</w:t>
            </w:r>
            <w:r>
              <w:tab/>
            </w:r>
            <w:r>
              <w:tab/>
            </w:r>
            <w:r>
              <w:rPr>
                <w:spacing w:val="-2"/>
              </w:rPr>
              <w:t xml:space="preserve">ребенку </w:t>
            </w:r>
            <w:r>
              <w:t>почувствовать</w:t>
            </w:r>
            <w:r>
              <w:rPr>
                <w:spacing w:val="72"/>
              </w:rPr>
              <w:t xml:space="preserve"> </w:t>
            </w:r>
            <w:r>
              <w:t>свою</w:t>
            </w:r>
            <w:r>
              <w:rPr>
                <w:spacing w:val="73"/>
              </w:rPr>
              <w:t xml:space="preserve"> </w:t>
            </w:r>
            <w:r>
              <w:rPr>
                <w:spacing w:val="-2"/>
              </w:rPr>
              <w:t>ответственность</w:t>
            </w:r>
          </w:p>
          <w:p w:rsidR="00094C48" w:rsidRDefault="006745E0">
            <w:pPr>
              <w:pStyle w:val="TableParagraph"/>
              <w:ind w:left="265"/>
              <w:jc w:val="both"/>
            </w:pPr>
            <w:r>
              <w:t>за</w:t>
            </w:r>
            <w:r>
              <w:rPr>
                <w:spacing w:val="6"/>
              </w:rPr>
              <w:t xml:space="preserve"> </w:t>
            </w:r>
            <w:r>
              <w:rPr>
                <w:spacing w:val="-2"/>
              </w:rPr>
              <w:t>происходящее.</w:t>
            </w:r>
          </w:p>
        </w:tc>
        <w:tc>
          <w:tcPr>
            <w:tcW w:w="2977" w:type="dxa"/>
          </w:tcPr>
          <w:p w:rsidR="00094C48" w:rsidRDefault="006745E0" w:rsidP="006745E0">
            <w:pPr>
              <w:pStyle w:val="TableParagraph"/>
              <w:tabs>
                <w:tab w:val="left" w:pos="1792"/>
              </w:tabs>
              <w:spacing w:line="276" w:lineRule="auto"/>
              <w:ind w:left="108" w:right="251"/>
            </w:pPr>
            <w:r>
              <w:rPr>
                <w:spacing w:val="-2"/>
              </w:rPr>
              <w:t>Юнармия,</w:t>
            </w:r>
            <w:r>
              <w:tab/>
            </w:r>
            <w:r>
              <w:rPr>
                <w:spacing w:val="-2"/>
              </w:rPr>
              <w:t>школьное ученическое самоуправление)</w:t>
            </w:r>
          </w:p>
        </w:tc>
        <w:tc>
          <w:tcPr>
            <w:tcW w:w="2410" w:type="dxa"/>
          </w:tcPr>
          <w:p w:rsidR="00094C48" w:rsidRDefault="00094C48">
            <w:pPr>
              <w:pStyle w:val="TableParagraph"/>
            </w:pPr>
          </w:p>
        </w:tc>
        <w:tc>
          <w:tcPr>
            <w:tcW w:w="1844" w:type="dxa"/>
          </w:tcPr>
          <w:p w:rsidR="00094C48" w:rsidRDefault="00094C48">
            <w:pPr>
              <w:pStyle w:val="TableParagraph"/>
            </w:pPr>
          </w:p>
        </w:tc>
      </w:tr>
    </w:tbl>
    <w:p w:rsidR="00094C48" w:rsidRDefault="00094C48">
      <w:pPr>
        <w:sectPr w:rsidR="00094C48">
          <w:pgSz w:w="16840" w:h="11910" w:orient="landscape"/>
          <w:pgMar w:top="1100" w:right="0" w:bottom="280" w:left="0" w:header="720" w:footer="720" w:gutter="0"/>
          <w:cols w:space="720"/>
        </w:sectPr>
      </w:pPr>
    </w:p>
    <w:p w:rsidR="00094C48" w:rsidRDefault="00094C48">
      <w:pPr>
        <w:pStyle w:val="a3"/>
        <w:ind w:left="68"/>
        <w:jc w:val="left"/>
        <w:rPr>
          <w:sz w:val="20"/>
        </w:rPr>
      </w:pPr>
    </w:p>
    <w:sectPr w:rsidR="00094C48" w:rsidSect="009222E5">
      <w:pgSz w:w="16840" w:h="11910" w:orient="landscape"/>
      <w:pgMar w:top="120" w:right="0" w:bottom="0" w:left="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2111662"/>
    <w:multiLevelType w:val="hybridMultilevel"/>
    <w:tmpl w:val="AE6261FE"/>
    <w:lvl w:ilvl="0" w:tplc="B37ADBCA">
      <w:start w:val="1"/>
      <w:numFmt w:val="decimal"/>
      <w:lvlText w:val="%1."/>
      <w:lvlJc w:val="left"/>
      <w:pPr>
        <w:ind w:left="1465" w:hanging="360"/>
      </w:pPr>
      <w:rPr>
        <w:rFonts w:ascii="Times New Roman" w:eastAsia="Times New Roman" w:hAnsi="Times New Roman" w:cs="Times New Roman" w:hint="default"/>
        <w:w w:val="100"/>
        <w:sz w:val="24"/>
        <w:szCs w:val="24"/>
        <w:lang w:val="ru-RU" w:eastAsia="en-US" w:bidi="ar-SA"/>
      </w:rPr>
    </w:lvl>
    <w:lvl w:ilvl="1" w:tplc="67D4A066">
      <w:numFmt w:val="bullet"/>
      <w:lvlText w:val="•"/>
      <w:lvlJc w:val="left"/>
      <w:pPr>
        <w:ind w:left="2402" w:hanging="360"/>
      </w:pPr>
      <w:rPr>
        <w:lang w:val="ru-RU" w:eastAsia="en-US" w:bidi="ar-SA"/>
      </w:rPr>
    </w:lvl>
    <w:lvl w:ilvl="2" w:tplc="077EA9D4">
      <w:numFmt w:val="bullet"/>
      <w:lvlText w:val="•"/>
      <w:lvlJc w:val="left"/>
      <w:pPr>
        <w:ind w:left="3345" w:hanging="360"/>
      </w:pPr>
      <w:rPr>
        <w:lang w:val="ru-RU" w:eastAsia="en-US" w:bidi="ar-SA"/>
      </w:rPr>
    </w:lvl>
    <w:lvl w:ilvl="3" w:tplc="B9684B2C">
      <w:numFmt w:val="bullet"/>
      <w:lvlText w:val="•"/>
      <w:lvlJc w:val="left"/>
      <w:pPr>
        <w:ind w:left="4287" w:hanging="360"/>
      </w:pPr>
      <w:rPr>
        <w:lang w:val="ru-RU" w:eastAsia="en-US" w:bidi="ar-SA"/>
      </w:rPr>
    </w:lvl>
    <w:lvl w:ilvl="4" w:tplc="4030056C">
      <w:numFmt w:val="bullet"/>
      <w:lvlText w:val="•"/>
      <w:lvlJc w:val="left"/>
      <w:pPr>
        <w:ind w:left="5230" w:hanging="360"/>
      </w:pPr>
      <w:rPr>
        <w:lang w:val="ru-RU" w:eastAsia="en-US" w:bidi="ar-SA"/>
      </w:rPr>
    </w:lvl>
    <w:lvl w:ilvl="5" w:tplc="6778FA6C">
      <w:numFmt w:val="bullet"/>
      <w:lvlText w:val="•"/>
      <w:lvlJc w:val="left"/>
      <w:pPr>
        <w:ind w:left="6173" w:hanging="360"/>
      </w:pPr>
      <w:rPr>
        <w:lang w:val="ru-RU" w:eastAsia="en-US" w:bidi="ar-SA"/>
      </w:rPr>
    </w:lvl>
    <w:lvl w:ilvl="6" w:tplc="9E803368">
      <w:numFmt w:val="bullet"/>
      <w:lvlText w:val="•"/>
      <w:lvlJc w:val="left"/>
      <w:pPr>
        <w:ind w:left="7115" w:hanging="360"/>
      </w:pPr>
      <w:rPr>
        <w:lang w:val="ru-RU" w:eastAsia="en-US" w:bidi="ar-SA"/>
      </w:rPr>
    </w:lvl>
    <w:lvl w:ilvl="7" w:tplc="78444EF2">
      <w:numFmt w:val="bullet"/>
      <w:lvlText w:val="•"/>
      <w:lvlJc w:val="left"/>
      <w:pPr>
        <w:ind w:left="8058" w:hanging="360"/>
      </w:pPr>
      <w:rPr>
        <w:lang w:val="ru-RU" w:eastAsia="en-US" w:bidi="ar-SA"/>
      </w:rPr>
    </w:lvl>
    <w:lvl w:ilvl="8" w:tplc="205E2944">
      <w:numFmt w:val="bullet"/>
      <w:lvlText w:val="•"/>
      <w:lvlJc w:val="left"/>
      <w:pPr>
        <w:ind w:left="9001" w:hanging="360"/>
      </w:pPr>
      <w:rPr>
        <w:lang w:val="ru-RU" w:eastAsia="en-US" w:bidi="ar-SA"/>
      </w:rPr>
    </w:lvl>
  </w:abstractNum>
  <w:num w:numId="1">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2"/>
  </w:compat>
  <w:rsids>
    <w:rsidRoot w:val="00094C48"/>
    <w:rsid w:val="00076132"/>
    <w:rsid w:val="00094C48"/>
    <w:rsid w:val="001365FB"/>
    <w:rsid w:val="0031212B"/>
    <w:rsid w:val="003976FC"/>
    <w:rsid w:val="00484BC5"/>
    <w:rsid w:val="006745E0"/>
    <w:rsid w:val="006871D6"/>
    <w:rsid w:val="006B72CB"/>
    <w:rsid w:val="0079528A"/>
    <w:rsid w:val="007C1097"/>
    <w:rsid w:val="009222E5"/>
    <w:rsid w:val="00931F2B"/>
    <w:rsid w:val="00937A02"/>
    <w:rsid w:val="00AC39EA"/>
    <w:rsid w:val="00B11496"/>
    <w:rsid w:val="00C073D4"/>
    <w:rsid w:val="00C619A9"/>
    <w:rsid w:val="00D1539B"/>
    <w:rsid w:val="00D4333B"/>
    <w:rsid w:val="00DB669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9222E5"/>
    <w:rPr>
      <w:rFonts w:ascii="Times New Roman" w:eastAsia="Times New Roman" w:hAnsi="Times New Roman" w:cs="Times New Roman"/>
      <w:lang w:val="ru-RU"/>
    </w:rPr>
  </w:style>
  <w:style w:type="paragraph" w:styleId="1">
    <w:name w:val="heading 1"/>
    <w:basedOn w:val="a"/>
    <w:uiPriority w:val="1"/>
    <w:qFormat/>
    <w:rsid w:val="009222E5"/>
    <w:pPr>
      <w:spacing w:before="7"/>
      <w:ind w:left="694"/>
      <w:jc w:val="both"/>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9222E5"/>
    <w:tblPr>
      <w:tblInd w:w="0" w:type="dxa"/>
      <w:tblCellMar>
        <w:top w:w="0" w:type="dxa"/>
        <w:left w:w="0" w:type="dxa"/>
        <w:bottom w:w="0" w:type="dxa"/>
        <w:right w:w="0" w:type="dxa"/>
      </w:tblCellMar>
    </w:tblPr>
  </w:style>
  <w:style w:type="paragraph" w:styleId="a3">
    <w:name w:val="Body Text"/>
    <w:basedOn w:val="a"/>
    <w:uiPriority w:val="1"/>
    <w:qFormat/>
    <w:rsid w:val="009222E5"/>
    <w:pPr>
      <w:jc w:val="both"/>
    </w:pPr>
    <w:rPr>
      <w:sz w:val="24"/>
      <w:szCs w:val="24"/>
    </w:rPr>
  </w:style>
  <w:style w:type="paragraph" w:styleId="a4">
    <w:name w:val="List Paragraph"/>
    <w:basedOn w:val="a"/>
    <w:uiPriority w:val="1"/>
    <w:qFormat/>
    <w:rsid w:val="009222E5"/>
  </w:style>
  <w:style w:type="paragraph" w:customStyle="1" w:styleId="TableParagraph">
    <w:name w:val="Table Paragraph"/>
    <w:basedOn w:val="a"/>
    <w:uiPriority w:val="1"/>
    <w:qFormat/>
    <w:rsid w:val="009222E5"/>
  </w:style>
  <w:style w:type="paragraph" w:styleId="a5">
    <w:name w:val="No Spacing"/>
    <w:link w:val="a6"/>
    <w:uiPriority w:val="1"/>
    <w:qFormat/>
    <w:rsid w:val="003976FC"/>
    <w:pPr>
      <w:adjustRightInd w:val="0"/>
    </w:pPr>
    <w:rPr>
      <w:rFonts w:ascii="Times New Roman" w:eastAsiaTheme="minorEastAsia" w:hAnsi="Times New Roman" w:cs="Times New Roman"/>
      <w:sz w:val="20"/>
      <w:szCs w:val="20"/>
      <w:lang w:val="ru-RU" w:eastAsia="ru-RU"/>
    </w:rPr>
  </w:style>
  <w:style w:type="character" w:customStyle="1" w:styleId="a6">
    <w:name w:val="Без интервала Знак"/>
    <w:link w:val="a5"/>
    <w:uiPriority w:val="1"/>
    <w:locked/>
    <w:rsid w:val="003976FC"/>
    <w:rPr>
      <w:rFonts w:ascii="Times New Roman" w:eastAsiaTheme="minorEastAsia" w:hAnsi="Times New Roman" w:cs="Times New Roman"/>
      <w:sz w:val="20"/>
      <w:szCs w:val="20"/>
      <w:lang w:val="ru-RU" w:eastAsia="ru-RU"/>
    </w:rPr>
  </w:style>
  <w:style w:type="character" w:styleId="a7">
    <w:name w:val="Hyperlink"/>
    <w:basedOn w:val="a0"/>
    <w:uiPriority w:val="99"/>
    <w:semiHidden/>
    <w:unhideWhenUsed/>
    <w:rsid w:val="00C073D4"/>
    <w:rPr>
      <w:color w:val="0000FF" w:themeColor="hyperlink"/>
      <w:u w:val="single"/>
    </w:rPr>
  </w:style>
  <w:style w:type="character" w:customStyle="1" w:styleId="markedcontent">
    <w:name w:val="markedcontent"/>
    <w:basedOn w:val="a0"/>
    <w:rsid w:val="00C073D4"/>
  </w:style>
  <w:style w:type="paragraph" w:styleId="a8">
    <w:name w:val="Balloon Text"/>
    <w:basedOn w:val="a"/>
    <w:link w:val="a9"/>
    <w:uiPriority w:val="99"/>
    <w:semiHidden/>
    <w:unhideWhenUsed/>
    <w:rsid w:val="006871D6"/>
    <w:rPr>
      <w:rFonts w:ascii="Tahoma" w:hAnsi="Tahoma" w:cs="Tahoma"/>
      <w:sz w:val="16"/>
      <w:szCs w:val="16"/>
    </w:rPr>
  </w:style>
  <w:style w:type="character" w:customStyle="1" w:styleId="a9">
    <w:name w:val="Текст выноски Знак"/>
    <w:basedOn w:val="a0"/>
    <w:link w:val="a8"/>
    <w:uiPriority w:val="99"/>
    <w:semiHidden/>
    <w:rsid w:val="006871D6"/>
    <w:rPr>
      <w:rFonts w:ascii="Tahoma" w:eastAsia="Times New Roman" w:hAnsi="Tahoma" w:cs="Tahoma"/>
      <w:sz w:val="16"/>
      <w:szCs w:val="16"/>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2626716">
      <w:bodyDiv w:val="1"/>
      <w:marLeft w:val="0"/>
      <w:marRight w:val="0"/>
      <w:marTop w:val="0"/>
      <w:marBottom w:val="0"/>
      <w:divBdr>
        <w:top w:val="none" w:sz="0" w:space="0" w:color="auto"/>
        <w:left w:val="none" w:sz="0" w:space="0" w:color="auto"/>
        <w:bottom w:val="none" w:sz="0" w:space="0" w:color="auto"/>
        <w:right w:val="none" w:sz="0" w:space="0" w:color="auto"/>
      </w:divBdr>
    </w:div>
    <w:div w:id="39008218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skiv.instrao.ru/bank-zadaniy/"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15</Pages>
  <Words>3816</Words>
  <Characters>21755</Characters>
  <Application>Microsoft Office Word</Application>
  <DocSecurity>0</DocSecurity>
  <Lines>181</Lines>
  <Paragraphs>51</Paragraphs>
  <ScaleCrop>false</ScaleCrop>
  <HeadingPairs>
    <vt:vector size="2" baseType="variant">
      <vt:variant>
        <vt:lpstr>Название</vt:lpstr>
      </vt:variant>
      <vt:variant>
        <vt:i4>1</vt:i4>
      </vt:variant>
    </vt:vector>
  </HeadingPairs>
  <TitlesOfParts>
    <vt:vector size="1" baseType="lpstr">
      <vt:lpstr/>
    </vt:vector>
  </TitlesOfParts>
  <Company>Kraftway</Company>
  <LinksUpToDate>false</LinksUpToDate>
  <CharactersWithSpaces>25520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ПК-Admin</cp:lastModifiedBy>
  <cp:revision>6</cp:revision>
  <cp:lastPrinted>2022-08-22T18:00:00Z</cp:lastPrinted>
  <dcterms:created xsi:type="dcterms:W3CDTF">2022-08-22T17:41:00Z</dcterms:created>
  <dcterms:modified xsi:type="dcterms:W3CDTF">2022-08-23T06:18:00Z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2022-08-18T00:00:00Z</vt:filetime>
  </property>
  <property fmtid="{D5CDD505-2E9C-101B-9397-08002B2CF9AE}" pid="3" name="Creator">
    <vt:lpwstr>Microsoft® Office Word 2007</vt:lpwstr>
  </property>
  <property fmtid="{D5CDD505-2E9C-101B-9397-08002B2CF9AE}" pid="4" name="LastSaved">
    <vt:filetime>2022-07-29T00:00:00Z</vt:filetime>
  </property>
</Properties>
</file>